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37E" w:rsidRPr="00CF637E" w:rsidRDefault="00CF637E" w:rsidP="00CF637E">
      <w:pPr>
        <w:widowControl w:val="0"/>
        <w:jc w:val="center"/>
        <w:rPr>
          <w:rFonts w:ascii="Harrington" w:eastAsia="Times New Roman" w:hAnsi="Harrington" w:cs="Times New Roman"/>
          <w:b/>
          <w:sz w:val="56"/>
          <w:szCs w:val="56"/>
        </w:rPr>
      </w:pPr>
      <w:r w:rsidRPr="00CF637E">
        <w:rPr>
          <w:rFonts w:ascii="Harrington" w:eastAsia="Times New Roman" w:hAnsi="Harrington" w:cs="Times New Roman"/>
          <w:b/>
          <w:sz w:val="56"/>
          <w:szCs w:val="56"/>
        </w:rPr>
        <w:t>Mattaponi Matters</w:t>
      </w:r>
    </w:p>
    <w:p w:rsidR="00CF637E" w:rsidRDefault="00CF637E">
      <w:pPr>
        <w:widowControl w:val="0"/>
        <w:rPr>
          <w:rFonts w:ascii="Times New Roman" w:eastAsia="Times New Roman" w:hAnsi="Times New Roman" w:cs="Times New Roman"/>
          <w:b/>
          <w:sz w:val="27"/>
          <w:szCs w:val="27"/>
        </w:rPr>
      </w:pPr>
    </w:p>
    <w:p w:rsidR="00144AEB" w:rsidRDefault="004B50C4">
      <w:pPr>
        <w:widowControl w:val="0"/>
        <w:rPr>
          <w:rFonts w:ascii="Times New Roman" w:eastAsia="Times New Roman" w:hAnsi="Times New Roman" w:cs="Times New Roman"/>
          <w:b/>
          <w:sz w:val="27"/>
          <w:szCs w:val="27"/>
        </w:rPr>
      </w:pPr>
      <w:r>
        <w:rPr>
          <w:rFonts w:ascii="Times New Roman" w:eastAsia="Times New Roman" w:hAnsi="Times New Roman" w:cs="Times New Roman"/>
          <w:b/>
          <w:sz w:val="27"/>
          <w:szCs w:val="27"/>
        </w:rPr>
        <w:t>NEWSLETTER #</w:t>
      </w:r>
      <w:r w:rsidR="00916644">
        <w:rPr>
          <w:rFonts w:ascii="Times New Roman" w:eastAsia="Times New Roman" w:hAnsi="Times New Roman" w:cs="Times New Roman"/>
          <w:b/>
          <w:sz w:val="27"/>
          <w:szCs w:val="27"/>
        </w:rPr>
        <w:t>1</w:t>
      </w:r>
      <w:r w:rsidR="00CD357B">
        <w:rPr>
          <w:rFonts w:ascii="Times New Roman" w:eastAsia="Times New Roman" w:hAnsi="Times New Roman" w:cs="Times New Roman"/>
          <w:b/>
          <w:sz w:val="27"/>
          <w:szCs w:val="27"/>
        </w:rPr>
        <w:t>8</w:t>
      </w:r>
      <w:r w:rsidR="00916644">
        <w:rPr>
          <w:rFonts w:ascii="Times New Roman" w:eastAsia="Times New Roman" w:hAnsi="Times New Roman" w:cs="Times New Roman"/>
          <w:b/>
          <w:sz w:val="27"/>
          <w:szCs w:val="27"/>
        </w:rPr>
        <w:t xml:space="preserve">  </w:t>
      </w:r>
      <w:r w:rsidR="00051683">
        <w:rPr>
          <w:rFonts w:ascii="Times New Roman" w:eastAsia="Times New Roman" w:hAnsi="Times New Roman" w:cs="Times New Roman"/>
          <w:b/>
          <w:sz w:val="27"/>
          <w:szCs w:val="27"/>
        </w:rPr>
        <w:t xml:space="preserve">301-599-2442  </w:t>
      </w:r>
      <w:hyperlink r:id="rId8" w:history="1">
        <w:r w:rsidR="00916644" w:rsidRPr="00FB7EF3">
          <w:rPr>
            <w:rStyle w:val="Hyperlink"/>
            <w:rFonts w:ascii="Times New Roman" w:eastAsia="Times New Roman" w:hAnsi="Times New Roman" w:cs="Times New Roman"/>
            <w:b/>
            <w:sz w:val="27"/>
            <w:szCs w:val="27"/>
          </w:rPr>
          <w:t>http://www1.pgcps.org/mattaponi/</w:t>
        </w:r>
      </w:hyperlink>
      <w:r w:rsidR="00916644">
        <w:rPr>
          <w:rFonts w:ascii="Times New Roman" w:eastAsia="Times New Roman" w:hAnsi="Times New Roman" w:cs="Times New Roman"/>
          <w:b/>
          <w:color w:val="0000FF"/>
          <w:sz w:val="27"/>
          <w:szCs w:val="27"/>
        </w:rPr>
        <w:t xml:space="preserve">   </w:t>
      </w:r>
      <w:r w:rsidR="00916644">
        <w:rPr>
          <w:rFonts w:ascii="Times New Roman" w:eastAsia="Times New Roman" w:hAnsi="Times New Roman" w:cs="Times New Roman"/>
          <w:b/>
          <w:color w:val="auto"/>
          <w:sz w:val="27"/>
          <w:szCs w:val="27"/>
        </w:rPr>
        <w:t xml:space="preserve">March </w:t>
      </w:r>
      <w:r w:rsidR="00CD357B">
        <w:rPr>
          <w:rFonts w:ascii="Times New Roman" w:eastAsia="Times New Roman" w:hAnsi="Times New Roman" w:cs="Times New Roman"/>
          <w:b/>
          <w:color w:val="auto"/>
          <w:sz w:val="27"/>
          <w:szCs w:val="27"/>
        </w:rPr>
        <w:t>26</w:t>
      </w:r>
      <w:r w:rsidR="00001853" w:rsidRPr="00001853">
        <w:rPr>
          <w:rFonts w:ascii="Times New Roman" w:eastAsia="Times New Roman" w:hAnsi="Times New Roman" w:cs="Times New Roman"/>
          <w:b/>
          <w:color w:val="auto"/>
          <w:sz w:val="27"/>
          <w:szCs w:val="27"/>
        </w:rPr>
        <w:t>,</w:t>
      </w:r>
      <w:r w:rsidR="005F7AA9">
        <w:rPr>
          <w:rFonts w:ascii="Times New Roman" w:eastAsia="Times New Roman" w:hAnsi="Times New Roman" w:cs="Times New Roman"/>
          <w:b/>
          <w:color w:val="auto"/>
          <w:sz w:val="27"/>
          <w:szCs w:val="27"/>
        </w:rPr>
        <w:t xml:space="preserve"> </w:t>
      </w:r>
      <w:r w:rsidR="00001853" w:rsidRPr="00001853">
        <w:rPr>
          <w:rFonts w:ascii="Times New Roman" w:eastAsia="Times New Roman" w:hAnsi="Times New Roman" w:cs="Times New Roman"/>
          <w:b/>
          <w:color w:val="auto"/>
          <w:sz w:val="27"/>
          <w:szCs w:val="27"/>
        </w:rPr>
        <w:t>2021</w:t>
      </w:r>
      <w:r w:rsidR="00A92E84" w:rsidRPr="00001853">
        <w:rPr>
          <w:rFonts w:ascii="Times New Roman" w:eastAsia="Times New Roman" w:hAnsi="Times New Roman" w:cs="Times New Roman"/>
          <w:b/>
          <w:color w:val="auto"/>
          <w:sz w:val="27"/>
          <w:szCs w:val="27"/>
        </w:rPr>
        <w:t xml:space="preserve"> </w:t>
      </w:r>
    </w:p>
    <w:p w:rsidR="00942946" w:rsidRPr="00104811" w:rsidRDefault="00942946">
      <w:pPr>
        <w:widowControl w:val="0"/>
        <w:rPr>
          <w:rFonts w:ascii="Times New Roman" w:eastAsia="Times New Roman" w:hAnsi="Times New Roman" w:cs="Times New Roman"/>
          <w:b/>
          <w:sz w:val="18"/>
          <w:szCs w:val="18"/>
        </w:rPr>
      </w:pPr>
    </w:p>
    <w:p w:rsidR="00051683" w:rsidRPr="00051683" w:rsidRDefault="00051683" w:rsidP="00051683">
      <w:pPr>
        <w:widowControl w:val="0"/>
        <w:jc w:val="center"/>
        <w:rPr>
          <w:rFonts w:ascii="Times New Roman" w:eastAsia="Times New Roman" w:hAnsi="Times New Roman" w:cs="Times New Roman"/>
          <w:sz w:val="32"/>
          <w:szCs w:val="32"/>
        </w:rPr>
      </w:pPr>
      <w:r>
        <w:rPr>
          <w:rFonts w:ascii="Times New Roman" w:eastAsia="Times New Roman" w:hAnsi="Times New Roman" w:cs="Times New Roman"/>
          <w:b/>
          <w:sz w:val="27"/>
          <w:szCs w:val="27"/>
        </w:rPr>
        <w:t xml:space="preserve">  </w:t>
      </w:r>
      <w:r w:rsidRPr="00051683">
        <w:rPr>
          <w:rFonts w:ascii="Times New Roman" w:eastAsia="Times New Roman" w:hAnsi="Times New Roman" w:cs="Times New Roman"/>
          <w:b/>
          <w:sz w:val="32"/>
          <w:szCs w:val="32"/>
        </w:rPr>
        <w:t xml:space="preserve">Follow us on </w:t>
      </w:r>
      <w:r w:rsidRPr="00051683">
        <w:rPr>
          <w:rFonts w:ascii="Times New Roman" w:hAnsi="Times New Roman" w:cs="Times New Roman"/>
          <w:b/>
          <w:color w:val="263238"/>
          <w:sz w:val="32"/>
          <w:szCs w:val="32"/>
        </w:rPr>
        <w:t>Twitter: @MattaponiProud</w:t>
      </w:r>
    </w:p>
    <w:p w:rsidR="006B7362" w:rsidRDefault="00FE7504" w:rsidP="00FE7504">
      <w:pPr>
        <w:widowControl w:v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B50C4" w:rsidRDefault="004B50C4" w:rsidP="004B50C4">
      <w:pPr>
        <w:widowControl w:val="0"/>
        <w:ind w:left="0" w:firstLine="360"/>
        <w:rPr>
          <w:rFonts w:ascii="Rockwell" w:eastAsia="Rockwell" w:hAnsi="Rockwell" w:cs="Rockwell"/>
          <w:b/>
          <w:sz w:val="26"/>
          <w:szCs w:val="26"/>
        </w:rPr>
      </w:pPr>
      <w:r>
        <w:rPr>
          <w:rFonts w:ascii="Rockwell" w:eastAsia="Rockwell" w:hAnsi="Rockwell" w:cs="Rockwell"/>
          <w:b/>
          <w:sz w:val="26"/>
          <w:szCs w:val="26"/>
        </w:rPr>
        <w:t>WE LOOK AHEAD</w:t>
      </w:r>
    </w:p>
    <w:p w:rsidR="00B318EA" w:rsidRDefault="00B318EA" w:rsidP="00B318EA">
      <w:pPr>
        <w:widowControl w:val="0"/>
        <w:ind w:left="0" w:firstLine="360"/>
        <w:rPr>
          <w:rFonts w:ascii="Rockwell" w:eastAsia="Rockwell" w:hAnsi="Rockwell" w:cs="Rockwell"/>
          <w:b/>
        </w:rPr>
      </w:pPr>
      <w:bookmarkStart w:id="0" w:name="_GoBack"/>
      <w:r>
        <w:rPr>
          <w:rFonts w:ascii="Rockwell" w:eastAsia="Rockwell" w:hAnsi="Rockwell" w:cs="Rockwell"/>
          <w:b/>
        </w:rPr>
        <w:t>March 2021</w:t>
      </w:r>
    </w:p>
    <w:p w:rsidR="00001853" w:rsidRDefault="00474B97" w:rsidP="00474B97">
      <w:pPr>
        <w:widowControl w:val="0"/>
        <w:ind w:left="0" w:firstLine="360"/>
        <w:rPr>
          <w:rFonts w:ascii="Rockwell" w:eastAsia="Rockwell" w:hAnsi="Rockwell" w:cs="Rockwell"/>
          <w:b/>
        </w:rPr>
      </w:pPr>
      <w:r>
        <w:rPr>
          <w:rFonts w:ascii="Rockwell" w:eastAsia="Rockwell" w:hAnsi="Rockwell" w:cs="Rockwell"/>
          <w:b/>
        </w:rPr>
        <w:t xml:space="preserve">March 29 – April 5    </w:t>
      </w:r>
      <w:r w:rsidRPr="002767B8">
        <w:rPr>
          <w:rFonts w:ascii="Rockwell" w:eastAsia="Rockwell" w:hAnsi="Rockwell" w:cs="Rockwell"/>
        </w:rPr>
        <w:t>Spring Break/Easter Holidays</w:t>
      </w:r>
      <w:r w:rsidR="002767B8">
        <w:rPr>
          <w:rFonts w:ascii="Rockwell" w:eastAsia="Rockwell" w:hAnsi="Rockwell" w:cs="Rockwell"/>
          <w:b/>
        </w:rPr>
        <w:t xml:space="preserve"> - </w:t>
      </w:r>
      <w:r>
        <w:rPr>
          <w:rFonts w:ascii="Rockwell" w:eastAsia="Rockwell" w:hAnsi="Rockwell" w:cs="Rockwell"/>
          <w:b/>
        </w:rPr>
        <w:t>Schools Closed</w:t>
      </w:r>
    </w:p>
    <w:p w:rsidR="00B77F9F" w:rsidRDefault="00B77F9F" w:rsidP="00B77F9F">
      <w:pPr>
        <w:widowControl w:val="0"/>
        <w:ind w:left="0" w:firstLine="360"/>
        <w:rPr>
          <w:rFonts w:ascii="Rockwell" w:eastAsia="Rockwell" w:hAnsi="Rockwell" w:cs="Rockwell"/>
          <w:b/>
        </w:rPr>
      </w:pPr>
      <w:r>
        <w:rPr>
          <w:rFonts w:ascii="Rockwell" w:eastAsia="Rockwell" w:hAnsi="Rockwell" w:cs="Rockwell"/>
          <w:b/>
        </w:rPr>
        <w:t>April 2021</w:t>
      </w:r>
    </w:p>
    <w:p w:rsidR="00B77F9F" w:rsidRDefault="00B77F9F" w:rsidP="00B77F9F">
      <w:pPr>
        <w:widowControl w:val="0"/>
        <w:ind w:firstLine="0"/>
        <w:rPr>
          <w:rFonts w:ascii="Rockwell" w:eastAsia="Rockwell" w:hAnsi="Rockwell" w:cs="Rockwell"/>
        </w:rPr>
      </w:pPr>
      <w:r>
        <w:rPr>
          <w:rFonts w:ascii="Rockwell" w:eastAsia="Rockwell" w:hAnsi="Rockwell" w:cs="Rockwell"/>
        </w:rPr>
        <w:t>6</w:t>
      </w:r>
      <w:r>
        <w:rPr>
          <w:rFonts w:ascii="Rockwell" w:eastAsia="Rockwell" w:hAnsi="Rockwell" w:cs="Rockwell"/>
        </w:rPr>
        <w:tab/>
      </w:r>
      <w:r>
        <w:rPr>
          <w:rFonts w:ascii="Rockwell" w:eastAsia="Rockwell" w:hAnsi="Rockwell" w:cs="Rockwell"/>
        </w:rPr>
        <w:tab/>
        <w:t>PreK and Kindergarten Registration Begins</w:t>
      </w:r>
    </w:p>
    <w:p w:rsidR="00B77F9F" w:rsidRDefault="00B77F9F" w:rsidP="00B77F9F">
      <w:pPr>
        <w:widowControl w:val="0"/>
        <w:ind w:firstLine="0"/>
        <w:rPr>
          <w:rFonts w:ascii="Rockwell" w:eastAsia="Rockwell" w:hAnsi="Rockwell" w:cs="Rockwell"/>
        </w:rPr>
      </w:pPr>
      <w:r>
        <w:rPr>
          <w:rFonts w:ascii="Rockwell" w:eastAsia="Rockwell" w:hAnsi="Rockwell" w:cs="Rockwell"/>
        </w:rPr>
        <w:t>8</w:t>
      </w:r>
      <w:r>
        <w:rPr>
          <w:rFonts w:ascii="Rockwell" w:eastAsia="Rockwell" w:hAnsi="Rockwell" w:cs="Rockwell"/>
        </w:rPr>
        <w:tab/>
      </w:r>
      <w:r>
        <w:rPr>
          <w:rFonts w:ascii="Rockwell" w:eastAsia="Rockwell" w:hAnsi="Rockwell" w:cs="Rockwell"/>
        </w:rPr>
        <w:tab/>
        <w:t>PGCPS Phase 1 Instruction for PreK-6</w:t>
      </w:r>
      <w:r w:rsidRPr="00B77F9F">
        <w:rPr>
          <w:rFonts w:ascii="Rockwell" w:eastAsia="Rockwell" w:hAnsi="Rockwell" w:cs="Rockwell"/>
          <w:vertAlign w:val="superscript"/>
        </w:rPr>
        <w:t>th</w:t>
      </w:r>
      <w:r>
        <w:rPr>
          <w:rFonts w:ascii="Rockwell" w:eastAsia="Rockwell" w:hAnsi="Rockwell" w:cs="Rockwell"/>
        </w:rPr>
        <w:t xml:space="preserve"> Grade </w:t>
      </w:r>
    </w:p>
    <w:p w:rsidR="00B77F9F" w:rsidRDefault="00B77F9F" w:rsidP="00B77F9F">
      <w:pPr>
        <w:widowControl w:val="0"/>
        <w:ind w:firstLine="0"/>
        <w:rPr>
          <w:rFonts w:ascii="Rockwell" w:eastAsia="Rockwell" w:hAnsi="Rockwell" w:cs="Rockwell"/>
        </w:rPr>
      </w:pPr>
      <w:r>
        <w:rPr>
          <w:rFonts w:ascii="Rockwell" w:eastAsia="Rockwell" w:hAnsi="Rockwell" w:cs="Rockwell"/>
        </w:rPr>
        <w:t>12</w:t>
      </w:r>
      <w:r>
        <w:rPr>
          <w:rFonts w:ascii="Rockwell" w:eastAsia="Rockwell" w:hAnsi="Rockwell" w:cs="Rockwell"/>
        </w:rPr>
        <w:tab/>
      </w:r>
      <w:r>
        <w:rPr>
          <w:rFonts w:ascii="Rockwell" w:eastAsia="Rockwell" w:hAnsi="Rockwell" w:cs="Rockwell"/>
        </w:rPr>
        <w:tab/>
        <w:t xml:space="preserve">Professional Day for Teachers – </w:t>
      </w:r>
      <w:r w:rsidRPr="00B77F9F">
        <w:rPr>
          <w:rFonts w:ascii="Rockwell" w:eastAsia="Rockwell" w:hAnsi="Rockwell" w:cs="Rockwell"/>
          <w:b/>
        </w:rPr>
        <w:t>2 Hour Early Dismissal</w:t>
      </w:r>
    </w:p>
    <w:p w:rsidR="00B77F9F" w:rsidRDefault="00B77F9F" w:rsidP="00B77F9F">
      <w:pPr>
        <w:widowControl w:val="0"/>
        <w:ind w:left="0" w:firstLine="360"/>
        <w:rPr>
          <w:rFonts w:ascii="Rockwell" w:eastAsia="Rockwell" w:hAnsi="Rockwell" w:cs="Rockwell"/>
          <w:b/>
        </w:rPr>
      </w:pPr>
      <w:r>
        <w:rPr>
          <w:rFonts w:ascii="Rockwell" w:eastAsia="Rockwell" w:hAnsi="Rockwell" w:cs="Rockwell"/>
          <w:b/>
        </w:rPr>
        <w:t>May 2021</w:t>
      </w:r>
    </w:p>
    <w:p w:rsidR="00B77F9F" w:rsidRDefault="00B77F9F" w:rsidP="00B77F9F">
      <w:pPr>
        <w:widowControl w:val="0"/>
        <w:ind w:firstLine="0"/>
        <w:rPr>
          <w:rFonts w:ascii="Rockwell" w:eastAsia="Rockwell" w:hAnsi="Rockwell" w:cs="Rockwell"/>
        </w:rPr>
      </w:pPr>
      <w:r>
        <w:rPr>
          <w:rFonts w:ascii="Rockwell" w:eastAsia="Rockwell" w:hAnsi="Rockwell" w:cs="Rockwell"/>
        </w:rPr>
        <w:t>13</w:t>
      </w:r>
      <w:r>
        <w:rPr>
          <w:rFonts w:ascii="Rockwell" w:eastAsia="Rockwell" w:hAnsi="Rockwell" w:cs="Rockwell"/>
        </w:rPr>
        <w:tab/>
      </w:r>
      <w:r>
        <w:rPr>
          <w:rFonts w:ascii="Rockwell" w:eastAsia="Rockwell" w:hAnsi="Rockwell" w:cs="Rockwell"/>
        </w:rPr>
        <w:tab/>
        <w:t xml:space="preserve">Eid al-Fitr Holiday – </w:t>
      </w:r>
      <w:r w:rsidRPr="00167B3B">
        <w:rPr>
          <w:rFonts w:ascii="Rockwell" w:eastAsia="Rockwell" w:hAnsi="Rockwell" w:cs="Rockwell"/>
          <w:b/>
        </w:rPr>
        <w:t>Schools Closed</w:t>
      </w:r>
      <w:r>
        <w:rPr>
          <w:rFonts w:ascii="Rockwell" w:eastAsia="Rockwell" w:hAnsi="Rockwell" w:cs="Rockwell"/>
        </w:rPr>
        <w:t xml:space="preserve"> </w:t>
      </w:r>
    </w:p>
    <w:p w:rsidR="00B77F9F" w:rsidRDefault="00B77F9F" w:rsidP="00B77F9F">
      <w:pPr>
        <w:widowControl w:val="0"/>
        <w:ind w:firstLine="0"/>
        <w:rPr>
          <w:rFonts w:ascii="Rockwell" w:eastAsia="Rockwell" w:hAnsi="Rockwell" w:cs="Rockwell"/>
        </w:rPr>
      </w:pPr>
      <w:r>
        <w:rPr>
          <w:rFonts w:ascii="Rockwell" w:eastAsia="Rockwell" w:hAnsi="Rockwell" w:cs="Rockwell"/>
        </w:rPr>
        <w:t>31</w:t>
      </w:r>
      <w:r>
        <w:rPr>
          <w:rFonts w:ascii="Rockwell" w:eastAsia="Rockwell" w:hAnsi="Rockwell" w:cs="Rockwell"/>
        </w:rPr>
        <w:tab/>
      </w:r>
      <w:r>
        <w:rPr>
          <w:rFonts w:ascii="Rockwell" w:eastAsia="Rockwell" w:hAnsi="Rockwell" w:cs="Rockwell"/>
        </w:rPr>
        <w:tab/>
        <w:t xml:space="preserve">Memorial Day Holiday – </w:t>
      </w:r>
      <w:r w:rsidRPr="00167B3B">
        <w:rPr>
          <w:rFonts w:ascii="Rockwell" w:eastAsia="Rockwell" w:hAnsi="Rockwell" w:cs="Rockwell"/>
          <w:b/>
        </w:rPr>
        <w:t>Schools Closed</w:t>
      </w:r>
    </w:p>
    <w:p w:rsidR="00B77F9F" w:rsidRDefault="00B77F9F" w:rsidP="00B77F9F">
      <w:pPr>
        <w:widowControl w:val="0"/>
        <w:ind w:left="0" w:firstLine="360"/>
        <w:rPr>
          <w:rFonts w:ascii="Rockwell" w:eastAsia="Rockwell" w:hAnsi="Rockwell" w:cs="Rockwell"/>
          <w:b/>
        </w:rPr>
      </w:pPr>
      <w:r>
        <w:rPr>
          <w:rFonts w:ascii="Rockwell" w:eastAsia="Rockwell" w:hAnsi="Rockwell" w:cs="Rockwell"/>
          <w:b/>
        </w:rPr>
        <w:t>June 2021</w:t>
      </w:r>
    </w:p>
    <w:p w:rsidR="00B77F9F" w:rsidRDefault="00B77F9F" w:rsidP="00B77F9F">
      <w:pPr>
        <w:widowControl w:val="0"/>
        <w:ind w:firstLine="0"/>
        <w:rPr>
          <w:rFonts w:ascii="Rockwell" w:eastAsia="Rockwell" w:hAnsi="Rockwell" w:cs="Rockwell"/>
        </w:rPr>
      </w:pPr>
      <w:r>
        <w:rPr>
          <w:rFonts w:ascii="Rockwell" w:eastAsia="Rockwell" w:hAnsi="Rockwell" w:cs="Rockwell"/>
        </w:rPr>
        <w:t>15</w:t>
      </w:r>
      <w:r>
        <w:rPr>
          <w:rFonts w:ascii="Rockwell" w:eastAsia="Rockwell" w:hAnsi="Rockwell" w:cs="Rockwell"/>
        </w:rPr>
        <w:tab/>
      </w:r>
      <w:r>
        <w:rPr>
          <w:rFonts w:ascii="Rockwell" w:eastAsia="Rockwell" w:hAnsi="Rockwell" w:cs="Rockwell"/>
        </w:rPr>
        <w:tab/>
        <w:t>Last Day for Students</w:t>
      </w:r>
    </w:p>
    <w:p w:rsidR="00B77F9F" w:rsidRDefault="00B77F9F" w:rsidP="00B77F9F">
      <w:pPr>
        <w:widowControl w:val="0"/>
        <w:ind w:firstLine="0"/>
        <w:rPr>
          <w:rFonts w:ascii="Rockwell" w:eastAsia="Rockwell" w:hAnsi="Rockwell" w:cs="Rockwell"/>
        </w:rPr>
      </w:pPr>
    </w:p>
    <w:p w:rsidR="00144AEB" w:rsidRDefault="00A92E84" w:rsidP="007C13B4">
      <w:pPr>
        <w:widowControl w:val="0"/>
        <w:ind w:left="0" w:firstLine="0"/>
        <w:rPr>
          <w:rFonts w:ascii="Rockwell" w:eastAsia="Rockwell" w:hAnsi="Rockwell" w:cs="Rockwell"/>
          <w:b/>
          <w:sz w:val="26"/>
          <w:szCs w:val="26"/>
        </w:rPr>
      </w:pPr>
      <w:r>
        <w:rPr>
          <w:rFonts w:ascii="Rockwell" w:eastAsia="Rockwell" w:hAnsi="Rockwell" w:cs="Rockwell"/>
          <w:b/>
          <w:sz w:val="26"/>
          <w:szCs w:val="26"/>
        </w:rPr>
        <w:t>P</w:t>
      </w:r>
      <w:r w:rsidR="0099612D">
        <w:rPr>
          <w:rFonts w:ascii="Rockwell" w:eastAsia="Rockwell" w:hAnsi="Rockwell" w:cs="Rockwell"/>
          <w:b/>
          <w:sz w:val="26"/>
          <w:szCs w:val="26"/>
        </w:rPr>
        <w:t xml:space="preserve">RINCIPAL’S </w:t>
      </w:r>
      <w:r>
        <w:rPr>
          <w:rFonts w:ascii="Rockwell" w:eastAsia="Rockwell" w:hAnsi="Rockwell" w:cs="Rockwell"/>
          <w:b/>
          <w:sz w:val="26"/>
          <w:szCs w:val="26"/>
        </w:rPr>
        <w:t>C</w:t>
      </w:r>
      <w:r w:rsidR="0099612D">
        <w:rPr>
          <w:rFonts w:ascii="Rockwell" w:eastAsia="Rockwell" w:hAnsi="Rockwell" w:cs="Rockwell"/>
          <w:b/>
          <w:sz w:val="26"/>
          <w:szCs w:val="26"/>
        </w:rPr>
        <w:t>ORNER</w:t>
      </w:r>
      <w:r>
        <w:rPr>
          <w:rFonts w:ascii="Rockwell" w:eastAsia="Rockwell" w:hAnsi="Rockwell" w:cs="Rockwell"/>
          <w:b/>
          <w:sz w:val="26"/>
          <w:szCs w:val="26"/>
        </w:rPr>
        <w:t xml:space="preserve"> </w:t>
      </w:r>
    </w:p>
    <w:p w:rsidR="00E6398F" w:rsidRDefault="00525011" w:rsidP="007C13B4">
      <w:pPr>
        <w:widowControl w:val="0"/>
        <w:ind w:left="0" w:firstLine="0"/>
        <w:rPr>
          <w:rFonts w:ascii="Rockwell" w:eastAsia="Rockwell" w:hAnsi="Rockwell" w:cs="Rockwell"/>
          <w:b/>
          <w:sz w:val="26"/>
          <w:szCs w:val="26"/>
        </w:rPr>
      </w:pPr>
      <w:r>
        <w:rPr>
          <w:rFonts w:ascii="Rockwell" w:eastAsia="Rockwell" w:hAnsi="Rockwell" w:cs="Rockwell"/>
          <w:b/>
          <w:sz w:val="26"/>
          <w:szCs w:val="26"/>
        </w:rPr>
        <w:t xml:space="preserve">Stephen I. Green, Jr. </w:t>
      </w:r>
    </w:p>
    <w:p w:rsidR="00F114F4" w:rsidRDefault="00F114F4" w:rsidP="00932C0D">
      <w:pPr>
        <w:ind w:left="0" w:firstLine="0"/>
        <w:outlineLvl w:val="2"/>
        <w:rPr>
          <w:rFonts w:ascii="Arial" w:hAnsi="Arial" w:cs="Arial"/>
          <w:b/>
          <w:bCs/>
          <w:color w:val="202124"/>
          <w:sz w:val="16"/>
          <w:szCs w:val="16"/>
          <w:u w:val="single"/>
        </w:rPr>
      </w:pPr>
    </w:p>
    <w:p w:rsidR="00CD357B" w:rsidRDefault="00CD357B" w:rsidP="00B7112A">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hAnsi="Helvetica" w:cs="Helvetica"/>
          <w:b/>
          <w:color w:val="202124"/>
          <w:sz w:val="24"/>
          <w:szCs w:val="24"/>
          <w:u w:val="single"/>
          <w:shd w:val="clear" w:color="auto" w:fill="FFFFFF"/>
        </w:rPr>
      </w:pPr>
      <w:r>
        <w:rPr>
          <w:rFonts w:ascii="Helvetica" w:hAnsi="Helvetica" w:cs="Helvetica"/>
          <w:b/>
          <w:color w:val="202124"/>
          <w:sz w:val="24"/>
          <w:szCs w:val="24"/>
          <w:u w:val="single"/>
          <w:shd w:val="clear" w:color="auto" w:fill="FFFFFF"/>
        </w:rPr>
        <w:t>PGCPS Meal Service Update</w:t>
      </w:r>
    </w:p>
    <w:p w:rsidR="00CD357B" w:rsidRDefault="00CD357B" w:rsidP="00CD357B">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b/>
          <w:bCs/>
          <w:color w:val="222222"/>
        </w:rPr>
      </w:pPr>
      <w:r w:rsidRPr="00CD357B">
        <w:rPr>
          <w:rFonts w:ascii="Arial" w:eastAsia="Times New Roman" w:hAnsi="Arial" w:cs="Arial"/>
          <w:color w:val="222222"/>
        </w:rPr>
        <w:t xml:space="preserve">Wednesday, March 24, </w:t>
      </w:r>
      <w:r w:rsidR="005A7FDF">
        <w:rPr>
          <w:rFonts w:ascii="Arial" w:eastAsia="Times New Roman" w:hAnsi="Arial" w:cs="Arial"/>
          <w:color w:val="222222"/>
        </w:rPr>
        <w:t>was</w:t>
      </w:r>
      <w:r w:rsidRPr="00CD357B">
        <w:rPr>
          <w:rFonts w:ascii="Arial" w:eastAsia="Times New Roman" w:hAnsi="Arial" w:cs="Arial"/>
          <w:color w:val="222222"/>
        </w:rPr>
        <w:t xml:space="preserve"> the last day of mobile meal service. There will be no meal service while schools are closed for spring break from Monday, March 29 through Monday, April 5. After spring break, meal distribution will resume at school sites only on Wednesday, April 7</w:t>
      </w:r>
      <w:r w:rsidRPr="00CD357B">
        <w:rPr>
          <w:rFonts w:ascii="Arial" w:eastAsia="Times New Roman" w:hAnsi="Arial" w:cs="Arial"/>
          <w:b/>
          <w:bCs/>
          <w:color w:val="222222"/>
        </w:rPr>
        <w:t>. </w:t>
      </w:r>
    </w:p>
    <w:p w:rsidR="00CD357B" w:rsidRPr="00CD357B" w:rsidRDefault="00CD357B" w:rsidP="00CD357B">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p>
    <w:p w:rsidR="00CD357B" w:rsidRDefault="00CD357B" w:rsidP="00CD357B">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color w:val="222222"/>
        </w:rPr>
      </w:pPr>
      <w:r w:rsidRPr="00CD357B">
        <w:rPr>
          <w:rFonts w:ascii="Arial" w:eastAsia="Times New Roman" w:hAnsi="Arial" w:cs="Arial"/>
          <w:color w:val="222222"/>
        </w:rPr>
        <w:t>Schools will begin to reopen to students using a hybrid learning model on Thursday, April 8. When students are in school for in-person learning, they will receive breakfast and lunch and a dinner meal to take home. Students who are continuing with distance learning can pick up meal packages at school Mondays and Wednesdays from 10 a.m. to 1 p.m. starting Wednesday, April 7.</w:t>
      </w:r>
    </w:p>
    <w:p w:rsidR="00CD357B" w:rsidRPr="00CD357B" w:rsidRDefault="00CD357B" w:rsidP="00CD357B">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p>
    <w:p w:rsidR="00CD357B" w:rsidRPr="00CD357B" w:rsidRDefault="00CD357B" w:rsidP="00CD357B">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r w:rsidRPr="00CD357B">
        <w:rPr>
          <w:rFonts w:ascii="Arial" w:eastAsia="Times New Roman" w:hAnsi="Arial" w:cs="Arial"/>
          <w:color w:val="222222"/>
        </w:rPr>
        <w:t>For more information, please visit the </w:t>
      </w:r>
      <w:hyperlink r:id="rId9" w:tgtFrame="_blank" w:history="1">
        <w:r w:rsidRPr="00CD357B">
          <w:rPr>
            <w:rFonts w:ascii="Arial" w:eastAsia="Times New Roman" w:hAnsi="Arial" w:cs="Arial"/>
            <w:color w:val="1155CC"/>
            <w:u w:val="single"/>
          </w:rPr>
          <w:t>distance learning meal service webpage</w:t>
        </w:r>
      </w:hyperlink>
      <w:r w:rsidRPr="00CD357B">
        <w:rPr>
          <w:rFonts w:ascii="Arial" w:eastAsia="Times New Roman" w:hAnsi="Arial" w:cs="Arial"/>
          <w:color w:val="222222"/>
        </w:rPr>
        <w:t>.</w:t>
      </w:r>
    </w:p>
    <w:p w:rsidR="00CD357B" w:rsidRDefault="00CD357B" w:rsidP="00B7112A">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hAnsi="Helvetica" w:cs="Helvetica"/>
          <w:b/>
          <w:color w:val="202124"/>
          <w:sz w:val="24"/>
          <w:szCs w:val="24"/>
          <w:u w:val="single"/>
          <w:shd w:val="clear" w:color="auto" w:fill="FFFFFF"/>
        </w:rPr>
      </w:pPr>
    </w:p>
    <w:p w:rsidR="00CD357B" w:rsidRPr="00CD357B" w:rsidRDefault="00CD357B" w:rsidP="00CD357B">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b/>
          <w:color w:val="111111"/>
          <w:sz w:val="24"/>
          <w:szCs w:val="24"/>
          <w:u w:val="single"/>
        </w:rPr>
      </w:pPr>
      <w:r w:rsidRPr="00CD357B">
        <w:rPr>
          <w:rFonts w:ascii="Helvetica" w:hAnsi="Helvetica" w:cs="Helvetica"/>
          <w:b/>
          <w:color w:val="202124"/>
          <w:sz w:val="24"/>
          <w:szCs w:val="24"/>
          <w:u w:val="single"/>
          <w:shd w:val="clear" w:color="auto" w:fill="FFFFFF"/>
        </w:rPr>
        <w:t>Spring Break Travel Guidance</w:t>
      </w:r>
    </w:p>
    <w:p w:rsidR="005A7FDF" w:rsidRPr="005A7FDF" w:rsidRDefault="005A7FDF" w:rsidP="005A7FDF">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hAnsi="Helvetica" w:cs="Helvetica"/>
          <w:color w:val="222222"/>
          <w:shd w:val="clear" w:color="auto" w:fill="FFFFFF"/>
        </w:rPr>
      </w:pPr>
      <w:r w:rsidRPr="005A7FDF">
        <w:rPr>
          <w:rFonts w:ascii="Helvetica" w:hAnsi="Helvetica" w:cs="Helvetica"/>
          <w:color w:val="222222"/>
          <w:shd w:val="clear" w:color="auto" w:fill="FFFFFF"/>
        </w:rPr>
        <w:t>Prince George’s County Public Schools (PGCPS) issued guidelines earlier this week regarding travel during Spring Break. The guidelines have been updated to reflect Centers for Disease Control and Prevention (CDC) recommendations regarding testing. The CDC does not recommend travel at this time. If you must travel due to family emergency or unforeseen circumstances, you must be tested upon your return to Maryland. </w:t>
      </w:r>
    </w:p>
    <w:p w:rsidR="005A7FDF" w:rsidRDefault="005A7FDF" w:rsidP="005A7FDF">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b/>
          <w:bCs/>
          <w:color w:val="0000FF"/>
        </w:rPr>
      </w:pPr>
    </w:p>
    <w:p w:rsidR="005A7FDF" w:rsidRPr="005A7FDF" w:rsidRDefault="005A7FDF" w:rsidP="005A7FDF">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r w:rsidRPr="005A7FDF">
        <w:rPr>
          <w:rFonts w:ascii="Helvetica" w:eastAsia="Times New Roman" w:hAnsi="Helvetica" w:cs="Helvetica"/>
          <w:b/>
          <w:bCs/>
          <w:color w:val="0000FF"/>
        </w:rPr>
        <w:t>PGCPS Student Guidelines</w:t>
      </w:r>
    </w:p>
    <w:p w:rsidR="005A7FDF" w:rsidRDefault="005A7FDF" w:rsidP="005A7FDF">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b/>
          <w:bCs/>
          <w:color w:val="222222"/>
        </w:rPr>
      </w:pPr>
      <w:r w:rsidRPr="005A7FDF">
        <w:rPr>
          <w:rFonts w:ascii="Helvetica" w:eastAsia="Times New Roman" w:hAnsi="Helvetica" w:cs="Helvetica"/>
          <w:b/>
          <w:bCs/>
          <w:color w:val="222222"/>
        </w:rPr>
        <w:t>In-State Travel – No COVID Test Required</w:t>
      </w:r>
    </w:p>
    <w:p w:rsidR="005A7FDF" w:rsidRPr="005A7FDF" w:rsidRDefault="005A7FDF" w:rsidP="005A7FDF">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p>
    <w:p w:rsidR="005A7FDF" w:rsidRDefault="005A7FDF" w:rsidP="005A7FDF">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b/>
          <w:bCs/>
          <w:color w:val="222222"/>
        </w:rPr>
      </w:pPr>
      <w:r w:rsidRPr="005A7FDF">
        <w:rPr>
          <w:rFonts w:ascii="Helvetica" w:eastAsia="Times New Roman" w:hAnsi="Helvetica" w:cs="Helvetica"/>
          <w:b/>
          <w:bCs/>
          <w:color w:val="222222"/>
        </w:rPr>
        <w:t>Out-of-State Travel – COVID Test</w:t>
      </w:r>
    </w:p>
    <w:p w:rsidR="005A7FDF" w:rsidRPr="005A7FDF" w:rsidRDefault="005A7FDF" w:rsidP="005A7FDF">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rPr>
          <w:rFonts w:ascii="Helvetica" w:eastAsia="Times New Roman" w:hAnsi="Helvetica" w:cs="Helvetica"/>
          <w:color w:val="222222"/>
        </w:rPr>
      </w:pPr>
      <w:r w:rsidRPr="005A7FDF">
        <w:rPr>
          <w:rFonts w:ascii="Helvetica" w:eastAsia="Times New Roman" w:hAnsi="Helvetica" w:cs="Helvetica"/>
          <w:color w:val="222222"/>
        </w:rPr>
        <w:t>Get a COVID test three to five days after travel.</w:t>
      </w:r>
    </w:p>
    <w:p w:rsidR="005A7FDF" w:rsidRPr="005A7FDF" w:rsidRDefault="005A7FDF" w:rsidP="005A7FDF">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rPr>
          <w:rFonts w:ascii="Helvetica" w:eastAsia="Times New Roman" w:hAnsi="Helvetica" w:cs="Helvetica"/>
          <w:color w:val="222222"/>
        </w:rPr>
      </w:pPr>
      <w:r w:rsidRPr="005A7FDF">
        <w:rPr>
          <w:rFonts w:ascii="Helvetica" w:eastAsia="Times New Roman" w:hAnsi="Helvetica" w:cs="Helvetica"/>
          <w:color w:val="222222"/>
        </w:rPr>
        <w:t>If your test is positive, isolate yourself to protect others from getting infected.</w:t>
      </w:r>
    </w:p>
    <w:p w:rsidR="005A7FDF" w:rsidRPr="005A7FDF" w:rsidRDefault="005A7FDF" w:rsidP="005A7FDF">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rPr>
          <w:rFonts w:ascii="Helvetica" w:eastAsia="Times New Roman" w:hAnsi="Helvetica" w:cs="Helvetica"/>
          <w:color w:val="222222"/>
        </w:rPr>
      </w:pPr>
      <w:r w:rsidRPr="005A7FDF">
        <w:rPr>
          <w:rFonts w:ascii="Helvetica" w:eastAsia="Times New Roman" w:hAnsi="Helvetica" w:cs="Helvetica"/>
          <w:color w:val="222222"/>
        </w:rPr>
        <w:t>Avoid being around people who are at increased risk for severe illness for 14 days.</w:t>
      </w:r>
    </w:p>
    <w:p w:rsidR="005A7FDF" w:rsidRDefault="005A7FDF" w:rsidP="005A7FDF">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rPr>
          <w:rFonts w:ascii="Helvetica" w:eastAsia="Times New Roman" w:hAnsi="Helvetica" w:cs="Helvetica"/>
          <w:color w:val="222222"/>
        </w:rPr>
      </w:pPr>
      <w:r w:rsidRPr="005A7FDF">
        <w:rPr>
          <w:rFonts w:ascii="Helvetica" w:eastAsia="Times New Roman" w:hAnsi="Helvetica" w:cs="Helvetica"/>
          <w:color w:val="222222"/>
        </w:rPr>
        <w:t>Continue virtual learning during quarantine. Be sure to inform your teacher and school administrator.</w:t>
      </w:r>
    </w:p>
    <w:p w:rsidR="005A7FDF" w:rsidRPr="005A7FDF" w:rsidRDefault="005A7FDF" w:rsidP="005A7FDF">
      <w:pPr>
        <w:pBdr>
          <w:top w:val="none" w:sz="0" w:space="0" w:color="auto"/>
          <w:left w:val="none" w:sz="0" w:space="0" w:color="auto"/>
          <w:bottom w:val="none" w:sz="0" w:space="0" w:color="auto"/>
          <w:right w:val="none" w:sz="0" w:space="0" w:color="auto"/>
          <w:between w:val="none" w:sz="0" w:space="0" w:color="auto"/>
        </w:pBdr>
        <w:shd w:val="clear" w:color="auto" w:fill="FFFFFF"/>
        <w:ind w:left="720" w:firstLine="0"/>
        <w:rPr>
          <w:rFonts w:ascii="Helvetica" w:eastAsia="Times New Roman" w:hAnsi="Helvetica" w:cs="Helvetica"/>
          <w:color w:val="222222"/>
        </w:rPr>
      </w:pPr>
    </w:p>
    <w:p w:rsidR="005A7FDF" w:rsidRPr="005A7FDF" w:rsidRDefault="005A7FDF" w:rsidP="005A7FDF">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r w:rsidRPr="005A7FDF">
        <w:rPr>
          <w:rFonts w:ascii="Helvetica" w:eastAsia="Times New Roman" w:hAnsi="Helvetica" w:cs="Helvetica"/>
          <w:b/>
          <w:bCs/>
          <w:color w:val="222222"/>
        </w:rPr>
        <w:t>International Travel – COVID Test</w:t>
      </w:r>
    </w:p>
    <w:p w:rsidR="005A7FDF" w:rsidRPr="005A7FDF" w:rsidRDefault="005A7FDF" w:rsidP="005A7FDF">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rPr>
          <w:rFonts w:ascii="Helvetica" w:eastAsia="Times New Roman" w:hAnsi="Helvetica" w:cs="Helvetica"/>
          <w:color w:val="222222"/>
        </w:rPr>
      </w:pPr>
      <w:r w:rsidRPr="005A7FDF">
        <w:rPr>
          <w:rFonts w:ascii="Helvetica" w:eastAsia="Times New Roman" w:hAnsi="Helvetica" w:cs="Helvetica"/>
          <w:color w:val="222222"/>
        </w:rPr>
        <w:t>Get a COVID test three to five days after travel.</w:t>
      </w:r>
    </w:p>
    <w:p w:rsidR="005A7FDF" w:rsidRPr="005A7FDF" w:rsidRDefault="005A7FDF" w:rsidP="005A7FDF">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rPr>
          <w:rFonts w:ascii="Helvetica" w:eastAsia="Times New Roman" w:hAnsi="Helvetica" w:cs="Helvetica"/>
          <w:color w:val="222222"/>
        </w:rPr>
      </w:pPr>
      <w:r w:rsidRPr="005A7FDF">
        <w:rPr>
          <w:rFonts w:ascii="Helvetica" w:eastAsia="Times New Roman" w:hAnsi="Helvetica" w:cs="Helvetica"/>
          <w:color w:val="222222"/>
        </w:rPr>
        <w:t>If your test is positive, isolate yourself to protect others from getting infected.</w:t>
      </w:r>
    </w:p>
    <w:p w:rsidR="005A7FDF" w:rsidRPr="005A7FDF" w:rsidRDefault="005A7FDF" w:rsidP="005A7FDF">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rPr>
          <w:rFonts w:ascii="Helvetica" w:eastAsia="Times New Roman" w:hAnsi="Helvetica" w:cs="Helvetica"/>
          <w:color w:val="222222"/>
        </w:rPr>
      </w:pPr>
      <w:r w:rsidRPr="005A7FDF">
        <w:rPr>
          <w:rFonts w:ascii="Helvetica" w:eastAsia="Times New Roman" w:hAnsi="Helvetica" w:cs="Helvetica"/>
          <w:color w:val="222222"/>
        </w:rPr>
        <w:t>Avoid being around people who are at increased risk for severe illness for 14 days.</w:t>
      </w:r>
    </w:p>
    <w:p w:rsidR="005A7FDF" w:rsidRDefault="005A7FDF" w:rsidP="005A7FDF">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rPr>
          <w:rFonts w:ascii="Helvetica" w:eastAsia="Times New Roman" w:hAnsi="Helvetica" w:cs="Helvetica"/>
          <w:color w:val="222222"/>
        </w:rPr>
      </w:pPr>
      <w:r w:rsidRPr="005A7FDF">
        <w:rPr>
          <w:rFonts w:ascii="Helvetica" w:eastAsia="Times New Roman" w:hAnsi="Helvetica" w:cs="Helvetica"/>
          <w:color w:val="222222"/>
        </w:rPr>
        <w:t>Continue virtual learning during quarantine. Be sure to inform your teacher and school administrator.</w:t>
      </w:r>
    </w:p>
    <w:p w:rsidR="005A7FDF" w:rsidRPr="005A7FDF" w:rsidRDefault="005A7FDF" w:rsidP="005A7FDF">
      <w:pPr>
        <w:pBdr>
          <w:top w:val="none" w:sz="0" w:space="0" w:color="auto"/>
          <w:left w:val="none" w:sz="0" w:space="0" w:color="auto"/>
          <w:bottom w:val="none" w:sz="0" w:space="0" w:color="auto"/>
          <w:right w:val="none" w:sz="0" w:space="0" w:color="auto"/>
          <w:between w:val="none" w:sz="0" w:space="0" w:color="auto"/>
        </w:pBdr>
        <w:shd w:val="clear" w:color="auto" w:fill="FFFFFF"/>
        <w:ind w:left="720" w:firstLine="0"/>
        <w:rPr>
          <w:rFonts w:ascii="Helvetica" w:eastAsia="Times New Roman" w:hAnsi="Helvetica" w:cs="Helvetica"/>
          <w:color w:val="222222"/>
        </w:rPr>
      </w:pPr>
    </w:p>
    <w:p w:rsidR="005A7FDF" w:rsidRDefault="005A7FDF" w:rsidP="005A7FDF">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b/>
          <w:bCs/>
          <w:color w:val="0000FF"/>
        </w:rPr>
      </w:pPr>
    </w:p>
    <w:p w:rsidR="005A7FDF" w:rsidRDefault="005A7FDF" w:rsidP="005A7FDF">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b/>
          <w:bCs/>
          <w:color w:val="0000FF"/>
        </w:rPr>
      </w:pPr>
    </w:p>
    <w:p w:rsidR="005A7FDF" w:rsidRDefault="005A7FDF" w:rsidP="005A7FDF">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r w:rsidRPr="005A7FDF">
        <w:rPr>
          <w:rFonts w:ascii="Helvetica" w:eastAsia="Times New Roman" w:hAnsi="Helvetica" w:cs="Helvetica"/>
          <w:b/>
          <w:bCs/>
          <w:color w:val="0000FF"/>
        </w:rPr>
        <w:lastRenderedPageBreak/>
        <w:t>CDC Guidelines for International Travel</w:t>
      </w:r>
      <w:r w:rsidRPr="005A7FDF">
        <w:rPr>
          <w:rFonts w:ascii="Helvetica" w:eastAsia="Times New Roman" w:hAnsi="Helvetica" w:cs="Helvetica"/>
          <w:color w:val="222222"/>
        </w:rPr>
        <w:br/>
        <w:t>At this time, the CDC does not have a testing requirement for outbound travelers, but recommends that you get tested with a viral test (NAAT or antigen) one to three days before you travel internationally. Travelers should check with international destinations for their entry requirements.</w:t>
      </w:r>
    </w:p>
    <w:p w:rsidR="005A7FDF" w:rsidRPr="005A7FDF" w:rsidRDefault="005A7FDF" w:rsidP="005A7FDF">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p>
    <w:p w:rsidR="005A7FDF" w:rsidRPr="005A7FDF" w:rsidRDefault="005A7FDF" w:rsidP="005A7FDF">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FFFFFF"/>
        <w:rPr>
          <w:rFonts w:ascii="Helvetica" w:eastAsia="Times New Roman" w:hAnsi="Helvetica" w:cs="Helvetica"/>
          <w:color w:val="222222"/>
        </w:rPr>
      </w:pPr>
      <w:r w:rsidRPr="005A7FDF">
        <w:rPr>
          <w:rFonts w:ascii="Helvetica" w:eastAsia="Times New Roman" w:hAnsi="Helvetica" w:cs="Helvetica"/>
          <w:color w:val="222222"/>
        </w:rPr>
        <w:t>As of March 2, 2021, if you plan to travel internationally, you will need to get tested no more than three days before you travel by air back into the United States (U.S.) and show your negative result to the airline before you board your flight, or be prepared to show documentation of recovery (proof of a recent positive viral test and a letter from your health care provider or a public health official stating that you were cleared to travel).</w:t>
      </w:r>
    </w:p>
    <w:p w:rsidR="005A7FDF" w:rsidRPr="005A7FDF" w:rsidRDefault="005A7FDF" w:rsidP="005A7FDF">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FFFFFF"/>
        <w:rPr>
          <w:rFonts w:ascii="Helvetica" w:eastAsia="Times New Roman" w:hAnsi="Helvetica" w:cs="Helvetica"/>
          <w:color w:val="222222"/>
        </w:rPr>
      </w:pPr>
      <w:r w:rsidRPr="005A7FDF">
        <w:rPr>
          <w:rFonts w:ascii="Helvetica" w:eastAsia="Times New Roman" w:hAnsi="Helvetica" w:cs="Helvetica"/>
          <w:color w:val="222222"/>
        </w:rPr>
        <w:t>All air passengers traveling to the U.S., regardless of vaccination or antibody status, are required to provide a negative COVID-19 test result or documentation of recovery (proof of recovery from the coronavirus within the last 90 days).</w:t>
      </w:r>
    </w:p>
    <w:p w:rsidR="005A7FDF" w:rsidRPr="005A7FDF" w:rsidRDefault="005A7FDF" w:rsidP="005A7FDF">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FFFFFF"/>
        <w:rPr>
          <w:rFonts w:ascii="Helvetica" w:eastAsia="Times New Roman" w:hAnsi="Helvetica" w:cs="Helvetica"/>
          <w:color w:val="222222"/>
        </w:rPr>
      </w:pPr>
      <w:r w:rsidRPr="005A7FDF">
        <w:rPr>
          <w:rFonts w:ascii="Helvetica" w:eastAsia="Times New Roman" w:hAnsi="Helvetica" w:cs="Helvetica"/>
          <w:color w:val="222222"/>
        </w:rPr>
        <w:t>Passengers flying from a U.S. territory to a U.S. state (i.e., American Samoa, Guam, Northern Mariana Islands, Puerto Rico and U.S. Virgin Islands) are not required to present documentation of a negative COVID-19 test or recovery.</w:t>
      </w:r>
    </w:p>
    <w:p w:rsidR="00CD357B" w:rsidRDefault="00CD357B" w:rsidP="00B7112A">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hAnsi="Helvetica" w:cs="Helvetica"/>
          <w:b/>
          <w:color w:val="202124"/>
          <w:sz w:val="24"/>
          <w:szCs w:val="24"/>
          <w:u w:val="single"/>
          <w:shd w:val="clear" w:color="auto" w:fill="FFFFFF"/>
        </w:rPr>
      </w:pPr>
    </w:p>
    <w:p w:rsidR="004521B7" w:rsidRDefault="00A31833" w:rsidP="00B7112A">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hAnsi="Helvetica" w:cs="Helvetica"/>
          <w:b/>
          <w:color w:val="202124"/>
          <w:sz w:val="24"/>
          <w:szCs w:val="24"/>
          <w:u w:val="single"/>
          <w:shd w:val="clear" w:color="auto" w:fill="FFFFFF"/>
        </w:rPr>
      </w:pPr>
      <w:r>
        <w:rPr>
          <w:rFonts w:ascii="Helvetica" w:hAnsi="Helvetica" w:cs="Helvetica"/>
          <w:b/>
          <w:color w:val="202124"/>
          <w:sz w:val="24"/>
          <w:szCs w:val="24"/>
          <w:u w:val="single"/>
          <w:shd w:val="clear" w:color="auto" w:fill="FFFFFF"/>
        </w:rPr>
        <w:t>2021-2022 PreK and Kindergarten</w:t>
      </w:r>
      <w:r w:rsidR="004521B7">
        <w:rPr>
          <w:rFonts w:ascii="Helvetica" w:hAnsi="Helvetica" w:cs="Helvetica"/>
          <w:b/>
          <w:color w:val="202124"/>
          <w:sz w:val="24"/>
          <w:szCs w:val="24"/>
          <w:u w:val="single"/>
          <w:shd w:val="clear" w:color="auto" w:fill="FFFFFF"/>
        </w:rPr>
        <w:t xml:space="preserve"> Registration</w:t>
      </w:r>
    </w:p>
    <w:p w:rsidR="004521B7" w:rsidRPr="00A31833" w:rsidRDefault="00A31833" w:rsidP="00B7112A">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hAnsi="Helvetica" w:cs="Helvetica"/>
          <w:color w:val="202124"/>
          <w:shd w:val="clear" w:color="auto" w:fill="FFFFFF"/>
        </w:rPr>
      </w:pPr>
      <w:r>
        <w:rPr>
          <w:rFonts w:ascii="Helvetica" w:hAnsi="Helvetica" w:cs="Helvetica"/>
          <w:color w:val="202124"/>
          <w:shd w:val="clear" w:color="auto" w:fill="FFFFFF"/>
        </w:rPr>
        <w:t xml:space="preserve">PreK and kindergarten registration for the 2021/2022 school year begins </w:t>
      </w:r>
      <w:r w:rsidRPr="00474B26">
        <w:rPr>
          <w:rFonts w:ascii="Helvetica" w:hAnsi="Helvetica" w:cs="Helvetica"/>
          <w:b/>
          <w:color w:val="202124"/>
          <w:shd w:val="clear" w:color="auto" w:fill="FFFFFF"/>
        </w:rPr>
        <w:t>Tuesday, April 6, 2021</w:t>
      </w:r>
      <w:r>
        <w:rPr>
          <w:rFonts w:ascii="Helvetica" w:hAnsi="Helvetica" w:cs="Helvetica"/>
          <w:color w:val="202124"/>
          <w:shd w:val="clear" w:color="auto" w:fill="FFFFFF"/>
        </w:rPr>
        <w:t xml:space="preserve">.  Please visit </w:t>
      </w:r>
      <w:hyperlink r:id="rId10" w:history="1">
        <w:r w:rsidRPr="00A31833">
          <w:rPr>
            <w:rStyle w:val="Hyperlink"/>
            <w:rFonts w:ascii="Helvetica" w:hAnsi="Helvetica" w:cs="Helvetica"/>
            <w:shd w:val="clear" w:color="auto" w:fill="FFFFFF"/>
          </w:rPr>
          <w:t>https://pgcpsmdc.scriborder.com/</w:t>
        </w:r>
      </w:hyperlink>
      <w:r>
        <w:rPr>
          <w:rFonts w:ascii="Helvetica" w:hAnsi="Helvetica" w:cs="Helvetica"/>
          <w:color w:val="202124"/>
          <w:shd w:val="clear" w:color="auto" w:fill="FFFFFF"/>
        </w:rPr>
        <w:t xml:space="preserve"> to sign in, complete registration and upload the required documents. </w:t>
      </w:r>
    </w:p>
    <w:p w:rsidR="004521B7" w:rsidRDefault="004521B7" w:rsidP="00B7112A">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hAnsi="Helvetica" w:cs="Helvetica"/>
          <w:b/>
          <w:color w:val="202124"/>
          <w:sz w:val="24"/>
          <w:szCs w:val="24"/>
          <w:u w:val="single"/>
          <w:shd w:val="clear" w:color="auto" w:fill="FFFFFF"/>
        </w:rPr>
      </w:pPr>
    </w:p>
    <w:p w:rsidR="00B7112A" w:rsidRPr="00B7112A" w:rsidRDefault="00B7112A" w:rsidP="00B7112A">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b/>
          <w:sz w:val="24"/>
          <w:szCs w:val="24"/>
          <w:u w:val="single"/>
        </w:rPr>
      </w:pPr>
      <w:r w:rsidRPr="00B7112A">
        <w:rPr>
          <w:rFonts w:ascii="Helvetica" w:hAnsi="Helvetica" w:cs="Helvetica"/>
          <w:b/>
          <w:color w:val="202124"/>
          <w:sz w:val="24"/>
          <w:szCs w:val="24"/>
          <w:u w:val="single"/>
          <w:shd w:val="clear" w:color="auto" w:fill="FFFFFF"/>
        </w:rPr>
        <w:t>PGCPS to Host Telephone Town Hall About Return to In-Person Learning</w:t>
      </w:r>
    </w:p>
    <w:p w:rsidR="00B7112A" w:rsidRPr="00B7112A" w:rsidRDefault="00B7112A" w:rsidP="00B7112A">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r w:rsidRPr="00B7112A">
        <w:rPr>
          <w:rFonts w:ascii="Arial" w:eastAsia="Times New Roman" w:hAnsi="Arial" w:cs="Arial"/>
        </w:rPr>
        <w:t>Prince George’s County Public Schools (PGCPS) will host a telephone town hall to hear from and offer updates to families and members of the community about the return to in-person learning. All parents and guardians will receive a phone call from the school system. If you do not receive the call, please dial-in at 844-734-8766.</w:t>
      </w:r>
    </w:p>
    <w:p w:rsidR="00B7112A" w:rsidRPr="00B7112A" w:rsidRDefault="00B7112A" w:rsidP="00B7112A">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p>
    <w:p w:rsidR="00B7112A" w:rsidRPr="00B7112A" w:rsidRDefault="00B7112A" w:rsidP="00B7112A">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r w:rsidRPr="00B7112A">
        <w:rPr>
          <w:rFonts w:ascii="Arial" w:eastAsia="Times New Roman" w:hAnsi="Arial" w:cs="Arial"/>
          <w:b/>
          <w:bCs/>
        </w:rPr>
        <w:t>Tuesday, April 6 — Student Town Hall, 5 p.m.</w:t>
      </w:r>
    </w:p>
    <w:p w:rsidR="00B7112A" w:rsidRPr="00B7112A" w:rsidRDefault="00B7112A" w:rsidP="00B7112A">
      <w:pPr>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ind w:left="945"/>
        <w:rPr>
          <w:rFonts w:ascii="Helvetica" w:eastAsia="Times New Roman" w:hAnsi="Helvetica" w:cs="Helvetica"/>
          <w:color w:val="222222"/>
        </w:rPr>
      </w:pPr>
      <w:r w:rsidRPr="00B7112A">
        <w:rPr>
          <w:rFonts w:ascii="Arial" w:eastAsia="Times New Roman" w:hAnsi="Arial" w:cs="Arial"/>
        </w:rPr>
        <w:t>Dr. Monica Goldson, CEO</w:t>
      </w:r>
    </w:p>
    <w:p w:rsidR="00B7112A" w:rsidRPr="00B7112A" w:rsidRDefault="00B7112A" w:rsidP="00B7112A">
      <w:pPr>
        <w:numPr>
          <w:ilvl w:val="0"/>
          <w:numId w:val="24"/>
        </w:numPr>
        <w:pBdr>
          <w:top w:val="none" w:sz="0" w:space="0" w:color="auto"/>
          <w:left w:val="none" w:sz="0" w:space="0" w:color="auto"/>
          <w:bottom w:val="none" w:sz="0" w:space="0" w:color="auto"/>
          <w:right w:val="none" w:sz="0" w:space="0" w:color="auto"/>
          <w:between w:val="none" w:sz="0" w:space="0" w:color="auto"/>
        </w:pBdr>
        <w:shd w:val="clear" w:color="auto" w:fill="FFFFFF"/>
        <w:ind w:left="945"/>
        <w:rPr>
          <w:rFonts w:ascii="Helvetica" w:eastAsia="Times New Roman" w:hAnsi="Helvetica" w:cs="Helvetica"/>
          <w:color w:val="222222"/>
        </w:rPr>
      </w:pPr>
      <w:r w:rsidRPr="00B7112A">
        <w:rPr>
          <w:rFonts w:ascii="Arial" w:eastAsia="Times New Roman" w:hAnsi="Arial" w:cs="Arial"/>
        </w:rPr>
        <w:t>Ninah Jackson, Student Member, Prince George’s County Board of Education</w:t>
      </w:r>
    </w:p>
    <w:p w:rsidR="00497991" w:rsidRDefault="00497991" w:rsidP="003027E8">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outlineLvl w:val="1"/>
        <w:rPr>
          <w:rFonts w:ascii="Arial" w:eastAsia="Times New Roman" w:hAnsi="Arial" w:cs="Arial"/>
          <w:b/>
          <w:bCs/>
          <w:color w:val="222222"/>
          <w:sz w:val="24"/>
          <w:szCs w:val="24"/>
          <w:u w:val="single"/>
        </w:rPr>
      </w:pPr>
    </w:p>
    <w:p w:rsidR="003027E8" w:rsidRPr="003027E8" w:rsidRDefault="003027E8" w:rsidP="003027E8">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outlineLvl w:val="1"/>
        <w:rPr>
          <w:rFonts w:ascii="Arial" w:eastAsia="Times New Roman" w:hAnsi="Arial" w:cs="Arial"/>
          <w:b/>
          <w:bCs/>
          <w:color w:val="222222"/>
          <w:sz w:val="24"/>
          <w:szCs w:val="24"/>
          <w:u w:val="single"/>
        </w:rPr>
      </w:pPr>
      <w:r w:rsidRPr="003027E8">
        <w:rPr>
          <w:rFonts w:ascii="Arial" w:eastAsia="Times New Roman" w:hAnsi="Arial" w:cs="Arial"/>
          <w:b/>
          <w:bCs/>
          <w:color w:val="222222"/>
          <w:sz w:val="24"/>
          <w:szCs w:val="24"/>
          <w:u w:val="single"/>
        </w:rPr>
        <w:t>New Hours for Pare</w:t>
      </w:r>
      <w:r w:rsidR="00B7112A">
        <w:rPr>
          <w:rFonts w:ascii="Arial" w:eastAsia="Times New Roman" w:hAnsi="Arial" w:cs="Arial"/>
          <w:b/>
          <w:bCs/>
          <w:color w:val="222222"/>
          <w:sz w:val="24"/>
          <w:szCs w:val="24"/>
          <w:u w:val="single"/>
        </w:rPr>
        <w:t xml:space="preserve">nt Support Centers </w:t>
      </w:r>
    </w:p>
    <w:p w:rsidR="003027E8" w:rsidRPr="003027E8" w:rsidRDefault="003027E8" w:rsidP="00932C0D">
      <w:pPr>
        <w:ind w:left="0" w:firstLine="0"/>
        <w:outlineLvl w:val="2"/>
        <w:rPr>
          <w:rFonts w:ascii="Arial" w:hAnsi="Arial" w:cs="Arial"/>
          <w:color w:val="222222"/>
          <w:shd w:val="clear" w:color="auto" w:fill="FFFFFF"/>
        </w:rPr>
      </w:pPr>
      <w:r w:rsidRPr="003027E8">
        <w:rPr>
          <w:rFonts w:ascii="Arial" w:hAnsi="Arial" w:cs="Arial"/>
          <w:shd w:val="clear" w:color="auto" w:fill="FFFFFF"/>
        </w:rPr>
        <w:t>Prince George’s County Public Schools (PGCPS) distance learning Parent Support Centers will operate on Mondays and Wednesdays from 5 - 8 p.m. Appointments may be scheduled </w:t>
      </w:r>
      <w:hyperlink r:id="rId11" w:tgtFrame="_blank" w:history="1">
        <w:r w:rsidRPr="003027E8">
          <w:rPr>
            <w:rFonts w:ascii="Arial" w:hAnsi="Arial" w:cs="Arial"/>
            <w:color w:val="1155CC"/>
            <w:u w:val="single"/>
            <w:shd w:val="clear" w:color="auto" w:fill="FFFFFF"/>
          </w:rPr>
          <w:t>online</w:t>
        </w:r>
      </w:hyperlink>
      <w:r w:rsidRPr="003027E8">
        <w:rPr>
          <w:rFonts w:ascii="Arial" w:hAnsi="Arial" w:cs="Arial"/>
          <w:shd w:val="clear" w:color="auto" w:fill="FFFFFF"/>
        </w:rPr>
        <w:t> or by calling 240-696-3315.</w:t>
      </w:r>
    </w:p>
    <w:bookmarkEnd w:id="0"/>
    <w:p w:rsidR="003027E8" w:rsidRDefault="003027E8" w:rsidP="00932C0D">
      <w:pPr>
        <w:ind w:left="0" w:firstLine="0"/>
        <w:outlineLvl w:val="2"/>
        <w:rPr>
          <w:rFonts w:ascii="Arial" w:hAnsi="Arial" w:cs="Arial"/>
          <w:color w:val="222222"/>
          <w:shd w:val="clear" w:color="auto" w:fill="FFFFFF"/>
        </w:rPr>
      </w:pPr>
    </w:p>
    <w:p w:rsidR="00D13281" w:rsidRPr="005D46A5" w:rsidRDefault="005D46A5" w:rsidP="005D46A5">
      <w:pPr>
        <w:ind w:left="0" w:firstLine="0"/>
        <w:outlineLvl w:val="2"/>
        <w:rPr>
          <w:rFonts w:asciiTheme="minorHAnsi" w:hAnsiTheme="minorHAnsi" w:cstheme="minorHAnsi"/>
          <w:b/>
          <w:bCs/>
          <w:color w:val="202124"/>
          <w:sz w:val="24"/>
          <w:szCs w:val="24"/>
          <w:u w:val="single"/>
        </w:rPr>
      </w:pPr>
      <w:r w:rsidRPr="005D46A5">
        <w:rPr>
          <w:rFonts w:asciiTheme="minorHAnsi" w:hAnsiTheme="minorHAnsi" w:cstheme="minorHAnsi"/>
          <w:b/>
          <w:color w:val="202124"/>
          <w:sz w:val="24"/>
          <w:szCs w:val="24"/>
          <w:u w:val="single"/>
          <w:shd w:val="clear" w:color="auto" w:fill="FFFFFF"/>
        </w:rPr>
        <w:t>School Immunization Requirements Reminder</w:t>
      </w:r>
    </w:p>
    <w:p w:rsidR="005D46A5" w:rsidRPr="005D46A5" w:rsidRDefault="005D46A5"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rPr>
      </w:pPr>
      <w:r w:rsidRPr="005D46A5">
        <w:rPr>
          <w:rFonts w:ascii="Arial" w:eastAsia="Times New Roman" w:hAnsi="Arial" w:cs="Arial"/>
        </w:rPr>
        <w:t>As school districts across the state work towards reopening, we remind families that all students must be up to date on state-mandated immunizations prior to returning to school. Please note these requirements have not been waived due to the COVID-19 pandemic.</w:t>
      </w:r>
    </w:p>
    <w:p w:rsidR="005D46A5" w:rsidRPr="005D46A5" w:rsidRDefault="005D46A5"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p>
    <w:p w:rsidR="005D46A5" w:rsidRPr="005D46A5" w:rsidRDefault="005D46A5"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rPr>
      </w:pPr>
      <w:r w:rsidRPr="005D46A5">
        <w:rPr>
          <w:rFonts w:ascii="Arial" w:eastAsia="Times New Roman" w:hAnsi="Arial" w:cs="Arial"/>
        </w:rPr>
        <w:t>We encourage families to act now to ensure students have the immunizations they need to attend school. Due to the mass COVID vaccination clinics being conducted by the Prince George’s County Health Department, immunization clinics are not being held at this time. The organizations listed below provide immunizations for a small fee.</w:t>
      </w:r>
    </w:p>
    <w:p w:rsidR="005D46A5" w:rsidRPr="005D46A5" w:rsidRDefault="005D46A5"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p>
    <w:p w:rsidR="005D46A5" w:rsidRPr="007F68EE" w:rsidRDefault="00E07913" w:rsidP="007F68E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ind w:left="576"/>
        <w:rPr>
          <w:rFonts w:ascii="Arial" w:eastAsia="Times New Roman" w:hAnsi="Arial" w:cs="Arial"/>
        </w:rPr>
      </w:pPr>
      <w:hyperlink r:id="rId12" w:tgtFrame="_blank" w:history="1">
        <w:r w:rsidR="005D46A5" w:rsidRPr="007F68EE">
          <w:rPr>
            <w:rFonts w:ascii="Arial" w:eastAsia="Times New Roman" w:hAnsi="Arial" w:cs="Arial"/>
            <w:color w:val="1155CC"/>
            <w:u w:val="single"/>
          </w:rPr>
          <w:t>Mary's Center</w:t>
        </w:r>
      </w:hyperlink>
      <w:r w:rsidR="005D46A5" w:rsidRPr="007F68EE">
        <w:rPr>
          <w:rFonts w:ascii="Arial" w:eastAsia="Times New Roman" w:hAnsi="Arial" w:cs="Arial"/>
        </w:rPr>
        <w:t> | 844-796-2797</w:t>
      </w:r>
    </w:p>
    <w:p w:rsidR="005D46A5" w:rsidRPr="007F68EE" w:rsidRDefault="00E07913" w:rsidP="007F68E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ind w:left="576"/>
        <w:rPr>
          <w:rFonts w:ascii="Arial" w:eastAsia="Times New Roman" w:hAnsi="Arial" w:cs="Arial"/>
        </w:rPr>
      </w:pPr>
      <w:hyperlink r:id="rId13" w:tgtFrame="_blank" w:history="1">
        <w:r w:rsidR="005D46A5" w:rsidRPr="007F68EE">
          <w:rPr>
            <w:rFonts w:ascii="Arial" w:eastAsia="Times New Roman" w:hAnsi="Arial" w:cs="Arial"/>
            <w:color w:val="1155CC"/>
            <w:u w:val="single"/>
          </w:rPr>
          <w:t>Prince George's Community Pediatric and Adolescent Health Center</w:t>
        </w:r>
      </w:hyperlink>
      <w:r w:rsidR="005D46A5" w:rsidRPr="007F68EE">
        <w:rPr>
          <w:rFonts w:ascii="Arial" w:eastAsia="Times New Roman" w:hAnsi="Arial" w:cs="Arial"/>
        </w:rPr>
        <w:t> | 301-322-2411</w:t>
      </w:r>
    </w:p>
    <w:p w:rsidR="005D46A5" w:rsidRPr="007F68EE" w:rsidRDefault="00E07913" w:rsidP="007F68E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ind w:left="576"/>
        <w:rPr>
          <w:rFonts w:ascii="Arial" w:eastAsia="Times New Roman" w:hAnsi="Arial" w:cs="Arial"/>
        </w:rPr>
      </w:pPr>
      <w:hyperlink r:id="rId14" w:tgtFrame="_blank" w:history="1">
        <w:r w:rsidR="005D46A5" w:rsidRPr="007F68EE">
          <w:rPr>
            <w:rFonts w:ascii="Arial" w:eastAsia="Times New Roman" w:hAnsi="Arial" w:cs="Arial"/>
            <w:color w:val="1155CC"/>
            <w:u w:val="single"/>
          </w:rPr>
          <w:t>CCI Health and Wellness Center</w:t>
        </w:r>
      </w:hyperlink>
      <w:r w:rsidR="005D46A5" w:rsidRPr="007F68EE">
        <w:rPr>
          <w:rFonts w:ascii="Arial" w:eastAsia="Times New Roman" w:hAnsi="Arial" w:cs="Arial"/>
        </w:rPr>
        <w:t> | 866-877-7258</w:t>
      </w:r>
    </w:p>
    <w:p w:rsidR="005D46A5" w:rsidRPr="007F68EE" w:rsidRDefault="00E07913" w:rsidP="007F68E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ind w:left="576"/>
        <w:rPr>
          <w:rFonts w:ascii="Arial" w:eastAsia="Times New Roman" w:hAnsi="Arial" w:cs="Arial"/>
        </w:rPr>
      </w:pPr>
      <w:hyperlink r:id="rId15" w:tgtFrame="_blank" w:history="1">
        <w:r w:rsidR="005D46A5" w:rsidRPr="007F68EE">
          <w:rPr>
            <w:rFonts w:ascii="Arial" w:eastAsia="Times New Roman" w:hAnsi="Arial" w:cs="Arial"/>
            <w:color w:val="1155CC"/>
            <w:u w:val="single"/>
          </w:rPr>
          <w:t>La Clínica del Pueblo</w:t>
        </w:r>
      </w:hyperlink>
      <w:r w:rsidR="005D46A5" w:rsidRPr="007F68EE">
        <w:rPr>
          <w:rFonts w:ascii="Arial" w:eastAsia="Times New Roman" w:hAnsi="Arial" w:cs="Arial"/>
        </w:rPr>
        <w:t> | 202-462-4788</w:t>
      </w:r>
    </w:p>
    <w:p w:rsidR="005D46A5" w:rsidRPr="005D46A5" w:rsidRDefault="005D46A5" w:rsidP="007F68EE">
      <w:pPr>
        <w:pBdr>
          <w:top w:val="none" w:sz="0" w:space="0" w:color="auto"/>
          <w:left w:val="none" w:sz="0" w:space="0" w:color="auto"/>
          <w:bottom w:val="none" w:sz="0" w:space="0" w:color="auto"/>
          <w:right w:val="none" w:sz="0" w:space="0" w:color="auto"/>
          <w:between w:val="none" w:sz="0" w:space="0" w:color="auto"/>
        </w:pBdr>
        <w:shd w:val="clear" w:color="auto" w:fill="FFFFFF"/>
        <w:ind w:left="576" w:firstLine="0"/>
        <w:rPr>
          <w:rFonts w:ascii="Arial" w:eastAsia="Times New Roman" w:hAnsi="Arial" w:cs="Arial"/>
        </w:rPr>
      </w:pPr>
    </w:p>
    <w:p w:rsidR="005D46A5" w:rsidRPr="005D46A5" w:rsidRDefault="005D46A5"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Helvetica" w:eastAsia="Times New Roman" w:hAnsi="Helvetica" w:cs="Helvetica"/>
          <w:color w:val="222222"/>
        </w:rPr>
      </w:pPr>
      <w:r w:rsidRPr="005D46A5">
        <w:rPr>
          <w:rFonts w:ascii="Arial" w:eastAsia="Times New Roman" w:hAnsi="Arial" w:cs="Arial"/>
        </w:rPr>
        <w:t>Families with insurance should make vaccination appointments with their child’s pediatrician. </w:t>
      </w:r>
    </w:p>
    <w:p w:rsidR="005D46A5" w:rsidRDefault="005D46A5"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rPr>
      </w:pPr>
      <w:r w:rsidRPr="005D46A5">
        <w:rPr>
          <w:rFonts w:ascii="Arial" w:eastAsia="Times New Roman" w:hAnsi="Arial" w:cs="Arial"/>
        </w:rPr>
        <w:t>Please visit the </w:t>
      </w:r>
      <w:hyperlink r:id="rId16" w:tgtFrame="_blank" w:history="1">
        <w:r w:rsidRPr="005D46A5">
          <w:rPr>
            <w:rFonts w:ascii="Arial" w:eastAsia="Times New Roman" w:hAnsi="Arial" w:cs="Arial"/>
            <w:color w:val="1155CC"/>
            <w:u w:val="single"/>
          </w:rPr>
          <w:t>PGCPS immunization website</w:t>
        </w:r>
      </w:hyperlink>
      <w:r w:rsidRPr="005D46A5">
        <w:rPr>
          <w:rFonts w:ascii="Arial" w:eastAsia="Times New Roman" w:hAnsi="Arial" w:cs="Arial"/>
        </w:rPr>
        <w:t> for more information.</w:t>
      </w:r>
    </w:p>
    <w:p w:rsidR="00BC559D" w:rsidRDefault="00BC559D" w:rsidP="005D46A5">
      <w:pPr>
        <w:pBdr>
          <w:top w:val="none" w:sz="0" w:space="0" w:color="auto"/>
          <w:left w:val="none" w:sz="0" w:space="0" w:color="auto"/>
          <w:bottom w:val="none" w:sz="0" w:space="0" w:color="auto"/>
          <w:right w:val="none" w:sz="0" w:space="0" w:color="auto"/>
          <w:between w:val="none" w:sz="0" w:space="0" w:color="auto"/>
        </w:pBdr>
        <w:shd w:val="clear" w:color="auto" w:fill="FFFFFF"/>
        <w:ind w:left="0" w:firstLine="0"/>
        <w:rPr>
          <w:rFonts w:ascii="Arial" w:eastAsia="Times New Roman" w:hAnsi="Arial" w:cs="Arial"/>
        </w:rPr>
      </w:pPr>
    </w:p>
    <w:p w:rsidR="00C102D7" w:rsidRPr="00C102D7" w:rsidRDefault="00C102D7" w:rsidP="00B64DDD">
      <w:pPr>
        <w:pBdr>
          <w:top w:val="none" w:sz="0" w:space="0" w:color="auto"/>
          <w:left w:val="none" w:sz="0" w:space="0" w:color="auto"/>
          <w:bottom w:val="none" w:sz="0" w:space="0" w:color="auto"/>
          <w:right w:val="none" w:sz="0" w:space="0" w:color="auto"/>
          <w:between w:val="none" w:sz="0" w:space="0" w:color="auto"/>
        </w:pBdr>
        <w:ind w:left="0" w:firstLine="0"/>
        <w:outlineLvl w:val="1"/>
        <w:rPr>
          <w:rFonts w:ascii="Calibri" w:eastAsia="Times New Roman" w:hAnsi="Calibri" w:cs="Calibri"/>
          <w:b/>
          <w:bCs/>
          <w:color w:val="auto"/>
          <w:sz w:val="32"/>
          <w:szCs w:val="32"/>
        </w:rPr>
      </w:pPr>
      <w:r w:rsidRPr="00C102D7">
        <w:rPr>
          <w:rFonts w:ascii="Calibri" w:eastAsia="Times New Roman" w:hAnsi="Calibri" w:cs="Calibri"/>
          <w:b/>
          <w:bCs/>
          <w:color w:val="auto"/>
          <w:sz w:val="32"/>
          <w:szCs w:val="32"/>
        </w:rPr>
        <w:t>REMINDERS:</w:t>
      </w:r>
    </w:p>
    <w:p w:rsidR="00B64DDD" w:rsidRPr="00B84328" w:rsidRDefault="00B64DDD" w:rsidP="00B64DDD">
      <w:pPr>
        <w:pBdr>
          <w:top w:val="none" w:sz="0" w:space="0" w:color="auto"/>
          <w:left w:val="none" w:sz="0" w:space="0" w:color="auto"/>
          <w:bottom w:val="none" w:sz="0" w:space="0" w:color="auto"/>
          <w:right w:val="none" w:sz="0" w:space="0" w:color="auto"/>
          <w:between w:val="none" w:sz="0" w:space="0" w:color="auto"/>
        </w:pBdr>
        <w:ind w:left="0" w:firstLine="0"/>
        <w:outlineLvl w:val="1"/>
        <w:rPr>
          <w:rFonts w:ascii="Calibri" w:eastAsia="Times New Roman" w:hAnsi="Calibri" w:cs="Calibri"/>
          <w:b/>
          <w:bCs/>
          <w:color w:val="auto"/>
          <w:sz w:val="24"/>
          <w:szCs w:val="24"/>
          <w:u w:val="single"/>
        </w:rPr>
      </w:pPr>
      <w:r w:rsidRPr="00B84328">
        <w:rPr>
          <w:rFonts w:ascii="Calibri" w:eastAsia="Times New Roman" w:hAnsi="Calibri" w:cs="Calibri"/>
          <w:b/>
          <w:bCs/>
          <w:color w:val="auto"/>
          <w:sz w:val="24"/>
          <w:szCs w:val="24"/>
          <w:u w:val="single"/>
        </w:rPr>
        <w:t>Need WiFi Help?</w:t>
      </w:r>
    </w:p>
    <w:p w:rsidR="00B64DDD" w:rsidRPr="00B64DDD" w:rsidRDefault="00B64DDD" w:rsidP="00B64DDD">
      <w:pPr>
        <w:pBdr>
          <w:top w:val="none" w:sz="0" w:space="0" w:color="auto"/>
          <w:left w:val="none" w:sz="0" w:space="0" w:color="auto"/>
          <w:bottom w:val="none" w:sz="0" w:space="0" w:color="auto"/>
          <w:right w:val="none" w:sz="0" w:space="0" w:color="auto"/>
          <w:between w:val="none" w:sz="0" w:space="0" w:color="auto"/>
        </w:pBdr>
        <w:ind w:left="0" w:firstLine="0"/>
        <w:rPr>
          <w:rFonts w:ascii="Calibri" w:eastAsia="Times New Roman" w:hAnsi="Calibri" w:cs="Calibri"/>
          <w:sz w:val="24"/>
          <w:szCs w:val="24"/>
        </w:rPr>
      </w:pPr>
      <w:r w:rsidRPr="00B64DDD">
        <w:rPr>
          <w:rFonts w:ascii="Calibri" w:eastAsia="Times New Roman" w:hAnsi="Calibri" w:cs="Calibri"/>
          <w:sz w:val="24"/>
          <w:szCs w:val="24"/>
        </w:rPr>
        <w:t>PGCPS continues to cover the cost of the Comcast Internet Essentials program, which provides affordable high-speed internet at home, for families eligible for free and reduced-price meals (FARMS). Non-FARMS families may also obtain a Verizon hotspot for home internet access by making a request through their school or by calling our Distance Learning Hotline at 240-696-6229, Monday through Friday from 9 a.m. to 5 p.m.</w:t>
      </w:r>
    </w:p>
    <w:p w:rsidR="00B64DDD" w:rsidRPr="00B64DDD" w:rsidRDefault="00B64DDD" w:rsidP="00B64DDD">
      <w:pPr>
        <w:pBdr>
          <w:top w:val="none" w:sz="0" w:space="0" w:color="auto"/>
          <w:left w:val="none" w:sz="0" w:space="0" w:color="auto"/>
          <w:bottom w:val="none" w:sz="0" w:space="0" w:color="auto"/>
          <w:right w:val="none" w:sz="0" w:space="0" w:color="auto"/>
          <w:between w:val="none" w:sz="0" w:space="0" w:color="auto"/>
        </w:pBdr>
        <w:ind w:left="0" w:firstLine="0"/>
        <w:rPr>
          <w:rFonts w:ascii="Calibri" w:eastAsia="Times New Roman" w:hAnsi="Calibri" w:cs="Calibri"/>
          <w:sz w:val="24"/>
          <w:szCs w:val="24"/>
        </w:rPr>
      </w:pPr>
    </w:p>
    <w:p w:rsidR="00A1567E" w:rsidRPr="00D74DF1" w:rsidRDefault="00A1567E" w:rsidP="00A1567E">
      <w:pPr>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color w:val="auto"/>
          <w:sz w:val="28"/>
          <w:szCs w:val="28"/>
        </w:rPr>
      </w:pPr>
      <w:r w:rsidRPr="00D74DF1">
        <w:rPr>
          <w:rFonts w:ascii="Arial" w:eastAsia="Times New Roman" w:hAnsi="Arial" w:cs="Arial"/>
          <w:b/>
          <w:bCs/>
          <w:sz w:val="28"/>
          <w:szCs w:val="28"/>
          <w:u w:val="single"/>
        </w:rPr>
        <w:t>PGCPS Login Credentials</w:t>
      </w:r>
    </w:p>
    <w:p w:rsidR="00A1567E" w:rsidRPr="00A1567E" w:rsidRDefault="00A1567E" w:rsidP="002649FE">
      <w:pPr>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rPr>
      </w:pPr>
      <w:r w:rsidRPr="00A1567E">
        <w:rPr>
          <w:rFonts w:ascii="Arial" w:eastAsia="Times New Roman" w:hAnsi="Arial" w:cs="Arial"/>
        </w:rPr>
        <w:t>Each student enrolled in PGCPS is issued a username and password.</w:t>
      </w:r>
    </w:p>
    <w:p w:rsidR="00A1567E" w:rsidRPr="00A1567E" w:rsidRDefault="00A1567E" w:rsidP="002649FE">
      <w:pPr>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rPr>
      </w:pPr>
      <w:r w:rsidRPr="00A1567E">
        <w:rPr>
          <w:rFonts w:ascii="Arial" w:eastAsia="Times New Roman" w:hAnsi="Arial" w:cs="Arial"/>
        </w:rPr>
        <w:t>It usually takes 3-5 days after new enrollments for students to receive their login credentials.</w:t>
      </w:r>
    </w:p>
    <w:p w:rsidR="00A1567E" w:rsidRPr="00A1567E" w:rsidRDefault="00A1567E" w:rsidP="002649FE">
      <w:pPr>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rPr>
      </w:pPr>
      <w:r w:rsidRPr="00A1567E">
        <w:rPr>
          <w:rFonts w:ascii="Arial" w:eastAsia="Times New Roman" w:hAnsi="Arial" w:cs="Arial"/>
        </w:rPr>
        <w:t xml:space="preserve">In the event that students are unable to login to PGCPS Chromebooks, Clever or Google Classroom with their credentials, please contact your teacher.  Please provide the teacher with the </w:t>
      </w:r>
      <w:r w:rsidRPr="00A1567E">
        <w:rPr>
          <w:rFonts w:ascii="Arial" w:eastAsia="Times New Roman" w:hAnsi="Arial" w:cs="Arial"/>
          <w:b/>
          <w:bCs/>
        </w:rPr>
        <w:t>exact error message</w:t>
      </w:r>
      <w:r w:rsidRPr="00A1567E">
        <w:rPr>
          <w:rFonts w:ascii="Arial" w:eastAsia="Times New Roman" w:hAnsi="Arial" w:cs="Arial"/>
        </w:rPr>
        <w:t xml:space="preserve"> you received when you attempted to login.  </w:t>
      </w:r>
    </w:p>
    <w:p w:rsidR="00A1567E" w:rsidRDefault="00A1567E" w:rsidP="002649FE">
      <w:pPr>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rPr>
      </w:pPr>
      <w:r w:rsidRPr="00A1567E">
        <w:rPr>
          <w:rFonts w:ascii="Arial" w:eastAsia="Times New Roman" w:hAnsi="Arial" w:cs="Arial"/>
        </w:rPr>
        <w:t>The teacher will notify you once the error has been resolved.  </w:t>
      </w:r>
    </w:p>
    <w:p w:rsidR="00BD33F2" w:rsidRPr="00A1567E" w:rsidRDefault="00BD33F2" w:rsidP="00BD33F2">
      <w:pPr>
        <w:pBdr>
          <w:top w:val="none" w:sz="0" w:space="0" w:color="auto"/>
          <w:left w:val="none" w:sz="0" w:space="0" w:color="auto"/>
          <w:bottom w:val="none" w:sz="0" w:space="0" w:color="auto"/>
          <w:right w:val="none" w:sz="0" w:space="0" w:color="auto"/>
          <w:between w:val="none" w:sz="0" w:space="0" w:color="auto"/>
        </w:pBdr>
        <w:ind w:left="720" w:firstLine="0"/>
        <w:textAlignment w:val="baseline"/>
        <w:rPr>
          <w:rFonts w:ascii="Arial" w:eastAsia="Times New Roman" w:hAnsi="Arial" w:cs="Arial"/>
        </w:rPr>
      </w:pPr>
    </w:p>
    <w:p w:rsidR="00A1567E" w:rsidRPr="00A1567E" w:rsidRDefault="00A1567E" w:rsidP="00D74DF1">
      <w:pPr>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color w:val="auto"/>
          <w:sz w:val="24"/>
          <w:szCs w:val="24"/>
        </w:rPr>
      </w:pPr>
      <w:r w:rsidRPr="00D74DF1">
        <w:rPr>
          <w:rFonts w:ascii="Arial" w:eastAsia="Times New Roman" w:hAnsi="Arial" w:cs="Arial"/>
          <w:b/>
          <w:bCs/>
          <w:sz w:val="28"/>
          <w:szCs w:val="28"/>
          <w:u w:val="single"/>
        </w:rPr>
        <w:t>Wednesdays</w:t>
      </w:r>
    </w:p>
    <w:p w:rsidR="00A1567E" w:rsidRPr="00A1567E" w:rsidRDefault="00A1567E" w:rsidP="002649FE">
      <w:pPr>
        <w:numPr>
          <w:ilvl w:val="0"/>
          <w:numId w:val="4"/>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sz w:val="24"/>
          <w:szCs w:val="24"/>
        </w:rPr>
      </w:pPr>
      <w:r w:rsidRPr="00A1567E">
        <w:rPr>
          <w:rFonts w:ascii="Arial" w:eastAsia="Times New Roman" w:hAnsi="Arial" w:cs="Arial"/>
          <w:sz w:val="24"/>
          <w:szCs w:val="24"/>
        </w:rPr>
        <w:t xml:space="preserve">Wednesday is </w:t>
      </w:r>
      <w:r w:rsidRPr="00A1567E">
        <w:rPr>
          <w:rFonts w:ascii="Arial" w:eastAsia="Times New Roman" w:hAnsi="Arial" w:cs="Arial"/>
          <w:b/>
          <w:bCs/>
          <w:sz w:val="24"/>
          <w:szCs w:val="24"/>
        </w:rPr>
        <w:t>NOT</w:t>
      </w:r>
      <w:r w:rsidRPr="00A1567E">
        <w:rPr>
          <w:rFonts w:ascii="Arial" w:eastAsia="Times New Roman" w:hAnsi="Arial" w:cs="Arial"/>
          <w:sz w:val="24"/>
          <w:szCs w:val="24"/>
        </w:rPr>
        <w:t xml:space="preserve"> a day off for teachers and students.</w:t>
      </w:r>
    </w:p>
    <w:p w:rsidR="00A1567E" w:rsidRPr="00A1567E" w:rsidRDefault="00A1567E" w:rsidP="002649FE">
      <w:pPr>
        <w:numPr>
          <w:ilvl w:val="0"/>
          <w:numId w:val="4"/>
        </w:numPr>
        <w:pBdr>
          <w:top w:val="none" w:sz="0" w:space="0" w:color="auto"/>
          <w:left w:val="none" w:sz="0" w:space="0" w:color="auto"/>
          <w:bottom w:val="none" w:sz="0" w:space="0" w:color="auto"/>
          <w:right w:val="none" w:sz="0" w:space="0" w:color="auto"/>
          <w:between w:val="none" w:sz="0" w:space="0" w:color="auto"/>
        </w:pBdr>
        <w:textAlignment w:val="baseline"/>
        <w:rPr>
          <w:rFonts w:ascii="Arial" w:eastAsia="Times New Roman" w:hAnsi="Arial" w:cs="Arial"/>
          <w:sz w:val="24"/>
          <w:szCs w:val="24"/>
        </w:rPr>
      </w:pPr>
      <w:r w:rsidRPr="00A1567E">
        <w:rPr>
          <w:rFonts w:ascii="Arial" w:eastAsia="Times New Roman" w:hAnsi="Arial" w:cs="Arial"/>
          <w:color w:val="222222"/>
          <w:sz w:val="22"/>
          <w:szCs w:val="22"/>
        </w:rPr>
        <w:t>Wednesdays have been identified as the day targeted to provide differentiated support for students via teacher-led small group instruction and enrichment, interventions or related services.</w:t>
      </w:r>
    </w:p>
    <w:p w:rsidR="00A1567E" w:rsidRPr="00A1567E" w:rsidRDefault="00550379" w:rsidP="002649FE">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ascii="Arial" w:eastAsia="Times New Roman" w:hAnsi="Arial" w:cs="Arial"/>
          <w:color w:val="222222"/>
          <w:sz w:val="22"/>
          <w:szCs w:val="22"/>
        </w:rPr>
      </w:pPr>
      <w:r>
        <w:rPr>
          <w:rFonts w:ascii="Arial" w:eastAsia="Times New Roman" w:hAnsi="Arial" w:cs="Arial"/>
          <w:color w:val="222222"/>
          <w:sz w:val="22"/>
          <w:szCs w:val="22"/>
        </w:rPr>
        <w:t>When assigned, students s</w:t>
      </w:r>
      <w:r w:rsidR="00A1567E" w:rsidRPr="00A1567E">
        <w:rPr>
          <w:rFonts w:ascii="Arial" w:eastAsia="Times New Roman" w:hAnsi="Arial" w:cs="Arial"/>
          <w:color w:val="222222"/>
          <w:sz w:val="22"/>
          <w:szCs w:val="22"/>
        </w:rPr>
        <w:t>ubmit an assignment to one of their teachers</w:t>
      </w:r>
    </w:p>
    <w:p w:rsidR="00A1567E" w:rsidRPr="00A1567E" w:rsidRDefault="00A1567E" w:rsidP="002649FE">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ascii="Arial" w:eastAsia="Times New Roman" w:hAnsi="Arial" w:cs="Arial"/>
          <w:color w:val="222222"/>
          <w:sz w:val="22"/>
          <w:szCs w:val="22"/>
        </w:rPr>
      </w:pPr>
      <w:r w:rsidRPr="00A1567E">
        <w:rPr>
          <w:rFonts w:ascii="Arial" w:eastAsia="Times New Roman" w:hAnsi="Arial" w:cs="Arial"/>
          <w:color w:val="222222"/>
          <w:sz w:val="22"/>
          <w:szCs w:val="22"/>
        </w:rPr>
        <w:t>Engage in synchronous instruction or tutoring with an PGCPS teacher</w:t>
      </w:r>
    </w:p>
    <w:p w:rsidR="00A1567E" w:rsidRPr="00A1567E" w:rsidRDefault="00A1567E" w:rsidP="002649FE">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ascii="Arial" w:eastAsia="Times New Roman" w:hAnsi="Arial" w:cs="Arial"/>
          <w:color w:val="222222"/>
          <w:sz w:val="22"/>
          <w:szCs w:val="22"/>
        </w:rPr>
      </w:pPr>
      <w:r w:rsidRPr="00A1567E">
        <w:rPr>
          <w:rFonts w:ascii="Arial" w:eastAsia="Times New Roman" w:hAnsi="Arial" w:cs="Arial"/>
          <w:color w:val="222222"/>
          <w:sz w:val="22"/>
          <w:szCs w:val="22"/>
        </w:rPr>
        <w:t>Meet online with a PGCPS teacher or service provider; or</w:t>
      </w:r>
    </w:p>
    <w:p w:rsidR="00A1567E" w:rsidRPr="00A1567E" w:rsidRDefault="00A1567E" w:rsidP="002649FE">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after="200"/>
        <w:textAlignment w:val="baseline"/>
        <w:rPr>
          <w:rFonts w:ascii="Arial" w:eastAsia="Times New Roman" w:hAnsi="Arial" w:cs="Arial"/>
          <w:color w:val="222222"/>
          <w:sz w:val="22"/>
          <w:szCs w:val="22"/>
        </w:rPr>
      </w:pPr>
      <w:r w:rsidRPr="00A1567E">
        <w:rPr>
          <w:rFonts w:ascii="Arial" w:eastAsia="Times New Roman" w:hAnsi="Arial" w:cs="Arial"/>
          <w:color w:val="222222"/>
          <w:sz w:val="22"/>
          <w:szCs w:val="22"/>
        </w:rPr>
        <w:t>Compete work in our supplemental online education tools where applicable (i.e., DreamBox, i-Ready, i- Read etc.) </w:t>
      </w:r>
    </w:p>
    <w:sectPr w:rsidR="00A1567E" w:rsidRPr="00A1567E">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13" w:rsidRDefault="00E07913" w:rsidP="00DF00EA">
      <w:r>
        <w:separator/>
      </w:r>
    </w:p>
  </w:endnote>
  <w:endnote w:type="continuationSeparator" w:id="0">
    <w:p w:rsidR="00E07913" w:rsidRDefault="00E07913" w:rsidP="00DF00EA">
      <w:r>
        <w:continuationSeparator/>
      </w:r>
    </w:p>
  </w:endnote>
  <w:endnote w:type="continuationNotice" w:id="1">
    <w:p w:rsidR="00E07913" w:rsidRDefault="00E07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13" w:rsidRDefault="00E07913" w:rsidP="00DF00EA">
      <w:r>
        <w:separator/>
      </w:r>
    </w:p>
  </w:footnote>
  <w:footnote w:type="continuationSeparator" w:id="0">
    <w:p w:rsidR="00E07913" w:rsidRDefault="00E07913" w:rsidP="00DF00EA">
      <w:r>
        <w:continuationSeparator/>
      </w:r>
    </w:p>
  </w:footnote>
  <w:footnote w:type="continuationNotice" w:id="1">
    <w:p w:rsidR="00E07913" w:rsidRDefault="00E0791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814"/>
    <w:multiLevelType w:val="multilevel"/>
    <w:tmpl w:val="2C0E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D7691"/>
    <w:multiLevelType w:val="hybridMultilevel"/>
    <w:tmpl w:val="DDD2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5133E"/>
    <w:multiLevelType w:val="multilevel"/>
    <w:tmpl w:val="F0B4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37EB1"/>
    <w:multiLevelType w:val="hybridMultilevel"/>
    <w:tmpl w:val="42AC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42A68"/>
    <w:multiLevelType w:val="multilevel"/>
    <w:tmpl w:val="06C6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21C3D"/>
    <w:multiLevelType w:val="multilevel"/>
    <w:tmpl w:val="F738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B57F3"/>
    <w:multiLevelType w:val="hybridMultilevel"/>
    <w:tmpl w:val="90908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7D612C"/>
    <w:multiLevelType w:val="multilevel"/>
    <w:tmpl w:val="251A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B7170"/>
    <w:multiLevelType w:val="multilevel"/>
    <w:tmpl w:val="5E90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C3FFE"/>
    <w:multiLevelType w:val="hybridMultilevel"/>
    <w:tmpl w:val="70747F72"/>
    <w:lvl w:ilvl="0" w:tplc="986836B6">
      <w:start w:val="1"/>
      <w:numFmt w:val="decimal"/>
      <w:lvlText w:val="%1"/>
      <w:lvlJc w:val="left"/>
      <w:pPr>
        <w:ind w:left="1440" w:hanging="108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F31AB"/>
    <w:multiLevelType w:val="multilevel"/>
    <w:tmpl w:val="72E2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44050E"/>
    <w:multiLevelType w:val="multilevel"/>
    <w:tmpl w:val="9AF419A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44D03082"/>
    <w:multiLevelType w:val="hybridMultilevel"/>
    <w:tmpl w:val="6162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CA6C6A"/>
    <w:multiLevelType w:val="hybridMultilevel"/>
    <w:tmpl w:val="11B0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F0AC5"/>
    <w:multiLevelType w:val="multilevel"/>
    <w:tmpl w:val="C826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2709F"/>
    <w:multiLevelType w:val="multilevel"/>
    <w:tmpl w:val="B67A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32CCB"/>
    <w:multiLevelType w:val="multilevel"/>
    <w:tmpl w:val="4EC0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79020F"/>
    <w:multiLevelType w:val="multilevel"/>
    <w:tmpl w:val="6D20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B8053A"/>
    <w:multiLevelType w:val="multilevel"/>
    <w:tmpl w:val="82AA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C253A8"/>
    <w:multiLevelType w:val="multilevel"/>
    <w:tmpl w:val="4860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21604C"/>
    <w:multiLevelType w:val="multilevel"/>
    <w:tmpl w:val="3F86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AF030D"/>
    <w:multiLevelType w:val="hybridMultilevel"/>
    <w:tmpl w:val="75B64E48"/>
    <w:lvl w:ilvl="0" w:tplc="58065C7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7906D9"/>
    <w:multiLevelType w:val="multilevel"/>
    <w:tmpl w:val="DB94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E63EC6"/>
    <w:multiLevelType w:val="multilevel"/>
    <w:tmpl w:val="F582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17704C"/>
    <w:multiLevelType w:val="multilevel"/>
    <w:tmpl w:val="C2F2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A273CA"/>
    <w:multiLevelType w:val="multilevel"/>
    <w:tmpl w:val="9AF419A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6" w15:restartNumberingAfterBreak="0">
    <w:nsid w:val="74912DB4"/>
    <w:multiLevelType w:val="multilevel"/>
    <w:tmpl w:val="0B2C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795319"/>
    <w:multiLevelType w:val="multilevel"/>
    <w:tmpl w:val="5FEE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7D5D2C"/>
    <w:multiLevelType w:val="multilevel"/>
    <w:tmpl w:val="6600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E313BA"/>
    <w:multiLevelType w:val="hybridMultilevel"/>
    <w:tmpl w:val="E34C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D66BC"/>
    <w:multiLevelType w:val="multilevel"/>
    <w:tmpl w:val="1348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F61026"/>
    <w:multiLevelType w:val="multilevel"/>
    <w:tmpl w:val="5090F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2"/>
  </w:num>
  <w:num w:numId="3">
    <w:abstractNumId w:val="31"/>
  </w:num>
  <w:num w:numId="4">
    <w:abstractNumId w:val="24"/>
  </w:num>
  <w:num w:numId="5">
    <w:abstractNumId w:val="5"/>
  </w:num>
  <w:num w:numId="6">
    <w:abstractNumId w:val="20"/>
  </w:num>
  <w:num w:numId="7">
    <w:abstractNumId w:val="26"/>
  </w:num>
  <w:num w:numId="8">
    <w:abstractNumId w:val="28"/>
  </w:num>
  <w:num w:numId="9">
    <w:abstractNumId w:val="14"/>
  </w:num>
  <w:num w:numId="10">
    <w:abstractNumId w:val="2"/>
  </w:num>
  <w:num w:numId="11">
    <w:abstractNumId w:val="21"/>
  </w:num>
  <w:num w:numId="12">
    <w:abstractNumId w:val="23"/>
  </w:num>
  <w:num w:numId="13">
    <w:abstractNumId w:val="25"/>
  </w:num>
  <w:num w:numId="14">
    <w:abstractNumId w:val="11"/>
  </w:num>
  <w:num w:numId="15">
    <w:abstractNumId w:val="27"/>
  </w:num>
  <w:num w:numId="16">
    <w:abstractNumId w:val="8"/>
  </w:num>
  <w:num w:numId="17">
    <w:abstractNumId w:val="17"/>
  </w:num>
  <w:num w:numId="18">
    <w:abstractNumId w:val="30"/>
  </w:num>
  <w:num w:numId="19">
    <w:abstractNumId w:val="13"/>
  </w:num>
  <w:num w:numId="20">
    <w:abstractNumId w:val="6"/>
  </w:num>
  <w:num w:numId="21">
    <w:abstractNumId w:val="3"/>
  </w:num>
  <w:num w:numId="22">
    <w:abstractNumId w:val="15"/>
  </w:num>
  <w:num w:numId="23">
    <w:abstractNumId w:val="4"/>
  </w:num>
  <w:num w:numId="24">
    <w:abstractNumId w:val="18"/>
  </w:num>
  <w:num w:numId="25">
    <w:abstractNumId w:val="0"/>
  </w:num>
  <w:num w:numId="26">
    <w:abstractNumId w:val="16"/>
  </w:num>
  <w:num w:numId="27">
    <w:abstractNumId w:val="29"/>
  </w:num>
  <w:num w:numId="28">
    <w:abstractNumId w:val="7"/>
  </w:num>
  <w:num w:numId="29">
    <w:abstractNumId w:val="10"/>
  </w:num>
  <w:num w:numId="30">
    <w:abstractNumId w:val="19"/>
  </w:num>
  <w:num w:numId="31">
    <w:abstractNumId w:val="1"/>
  </w:num>
  <w:num w:numId="3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EB"/>
    <w:rsid w:val="00000334"/>
    <w:rsid w:val="00001853"/>
    <w:rsid w:val="000019AE"/>
    <w:rsid w:val="00001D7A"/>
    <w:rsid w:val="0000230F"/>
    <w:rsid w:val="0000595D"/>
    <w:rsid w:val="000100EA"/>
    <w:rsid w:val="00012120"/>
    <w:rsid w:val="00013200"/>
    <w:rsid w:val="000140D9"/>
    <w:rsid w:val="00015646"/>
    <w:rsid w:val="000156E8"/>
    <w:rsid w:val="0001586B"/>
    <w:rsid w:val="00016E6B"/>
    <w:rsid w:val="00017A0A"/>
    <w:rsid w:val="00021298"/>
    <w:rsid w:val="000219BA"/>
    <w:rsid w:val="00023B9C"/>
    <w:rsid w:val="00023DE5"/>
    <w:rsid w:val="000257CC"/>
    <w:rsid w:val="00026046"/>
    <w:rsid w:val="000268C3"/>
    <w:rsid w:val="00027887"/>
    <w:rsid w:val="00030BA4"/>
    <w:rsid w:val="0003153B"/>
    <w:rsid w:val="000333E3"/>
    <w:rsid w:val="00033E94"/>
    <w:rsid w:val="000365B5"/>
    <w:rsid w:val="000411E6"/>
    <w:rsid w:val="00046A5B"/>
    <w:rsid w:val="000509FD"/>
    <w:rsid w:val="00051683"/>
    <w:rsid w:val="00051AAD"/>
    <w:rsid w:val="00053B0B"/>
    <w:rsid w:val="00054016"/>
    <w:rsid w:val="000559C1"/>
    <w:rsid w:val="00060C50"/>
    <w:rsid w:val="00060D0E"/>
    <w:rsid w:val="00061704"/>
    <w:rsid w:val="00061A71"/>
    <w:rsid w:val="000628ED"/>
    <w:rsid w:val="00062FC8"/>
    <w:rsid w:val="00063303"/>
    <w:rsid w:val="000664BE"/>
    <w:rsid w:val="00070F5B"/>
    <w:rsid w:val="000730CC"/>
    <w:rsid w:val="000742FA"/>
    <w:rsid w:val="00074B7C"/>
    <w:rsid w:val="00075B45"/>
    <w:rsid w:val="00081EE3"/>
    <w:rsid w:val="000832BE"/>
    <w:rsid w:val="00084EC0"/>
    <w:rsid w:val="00087A89"/>
    <w:rsid w:val="00091957"/>
    <w:rsid w:val="00091D7A"/>
    <w:rsid w:val="00093469"/>
    <w:rsid w:val="00094934"/>
    <w:rsid w:val="00094D72"/>
    <w:rsid w:val="000976C9"/>
    <w:rsid w:val="000A01B3"/>
    <w:rsid w:val="000A2568"/>
    <w:rsid w:val="000A25C6"/>
    <w:rsid w:val="000A4ED9"/>
    <w:rsid w:val="000A52E1"/>
    <w:rsid w:val="000A65E0"/>
    <w:rsid w:val="000A7CEF"/>
    <w:rsid w:val="000B00C2"/>
    <w:rsid w:val="000B1221"/>
    <w:rsid w:val="000B2AAB"/>
    <w:rsid w:val="000B403B"/>
    <w:rsid w:val="000B43A6"/>
    <w:rsid w:val="000B5CA6"/>
    <w:rsid w:val="000B7EFC"/>
    <w:rsid w:val="000C3C2B"/>
    <w:rsid w:val="000C3C9A"/>
    <w:rsid w:val="000D2088"/>
    <w:rsid w:val="000D7EFC"/>
    <w:rsid w:val="000E2972"/>
    <w:rsid w:val="000E2A32"/>
    <w:rsid w:val="000E427D"/>
    <w:rsid w:val="000E5D3E"/>
    <w:rsid w:val="000E78F9"/>
    <w:rsid w:val="000F5513"/>
    <w:rsid w:val="000F7ABB"/>
    <w:rsid w:val="00103872"/>
    <w:rsid w:val="00104811"/>
    <w:rsid w:val="00110EB9"/>
    <w:rsid w:val="00111997"/>
    <w:rsid w:val="00112681"/>
    <w:rsid w:val="00122FBC"/>
    <w:rsid w:val="001242D1"/>
    <w:rsid w:val="00125700"/>
    <w:rsid w:val="001303DF"/>
    <w:rsid w:val="00134CE0"/>
    <w:rsid w:val="00142847"/>
    <w:rsid w:val="001428FA"/>
    <w:rsid w:val="00144040"/>
    <w:rsid w:val="00144AEB"/>
    <w:rsid w:val="0014620D"/>
    <w:rsid w:val="00147523"/>
    <w:rsid w:val="00154CB0"/>
    <w:rsid w:val="00162277"/>
    <w:rsid w:val="00163059"/>
    <w:rsid w:val="0016318E"/>
    <w:rsid w:val="00163237"/>
    <w:rsid w:val="00167B3B"/>
    <w:rsid w:val="00170B8B"/>
    <w:rsid w:val="00172421"/>
    <w:rsid w:val="00172477"/>
    <w:rsid w:val="0017442C"/>
    <w:rsid w:val="0017448D"/>
    <w:rsid w:val="00176B24"/>
    <w:rsid w:val="00182217"/>
    <w:rsid w:val="00190104"/>
    <w:rsid w:val="001970CF"/>
    <w:rsid w:val="001A1A18"/>
    <w:rsid w:val="001A307A"/>
    <w:rsid w:val="001A4971"/>
    <w:rsid w:val="001A5D70"/>
    <w:rsid w:val="001A6DCA"/>
    <w:rsid w:val="001B0C39"/>
    <w:rsid w:val="001B206E"/>
    <w:rsid w:val="001B2694"/>
    <w:rsid w:val="001B6917"/>
    <w:rsid w:val="001B6EBC"/>
    <w:rsid w:val="001C480C"/>
    <w:rsid w:val="001C5B88"/>
    <w:rsid w:val="001C750A"/>
    <w:rsid w:val="001D07EC"/>
    <w:rsid w:val="001D1649"/>
    <w:rsid w:val="001D2A08"/>
    <w:rsid w:val="001D414B"/>
    <w:rsid w:val="001D5A27"/>
    <w:rsid w:val="001D688D"/>
    <w:rsid w:val="001E0C94"/>
    <w:rsid w:val="001E19B2"/>
    <w:rsid w:val="001E2664"/>
    <w:rsid w:val="001E2DC1"/>
    <w:rsid w:val="001E4A60"/>
    <w:rsid w:val="001E4B94"/>
    <w:rsid w:val="001E58A0"/>
    <w:rsid w:val="001E6399"/>
    <w:rsid w:val="001E65D3"/>
    <w:rsid w:val="001F3907"/>
    <w:rsid w:val="001F3FE1"/>
    <w:rsid w:val="001F4480"/>
    <w:rsid w:val="001F65C4"/>
    <w:rsid w:val="002018A6"/>
    <w:rsid w:val="0020534E"/>
    <w:rsid w:val="002077AE"/>
    <w:rsid w:val="00211034"/>
    <w:rsid w:val="002116FF"/>
    <w:rsid w:val="0021199E"/>
    <w:rsid w:val="00213B41"/>
    <w:rsid w:val="00215B2D"/>
    <w:rsid w:val="002165CA"/>
    <w:rsid w:val="0021669F"/>
    <w:rsid w:val="00216849"/>
    <w:rsid w:val="00223528"/>
    <w:rsid w:val="0022547C"/>
    <w:rsid w:val="00225D7D"/>
    <w:rsid w:val="002279C2"/>
    <w:rsid w:val="002325A6"/>
    <w:rsid w:val="0023420C"/>
    <w:rsid w:val="002342CD"/>
    <w:rsid w:val="00235E84"/>
    <w:rsid w:val="002368D9"/>
    <w:rsid w:val="00241C8F"/>
    <w:rsid w:val="00241F87"/>
    <w:rsid w:val="0024244F"/>
    <w:rsid w:val="00242806"/>
    <w:rsid w:val="002429F3"/>
    <w:rsid w:val="00242E70"/>
    <w:rsid w:val="002462B3"/>
    <w:rsid w:val="00247AA1"/>
    <w:rsid w:val="00250B9F"/>
    <w:rsid w:val="00252B77"/>
    <w:rsid w:val="002537D6"/>
    <w:rsid w:val="00253D1C"/>
    <w:rsid w:val="00254928"/>
    <w:rsid w:val="0025753A"/>
    <w:rsid w:val="00261BEA"/>
    <w:rsid w:val="0026320A"/>
    <w:rsid w:val="002649FE"/>
    <w:rsid w:val="0026683B"/>
    <w:rsid w:val="00271835"/>
    <w:rsid w:val="002718AA"/>
    <w:rsid w:val="002736B3"/>
    <w:rsid w:val="002738B5"/>
    <w:rsid w:val="00274981"/>
    <w:rsid w:val="002767B8"/>
    <w:rsid w:val="00276C55"/>
    <w:rsid w:val="00280ED0"/>
    <w:rsid w:val="002810C8"/>
    <w:rsid w:val="00283F4B"/>
    <w:rsid w:val="002844AD"/>
    <w:rsid w:val="00284C5C"/>
    <w:rsid w:val="0028541D"/>
    <w:rsid w:val="002858F7"/>
    <w:rsid w:val="00287C4A"/>
    <w:rsid w:val="00295616"/>
    <w:rsid w:val="00295C4D"/>
    <w:rsid w:val="00295E3B"/>
    <w:rsid w:val="00297E75"/>
    <w:rsid w:val="002A0F35"/>
    <w:rsid w:val="002A2435"/>
    <w:rsid w:val="002A6579"/>
    <w:rsid w:val="002A65C2"/>
    <w:rsid w:val="002A7588"/>
    <w:rsid w:val="002B1983"/>
    <w:rsid w:val="002B4129"/>
    <w:rsid w:val="002B4BEF"/>
    <w:rsid w:val="002B5C7A"/>
    <w:rsid w:val="002B6E50"/>
    <w:rsid w:val="002C1B40"/>
    <w:rsid w:val="002C1F61"/>
    <w:rsid w:val="002C4F7A"/>
    <w:rsid w:val="002C5B5C"/>
    <w:rsid w:val="002D0807"/>
    <w:rsid w:val="002D3B4B"/>
    <w:rsid w:val="002D564E"/>
    <w:rsid w:val="002E0073"/>
    <w:rsid w:val="002E2633"/>
    <w:rsid w:val="002E4A08"/>
    <w:rsid w:val="002E4F67"/>
    <w:rsid w:val="002E5334"/>
    <w:rsid w:val="002F064B"/>
    <w:rsid w:val="002F0845"/>
    <w:rsid w:val="002F0D44"/>
    <w:rsid w:val="002F14C1"/>
    <w:rsid w:val="002F273F"/>
    <w:rsid w:val="002F2A41"/>
    <w:rsid w:val="002F2A78"/>
    <w:rsid w:val="002F2F13"/>
    <w:rsid w:val="002F4F4E"/>
    <w:rsid w:val="002F5641"/>
    <w:rsid w:val="002F5765"/>
    <w:rsid w:val="002F68A9"/>
    <w:rsid w:val="002F6A5D"/>
    <w:rsid w:val="002F6D39"/>
    <w:rsid w:val="002F7A74"/>
    <w:rsid w:val="0030026F"/>
    <w:rsid w:val="003027E8"/>
    <w:rsid w:val="00302A25"/>
    <w:rsid w:val="00304A93"/>
    <w:rsid w:val="00310451"/>
    <w:rsid w:val="00312833"/>
    <w:rsid w:val="00314293"/>
    <w:rsid w:val="003149CD"/>
    <w:rsid w:val="003252C2"/>
    <w:rsid w:val="003272EC"/>
    <w:rsid w:val="003274D6"/>
    <w:rsid w:val="00331436"/>
    <w:rsid w:val="003351DC"/>
    <w:rsid w:val="003377E3"/>
    <w:rsid w:val="00341499"/>
    <w:rsid w:val="003420C4"/>
    <w:rsid w:val="00342140"/>
    <w:rsid w:val="00342AA6"/>
    <w:rsid w:val="00342B39"/>
    <w:rsid w:val="00343D0A"/>
    <w:rsid w:val="003445C8"/>
    <w:rsid w:val="00344620"/>
    <w:rsid w:val="00345BC7"/>
    <w:rsid w:val="00347050"/>
    <w:rsid w:val="00352AAC"/>
    <w:rsid w:val="00353038"/>
    <w:rsid w:val="00353EF1"/>
    <w:rsid w:val="00354224"/>
    <w:rsid w:val="00355E96"/>
    <w:rsid w:val="00355FCF"/>
    <w:rsid w:val="00356A78"/>
    <w:rsid w:val="00357427"/>
    <w:rsid w:val="00362088"/>
    <w:rsid w:val="00365D72"/>
    <w:rsid w:val="00367E9D"/>
    <w:rsid w:val="00371CCC"/>
    <w:rsid w:val="00372C83"/>
    <w:rsid w:val="00374B66"/>
    <w:rsid w:val="00374CBF"/>
    <w:rsid w:val="00375C92"/>
    <w:rsid w:val="00381900"/>
    <w:rsid w:val="003836B6"/>
    <w:rsid w:val="003853E6"/>
    <w:rsid w:val="00386052"/>
    <w:rsid w:val="0038693D"/>
    <w:rsid w:val="0038780F"/>
    <w:rsid w:val="00387E02"/>
    <w:rsid w:val="00391150"/>
    <w:rsid w:val="00392E9A"/>
    <w:rsid w:val="0039558A"/>
    <w:rsid w:val="00395653"/>
    <w:rsid w:val="0039613D"/>
    <w:rsid w:val="003969A5"/>
    <w:rsid w:val="00396C14"/>
    <w:rsid w:val="003971C5"/>
    <w:rsid w:val="003A0F2E"/>
    <w:rsid w:val="003A1F83"/>
    <w:rsid w:val="003A232B"/>
    <w:rsid w:val="003A27D9"/>
    <w:rsid w:val="003A28C9"/>
    <w:rsid w:val="003A7027"/>
    <w:rsid w:val="003A785C"/>
    <w:rsid w:val="003B2F08"/>
    <w:rsid w:val="003B4EE1"/>
    <w:rsid w:val="003B567B"/>
    <w:rsid w:val="003B73A1"/>
    <w:rsid w:val="003B7589"/>
    <w:rsid w:val="003B7D1C"/>
    <w:rsid w:val="003C09C0"/>
    <w:rsid w:val="003C122D"/>
    <w:rsid w:val="003C3DB4"/>
    <w:rsid w:val="003C4B92"/>
    <w:rsid w:val="003C6171"/>
    <w:rsid w:val="003C7312"/>
    <w:rsid w:val="003D1857"/>
    <w:rsid w:val="003D2CD2"/>
    <w:rsid w:val="003D3CAA"/>
    <w:rsid w:val="003D486B"/>
    <w:rsid w:val="003D58EC"/>
    <w:rsid w:val="003D5DB3"/>
    <w:rsid w:val="003D75A3"/>
    <w:rsid w:val="003E019A"/>
    <w:rsid w:val="003E3B07"/>
    <w:rsid w:val="003E5589"/>
    <w:rsid w:val="003E57CE"/>
    <w:rsid w:val="003E5B30"/>
    <w:rsid w:val="003E5BA3"/>
    <w:rsid w:val="003E69D6"/>
    <w:rsid w:val="003F1EDF"/>
    <w:rsid w:val="003F3397"/>
    <w:rsid w:val="003F3ECB"/>
    <w:rsid w:val="003F4E05"/>
    <w:rsid w:val="003F7BC3"/>
    <w:rsid w:val="00406115"/>
    <w:rsid w:val="0041277B"/>
    <w:rsid w:val="00414FD6"/>
    <w:rsid w:val="0041745C"/>
    <w:rsid w:val="00420D16"/>
    <w:rsid w:val="00424E08"/>
    <w:rsid w:val="00425C25"/>
    <w:rsid w:val="004264BE"/>
    <w:rsid w:val="00426900"/>
    <w:rsid w:val="004272FF"/>
    <w:rsid w:val="00432AE3"/>
    <w:rsid w:val="00433A43"/>
    <w:rsid w:val="00433E3A"/>
    <w:rsid w:val="004360A3"/>
    <w:rsid w:val="00437CE2"/>
    <w:rsid w:val="004419F0"/>
    <w:rsid w:val="00443A42"/>
    <w:rsid w:val="00444F54"/>
    <w:rsid w:val="00445F7D"/>
    <w:rsid w:val="00450C40"/>
    <w:rsid w:val="00450EA6"/>
    <w:rsid w:val="004521B7"/>
    <w:rsid w:val="004524E6"/>
    <w:rsid w:val="004569B9"/>
    <w:rsid w:val="00463FCB"/>
    <w:rsid w:val="0046769E"/>
    <w:rsid w:val="004678CD"/>
    <w:rsid w:val="004701EA"/>
    <w:rsid w:val="00472062"/>
    <w:rsid w:val="00472E84"/>
    <w:rsid w:val="00473BD3"/>
    <w:rsid w:val="00474A8C"/>
    <w:rsid w:val="00474B26"/>
    <w:rsid w:val="00474B97"/>
    <w:rsid w:val="004770E9"/>
    <w:rsid w:val="00481D87"/>
    <w:rsid w:val="0048346C"/>
    <w:rsid w:val="00485A9B"/>
    <w:rsid w:val="004900BF"/>
    <w:rsid w:val="00491713"/>
    <w:rsid w:val="0049412F"/>
    <w:rsid w:val="00497991"/>
    <w:rsid w:val="004A3F8E"/>
    <w:rsid w:val="004A70CB"/>
    <w:rsid w:val="004B017E"/>
    <w:rsid w:val="004B23E0"/>
    <w:rsid w:val="004B50C4"/>
    <w:rsid w:val="004B5A18"/>
    <w:rsid w:val="004C2C47"/>
    <w:rsid w:val="004C503B"/>
    <w:rsid w:val="004C7AA3"/>
    <w:rsid w:val="004C7BE9"/>
    <w:rsid w:val="004D2607"/>
    <w:rsid w:val="004D28A4"/>
    <w:rsid w:val="004D2902"/>
    <w:rsid w:val="004D29DC"/>
    <w:rsid w:val="004D2DF0"/>
    <w:rsid w:val="004D69E9"/>
    <w:rsid w:val="004D6EBE"/>
    <w:rsid w:val="004E0DF3"/>
    <w:rsid w:val="004E30DB"/>
    <w:rsid w:val="004E6431"/>
    <w:rsid w:val="004E6B00"/>
    <w:rsid w:val="004F1144"/>
    <w:rsid w:val="004F330B"/>
    <w:rsid w:val="004F3C87"/>
    <w:rsid w:val="004F50DB"/>
    <w:rsid w:val="004F5CC9"/>
    <w:rsid w:val="00501227"/>
    <w:rsid w:val="005028FD"/>
    <w:rsid w:val="00504CFE"/>
    <w:rsid w:val="005130E9"/>
    <w:rsid w:val="005137A4"/>
    <w:rsid w:val="00514E73"/>
    <w:rsid w:val="00516B22"/>
    <w:rsid w:val="00517085"/>
    <w:rsid w:val="00523558"/>
    <w:rsid w:val="00525011"/>
    <w:rsid w:val="005260E4"/>
    <w:rsid w:val="00534B2C"/>
    <w:rsid w:val="00541886"/>
    <w:rsid w:val="00542B6A"/>
    <w:rsid w:val="0054361D"/>
    <w:rsid w:val="00545F28"/>
    <w:rsid w:val="00546200"/>
    <w:rsid w:val="00546A90"/>
    <w:rsid w:val="00546AF0"/>
    <w:rsid w:val="00547178"/>
    <w:rsid w:val="00550379"/>
    <w:rsid w:val="00550686"/>
    <w:rsid w:val="00550EB8"/>
    <w:rsid w:val="005514B3"/>
    <w:rsid w:val="0055290C"/>
    <w:rsid w:val="00553620"/>
    <w:rsid w:val="005554A4"/>
    <w:rsid w:val="005579AC"/>
    <w:rsid w:val="005609FA"/>
    <w:rsid w:val="00562716"/>
    <w:rsid w:val="005638FD"/>
    <w:rsid w:val="00563EC0"/>
    <w:rsid w:val="00564936"/>
    <w:rsid w:val="00565375"/>
    <w:rsid w:val="005671A2"/>
    <w:rsid w:val="00574AC5"/>
    <w:rsid w:val="00577BA4"/>
    <w:rsid w:val="00582512"/>
    <w:rsid w:val="00583211"/>
    <w:rsid w:val="00583369"/>
    <w:rsid w:val="00586401"/>
    <w:rsid w:val="00586C1C"/>
    <w:rsid w:val="00586CA0"/>
    <w:rsid w:val="0059062C"/>
    <w:rsid w:val="00593C78"/>
    <w:rsid w:val="005945A8"/>
    <w:rsid w:val="00597383"/>
    <w:rsid w:val="00597E11"/>
    <w:rsid w:val="005A1224"/>
    <w:rsid w:val="005A1309"/>
    <w:rsid w:val="005A58D9"/>
    <w:rsid w:val="005A5F31"/>
    <w:rsid w:val="005A662D"/>
    <w:rsid w:val="005A6EB6"/>
    <w:rsid w:val="005A7360"/>
    <w:rsid w:val="005A7FDF"/>
    <w:rsid w:val="005B01EB"/>
    <w:rsid w:val="005B23D9"/>
    <w:rsid w:val="005B28D3"/>
    <w:rsid w:val="005B40FD"/>
    <w:rsid w:val="005B4D27"/>
    <w:rsid w:val="005C0418"/>
    <w:rsid w:val="005C0E4D"/>
    <w:rsid w:val="005C14D4"/>
    <w:rsid w:val="005C1BF1"/>
    <w:rsid w:val="005C1D72"/>
    <w:rsid w:val="005C5619"/>
    <w:rsid w:val="005C689E"/>
    <w:rsid w:val="005D2417"/>
    <w:rsid w:val="005D36E8"/>
    <w:rsid w:val="005D3BAE"/>
    <w:rsid w:val="005D45BB"/>
    <w:rsid w:val="005D46A5"/>
    <w:rsid w:val="005D4930"/>
    <w:rsid w:val="005D4FED"/>
    <w:rsid w:val="005D7E45"/>
    <w:rsid w:val="005E08E1"/>
    <w:rsid w:val="005E3DC0"/>
    <w:rsid w:val="005E44CB"/>
    <w:rsid w:val="005E5CFB"/>
    <w:rsid w:val="005E7D71"/>
    <w:rsid w:val="005F0F25"/>
    <w:rsid w:val="005F148C"/>
    <w:rsid w:val="005F164A"/>
    <w:rsid w:val="005F65CF"/>
    <w:rsid w:val="005F6A33"/>
    <w:rsid w:val="005F7AA9"/>
    <w:rsid w:val="005F7B1E"/>
    <w:rsid w:val="00601C21"/>
    <w:rsid w:val="00602941"/>
    <w:rsid w:val="006066D4"/>
    <w:rsid w:val="0060709C"/>
    <w:rsid w:val="00610262"/>
    <w:rsid w:val="00612AF6"/>
    <w:rsid w:val="00614383"/>
    <w:rsid w:val="006155F2"/>
    <w:rsid w:val="00616DF5"/>
    <w:rsid w:val="006212A2"/>
    <w:rsid w:val="006213EA"/>
    <w:rsid w:val="0063310E"/>
    <w:rsid w:val="006369E5"/>
    <w:rsid w:val="00636D3A"/>
    <w:rsid w:val="00640DFA"/>
    <w:rsid w:val="00645DFC"/>
    <w:rsid w:val="00646F21"/>
    <w:rsid w:val="00663CC9"/>
    <w:rsid w:val="00666B84"/>
    <w:rsid w:val="00667845"/>
    <w:rsid w:val="00670E4C"/>
    <w:rsid w:val="0067111F"/>
    <w:rsid w:val="006803A8"/>
    <w:rsid w:val="006807CD"/>
    <w:rsid w:val="00684B7C"/>
    <w:rsid w:val="0068549A"/>
    <w:rsid w:val="0068558D"/>
    <w:rsid w:val="00687476"/>
    <w:rsid w:val="006A09FC"/>
    <w:rsid w:val="006A1749"/>
    <w:rsid w:val="006A1CB1"/>
    <w:rsid w:val="006A20DA"/>
    <w:rsid w:val="006A2963"/>
    <w:rsid w:val="006B11F7"/>
    <w:rsid w:val="006B1405"/>
    <w:rsid w:val="006B4654"/>
    <w:rsid w:val="006B7362"/>
    <w:rsid w:val="006C11FC"/>
    <w:rsid w:val="006C3650"/>
    <w:rsid w:val="006C4A51"/>
    <w:rsid w:val="006D1BFB"/>
    <w:rsid w:val="006D4276"/>
    <w:rsid w:val="006D4C5C"/>
    <w:rsid w:val="006D6338"/>
    <w:rsid w:val="006E3356"/>
    <w:rsid w:val="006E4D20"/>
    <w:rsid w:val="006E63E2"/>
    <w:rsid w:val="006E67B1"/>
    <w:rsid w:val="006F2318"/>
    <w:rsid w:val="006F35FE"/>
    <w:rsid w:val="006F516F"/>
    <w:rsid w:val="006F57F2"/>
    <w:rsid w:val="007001F5"/>
    <w:rsid w:val="007052F9"/>
    <w:rsid w:val="00705754"/>
    <w:rsid w:val="0070632B"/>
    <w:rsid w:val="00706B60"/>
    <w:rsid w:val="00711DD2"/>
    <w:rsid w:val="00713598"/>
    <w:rsid w:val="00713677"/>
    <w:rsid w:val="0071632D"/>
    <w:rsid w:val="00717096"/>
    <w:rsid w:val="00720131"/>
    <w:rsid w:val="00721268"/>
    <w:rsid w:val="00724F7E"/>
    <w:rsid w:val="00725D02"/>
    <w:rsid w:val="00727CBE"/>
    <w:rsid w:val="00727F89"/>
    <w:rsid w:val="007318D6"/>
    <w:rsid w:val="007333BB"/>
    <w:rsid w:val="007339F3"/>
    <w:rsid w:val="00735920"/>
    <w:rsid w:val="00736B89"/>
    <w:rsid w:val="00737B91"/>
    <w:rsid w:val="0074092F"/>
    <w:rsid w:val="00741D01"/>
    <w:rsid w:val="00746AF2"/>
    <w:rsid w:val="00752FD0"/>
    <w:rsid w:val="00754C08"/>
    <w:rsid w:val="00757407"/>
    <w:rsid w:val="0075749E"/>
    <w:rsid w:val="00757952"/>
    <w:rsid w:val="0076040C"/>
    <w:rsid w:val="0076304B"/>
    <w:rsid w:val="00772ECC"/>
    <w:rsid w:val="00774DFB"/>
    <w:rsid w:val="007756BE"/>
    <w:rsid w:val="00777EEA"/>
    <w:rsid w:val="00780DE9"/>
    <w:rsid w:val="00781765"/>
    <w:rsid w:val="00781AE6"/>
    <w:rsid w:val="00781AF7"/>
    <w:rsid w:val="007825D4"/>
    <w:rsid w:val="00783A21"/>
    <w:rsid w:val="00784813"/>
    <w:rsid w:val="00785161"/>
    <w:rsid w:val="00787062"/>
    <w:rsid w:val="00792988"/>
    <w:rsid w:val="00792C0F"/>
    <w:rsid w:val="00793054"/>
    <w:rsid w:val="00793151"/>
    <w:rsid w:val="0079367A"/>
    <w:rsid w:val="00794D54"/>
    <w:rsid w:val="007953C5"/>
    <w:rsid w:val="00795C75"/>
    <w:rsid w:val="00795E6F"/>
    <w:rsid w:val="007A02AD"/>
    <w:rsid w:val="007A0692"/>
    <w:rsid w:val="007A23AF"/>
    <w:rsid w:val="007A2519"/>
    <w:rsid w:val="007A3022"/>
    <w:rsid w:val="007A43F3"/>
    <w:rsid w:val="007A4608"/>
    <w:rsid w:val="007A4F17"/>
    <w:rsid w:val="007A5823"/>
    <w:rsid w:val="007B00EC"/>
    <w:rsid w:val="007B1460"/>
    <w:rsid w:val="007B356C"/>
    <w:rsid w:val="007B4722"/>
    <w:rsid w:val="007B4BC6"/>
    <w:rsid w:val="007B6745"/>
    <w:rsid w:val="007B764C"/>
    <w:rsid w:val="007B7FDE"/>
    <w:rsid w:val="007C13B4"/>
    <w:rsid w:val="007C722E"/>
    <w:rsid w:val="007D092D"/>
    <w:rsid w:val="007D17A9"/>
    <w:rsid w:val="007D2530"/>
    <w:rsid w:val="007D5DBD"/>
    <w:rsid w:val="007D5E22"/>
    <w:rsid w:val="007F0558"/>
    <w:rsid w:val="007F13E8"/>
    <w:rsid w:val="007F68EE"/>
    <w:rsid w:val="008029A9"/>
    <w:rsid w:val="00802D52"/>
    <w:rsid w:val="00807781"/>
    <w:rsid w:val="008078D2"/>
    <w:rsid w:val="00810984"/>
    <w:rsid w:val="008167C0"/>
    <w:rsid w:val="008213FB"/>
    <w:rsid w:val="0082241F"/>
    <w:rsid w:val="008259FA"/>
    <w:rsid w:val="00825DC7"/>
    <w:rsid w:val="008265FB"/>
    <w:rsid w:val="00831925"/>
    <w:rsid w:val="0083234E"/>
    <w:rsid w:val="00836110"/>
    <w:rsid w:val="00840C01"/>
    <w:rsid w:val="00840F56"/>
    <w:rsid w:val="008451F3"/>
    <w:rsid w:val="0084767F"/>
    <w:rsid w:val="00850F0D"/>
    <w:rsid w:val="00851757"/>
    <w:rsid w:val="00851A2B"/>
    <w:rsid w:val="00852978"/>
    <w:rsid w:val="00853684"/>
    <w:rsid w:val="008551FC"/>
    <w:rsid w:val="008562EF"/>
    <w:rsid w:val="0085647E"/>
    <w:rsid w:val="00860AF4"/>
    <w:rsid w:val="0086107B"/>
    <w:rsid w:val="008611BD"/>
    <w:rsid w:val="00861983"/>
    <w:rsid w:val="008628AA"/>
    <w:rsid w:val="00863562"/>
    <w:rsid w:val="008659F6"/>
    <w:rsid w:val="0086680C"/>
    <w:rsid w:val="0087129D"/>
    <w:rsid w:val="00872C2B"/>
    <w:rsid w:val="008739A6"/>
    <w:rsid w:val="00874107"/>
    <w:rsid w:val="00876017"/>
    <w:rsid w:val="00877229"/>
    <w:rsid w:val="008776F5"/>
    <w:rsid w:val="00880C8F"/>
    <w:rsid w:val="00882200"/>
    <w:rsid w:val="00890066"/>
    <w:rsid w:val="008902E5"/>
    <w:rsid w:val="00891327"/>
    <w:rsid w:val="0089173B"/>
    <w:rsid w:val="00891FAA"/>
    <w:rsid w:val="0089223E"/>
    <w:rsid w:val="00892993"/>
    <w:rsid w:val="00892B5D"/>
    <w:rsid w:val="00893E53"/>
    <w:rsid w:val="0089468C"/>
    <w:rsid w:val="008947B4"/>
    <w:rsid w:val="00894AD9"/>
    <w:rsid w:val="008A0166"/>
    <w:rsid w:val="008A2715"/>
    <w:rsid w:val="008A2A9B"/>
    <w:rsid w:val="008A5649"/>
    <w:rsid w:val="008B4535"/>
    <w:rsid w:val="008B7207"/>
    <w:rsid w:val="008C015A"/>
    <w:rsid w:val="008C34D7"/>
    <w:rsid w:val="008C3D00"/>
    <w:rsid w:val="008C4551"/>
    <w:rsid w:val="008C57FF"/>
    <w:rsid w:val="008C7CDF"/>
    <w:rsid w:val="008E2121"/>
    <w:rsid w:val="008E6619"/>
    <w:rsid w:val="008E7CBA"/>
    <w:rsid w:val="008F0DC3"/>
    <w:rsid w:val="008F23B1"/>
    <w:rsid w:val="008F62D1"/>
    <w:rsid w:val="008F766A"/>
    <w:rsid w:val="0090231E"/>
    <w:rsid w:val="00904464"/>
    <w:rsid w:val="00904796"/>
    <w:rsid w:val="00905025"/>
    <w:rsid w:val="0090672F"/>
    <w:rsid w:val="0090739B"/>
    <w:rsid w:val="00907B16"/>
    <w:rsid w:val="009118F4"/>
    <w:rsid w:val="00912A89"/>
    <w:rsid w:val="00916644"/>
    <w:rsid w:val="00916E21"/>
    <w:rsid w:val="00921637"/>
    <w:rsid w:val="00922472"/>
    <w:rsid w:val="00923AE7"/>
    <w:rsid w:val="00924512"/>
    <w:rsid w:val="009255AE"/>
    <w:rsid w:val="00930838"/>
    <w:rsid w:val="00931031"/>
    <w:rsid w:val="00932C0D"/>
    <w:rsid w:val="00934BE7"/>
    <w:rsid w:val="009372FD"/>
    <w:rsid w:val="0094260B"/>
    <w:rsid w:val="00942946"/>
    <w:rsid w:val="00942BC0"/>
    <w:rsid w:val="00946818"/>
    <w:rsid w:val="0095376A"/>
    <w:rsid w:val="009541F9"/>
    <w:rsid w:val="009628AC"/>
    <w:rsid w:val="0096439D"/>
    <w:rsid w:val="00964569"/>
    <w:rsid w:val="00964824"/>
    <w:rsid w:val="009662B2"/>
    <w:rsid w:val="00967EDC"/>
    <w:rsid w:val="00967F33"/>
    <w:rsid w:val="00971678"/>
    <w:rsid w:val="009751E4"/>
    <w:rsid w:val="009752F4"/>
    <w:rsid w:val="00977E3F"/>
    <w:rsid w:val="009800EC"/>
    <w:rsid w:val="00982920"/>
    <w:rsid w:val="00984768"/>
    <w:rsid w:val="009851FE"/>
    <w:rsid w:val="009853CA"/>
    <w:rsid w:val="0098550B"/>
    <w:rsid w:val="00992878"/>
    <w:rsid w:val="00992C27"/>
    <w:rsid w:val="0099612D"/>
    <w:rsid w:val="009A1B7D"/>
    <w:rsid w:val="009A33F8"/>
    <w:rsid w:val="009A3DC6"/>
    <w:rsid w:val="009A5B67"/>
    <w:rsid w:val="009B17E5"/>
    <w:rsid w:val="009B2DEC"/>
    <w:rsid w:val="009B5BDA"/>
    <w:rsid w:val="009B6AFE"/>
    <w:rsid w:val="009B7443"/>
    <w:rsid w:val="009B7DF3"/>
    <w:rsid w:val="009C0ABC"/>
    <w:rsid w:val="009C45DF"/>
    <w:rsid w:val="009C4D15"/>
    <w:rsid w:val="009C4FEB"/>
    <w:rsid w:val="009D0812"/>
    <w:rsid w:val="009D1301"/>
    <w:rsid w:val="009D21F5"/>
    <w:rsid w:val="009D3DCA"/>
    <w:rsid w:val="009D4848"/>
    <w:rsid w:val="009E0326"/>
    <w:rsid w:val="009E0E52"/>
    <w:rsid w:val="009E3FE3"/>
    <w:rsid w:val="009E4960"/>
    <w:rsid w:val="009E5298"/>
    <w:rsid w:val="009E55E9"/>
    <w:rsid w:val="009E6A48"/>
    <w:rsid w:val="009E6BBC"/>
    <w:rsid w:val="009F2C71"/>
    <w:rsid w:val="009F5811"/>
    <w:rsid w:val="009F6EFA"/>
    <w:rsid w:val="009F74CA"/>
    <w:rsid w:val="00A03506"/>
    <w:rsid w:val="00A048EC"/>
    <w:rsid w:val="00A069FD"/>
    <w:rsid w:val="00A12F80"/>
    <w:rsid w:val="00A134BE"/>
    <w:rsid w:val="00A1567E"/>
    <w:rsid w:val="00A15BD2"/>
    <w:rsid w:val="00A22C54"/>
    <w:rsid w:val="00A2419F"/>
    <w:rsid w:val="00A25A8A"/>
    <w:rsid w:val="00A27899"/>
    <w:rsid w:val="00A27A69"/>
    <w:rsid w:val="00A31833"/>
    <w:rsid w:val="00A31D76"/>
    <w:rsid w:val="00A3203D"/>
    <w:rsid w:val="00A32B2E"/>
    <w:rsid w:val="00A33D8C"/>
    <w:rsid w:val="00A35FE8"/>
    <w:rsid w:val="00A36A7F"/>
    <w:rsid w:val="00A37855"/>
    <w:rsid w:val="00A40B62"/>
    <w:rsid w:val="00A44735"/>
    <w:rsid w:val="00A44CF3"/>
    <w:rsid w:val="00A46DE8"/>
    <w:rsid w:val="00A50D54"/>
    <w:rsid w:val="00A51B9F"/>
    <w:rsid w:val="00A5255E"/>
    <w:rsid w:val="00A530C7"/>
    <w:rsid w:val="00A547D2"/>
    <w:rsid w:val="00A56E32"/>
    <w:rsid w:val="00A57EDE"/>
    <w:rsid w:val="00A6349D"/>
    <w:rsid w:val="00A7187B"/>
    <w:rsid w:val="00A7212B"/>
    <w:rsid w:val="00A72D29"/>
    <w:rsid w:val="00A73B64"/>
    <w:rsid w:val="00A75572"/>
    <w:rsid w:val="00A8155B"/>
    <w:rsid w:val="00A8404A"/>
    <w:rsid w:val="00A845CE"/>
    <w:rsid w:val="00A86335"/>
    <w:rsid w:val="00A86AF5"/>
    <w:rsid w:val="00A91405"/>
    <w:rsid w:val="00A92E84"/>
    <w:rsid w:val="00A93D4F"/>
    <w:rsid w:val="00A95037"/>
    <w:rsid w:val="00A95319"/>
    <w:rsid w:val="00A95800"/>
    <w:rsid w:val="00A95FFE"/>
    <w:rsid w:val="00A96CF8"/>
    <w:rsid w:val="00AA2A44"/>
    <w:rsid w:val="00AA3AEF"/>
    <w:rsid w:val="00AA6990"/>
    <w:rsid w:val="00AA777E"/>
    <w:rsid w:val="00AB25C9"/>
    <w:rsid w:val="00AB2AB5"/>
    <w:rsid w:val="00AB3453"/>
    <w:rsid w:val="00AC1882"/>
    <w:rsid w:val="00AC54CB"/>
    <w:rsid w:val="00AD094B"/>
    <w:rsid w:val="00AD0E4A"/>
    <w:rsid w:val="00AD11D4"/>
    <w:rsid w:val="00AD3CBD"/>
    <w:rsid w:val="00AD4405"/>
    <w:rsid w:val="00AD442B"/>
    <w:rsid w:val="00AD4CF0"/>
    <w:rsid w:val="00AD4E5D"/>
    <w:rsid w:val="00AD7D2B"/>
    <w:rsid w:val="00AE0F56"/>
    <w:rsid w:val="00AE1AA5"/>
    <w:rsid w:val="00AE2259"/>
    <w:rsid w:val="00AE2DDE"/>
    <w:rsid w:val="00AE33CC"/>
    <w:rsid w:val="00AE4FD9"/>
    <w:rsid w:val="00AE5692"/>
    <w:rsid w:val="00AE6E2A"/>
    <w:rsid w:val="00AF0DA0"/>
    <w:rsid w:val="00AF359E"/>
    <w:rsid w:val="00AF3815"/>
    <w:rsid w:val="00AF3E4A"/>
    <w:rsid w:val="00AF56E2"/>
    <w:rsid w:val="00AF7A54"/>
    <w:rsid w:val="00B0109B"/>
    <w:rsid w:val="00B05CBE"/>
    <w:rsid w:val="00B06449"/>
    <w:rsid w:val="00B216F7"/>
    <w:rsid w:val="00B222B7"/>
    <w:rsid w:val="00B229AE"/>
    <w:rsid w:val="00B22ED1"/>
    <w:rsid w:val="00B2340D"/>
    <w:rsid w:val="00B24505"/>
    <w:rsid w:val="00B271FA"/>
    <w:rsid w:val="00B318EA"/>
    <w:rsid w:val="00B326F8"/>
    <w:rsid w:val="00B32C20"/>
    <w:rsid w:val="00B3529E"/>
    <w:rsid w:val="00B3559B"/>
    <w:rsid w:val="00B35DE4"/>
    <w:rsid w:val="00B363F3"/>
    <w:rsid w:val="00B36FFC"/>
    <w:rsid w:val="00B41C82"/>
    <w:rsid w:val="00B44B93"/>
    <w:rsid w:val="00B450C8"/>
    <w:rsid w:val="00B503DB"/>
    <w:rsid w:val="00B51716"/>
    <w:rsid w:val="00B55597"/>
    <w:rsid w:val="00B6060D"/>
    <w:rsid w:val="00B60F3A"/>
    <w:rsid w:val="00B64C84"/>
    <w:rsid w:val="00B64DDD"/>
    <w:rsid w:val="00B7112A"/>
    <w:rsid w:val="00B71A97"/>
    <w:rsid w:val="00B721B4"/>
    <w:rsid w:val="00B748F9"/>
    <w:rsid w:val="00B74906"/>
    <w:rsid w:val="00B74B4A"/>
    <w:rsid w:val="00B7659E"/>
    <w:rsid w:val="00B767B5"/>
    <w:rsid w:val="00B76906"/>
    <w:rsid w:val="00B77F9F"/>
    <w:rsid w:val="00B81A53"/>
    <w:rsid w:val="00B827FE"/>
    <w:rsid w:val="00B82951"/>
    <w:rsid w:val="00B84328"/>
    <w:rsid w:val="00B84B13"/>
    <w:rsid w:val="00B86740"/>
    <w:rsid w:val="00B87D89"/>
    <w:rsid w:val="00B906E8"/>
    <w:rsid w:val="00B911CC"/>
    <w:rsid w:val="00B9529B"/>
    <w:rsid w:val="00B97414"/>
    <w:rsid w:val="00B97F3D"/>
    <w:rsid w:val="00BA09AE"/>
    <w:rsid w:val="00BA1EC5"/>
    <w:rsid w:val="00BA3575"/>
    <w:rsid w:val="00BA4B99"/>
    <w:rsid w:val="00BA5ACF"/>
    <w:rsid w:val="00BB4004"/>
    <w:rsid w:val="00BB4145"/>
    <w:rsid w:val="00BB4953"/>
    <w:rsid w:val="00BB529D"/>
    <w:rsid w:val="00BC0C73"/>
    <w:rsid w:val="00BC171F"/>
    <w:rsid w:val="00BC2BD7"/>
    <w:rsid w:val="00BC4F92"/>
    <w:rsid w:val="00BC559D"/>
    <w:rsid w:val="00BC7556"/>
    <w:rsid w:val="00BD33F2"/>
    <w:rsid w:val="00BD4E0F"/>
    <w:rsid w:val="00BE01EF"/>
    <w:rsid w:val="00BE11E0"/>
    <w:rsid w:val="00BE12B2"/>
    <w:rsid w:val="00BE2AC2"/>
    <w:rsid w:val="00BE310D"/>
    <w:rsid w:val="00BE67B6"/>
    <w:rsid w:val="00BF023C"/>
    <w:rsid w:val="00BF055C"/>
    <w:rsid w:val="00BF1F6B"/>
    <w:rsid w:val="00BF2758"/>
    <w:rsid w:val="00BF2AF6"/>
    <w:rsid w:val="00BF4926"/>
    <w:rsid w:val="00BF4EEA"/>
    <w:rsid w:val="00C01930"/>
    <w:rsid w:val="00C038A4"/>
    <w:rsid w:val="00C06F69"/>
    <w:rsid w:val="00C102D7"/>
    <w:rsid w:val="00C11037"/>
    <w:rsid w:val="00C11CD7"/>
    <w:rsid w:val="00C12282"/>
    <w:rsid w:val="00C14941"/>
    <w:rsid w:val="00C14D27"/>
    <w:rsid w:val="00C15ED1"/>
    <w:rsid w:val="00C20053"/>
    <w:rsid w:val="00C213F5"/>
    <w:rsid w:val="00C24AEA"/>
    <w:rsid w:val="00C25C34"/>
    <w:rsid w:val="00C323E3"/>
    <w:rsid w:val="00C3680D"/>
    <w:rsid w:val="00C3780E"/>
    <w:rsid w:val="00C414B4"/>
    <w:rsid w:val="00C43BCB"/>
    <w:rsid w:val="00C445F8"/>
    <w:rsid w:val="00C45995"/>
    <w:rsid w:val="00C45F99"/>
    <w:rsid w:val="00C518E7"/>
    <w:rsid w:val="00C51E3A"/>
    <w:rsid w:val="00C62F00"/>
    <w:rsid w:val="00C6334E"/>
    <w:rsid w:val="00C66904"/>
    <w:rsid w:val="00C71077"/>
    <w:rsid w:val="00C71171"/>
    <w:rsid w:val="00C7467C"/>
    <w:rsid w:val="00C746DE"/>
    <w:rsid w:val="00C74B69"/>
    <w:rsid w:val="00C75A3D"/>
    <w:rsid w:val="00C778C5"/>
    <w:rsid w:val="00C77B62"/>
    <w:rsid w:val="00C82D37"/>
    <w:rsid w:val="00C842A5"/>
    <w:rsid w:val="00C84F66"/>
    <w:rsid w:val="00C851FD"/>
    <w:rsid w:val="00C92F09"/>
    <w:rsid w:val="00C939D0"/>
    <w:rsid w:val="00C9599B"/>
    <w:rsid w:val="00C96ACA"/>
    <w:rsid w:val="00CA00C7"/>
    <w:rsid w:val="00CA0388"/>
    <w:rsid w:val="00CA0411"/>
    <w:rsid w:val="00CA2A5E"/>
    <w:rsid w:val="00CA396B"/>
    <w:rsid w:val="00CA5550"/>
    <w:rsid w:val="00CB4B29"/>
    <w:rsid w:val="00CB53FD"/>
    <w:rsid w:val="00CB7670"/>
    <w:rsid w:val="00CC104A"/>
    <w:rsid w:val="00CC11AF"/>
    <w:rsid w:val="00CC2EF8"/>
    <w:rsid w:val="00CC3E73"/>
    <w:rsid w:val="00CC43AE"/>
    <w:rsid w:val="00CC45CE"/>
    <w:rsid w:val="00CC4AAE"/>
    <w:rsid w:val="00CC616D"/>
    <w:rsid w:val="00CC6D9A"/>
    <w:rsid w:val="00CD09A5"/>
    <w:rsid w:val="00CD1E6B"/>
    <w:rsid w:val="00CD1F57"/>
    <w:rsid w:val="00CD357B"/>
    <w:rsid w:val="00CD5687"/>
    <w:rsid w:val="00CD60C9"/>
    <w:rsid w:val="00CE02AD"/>
    <w:rsid w:val="00CE346C"/>
    <w:rsid w:val="00CE4A4B"/>
    <w:rsid w:val="00CE5F07"/>
    <w:rsid w:val="00CE6C86"/>
    <w:rsid w:val="00CF0897"/>
    <w:rsid w:val="00CF10C9"/>
    <w:rsid w:val="00CF133C"/>
    <w:rsid w:val="00CF4AD5"/>
    <w:rsid w:val="00CF62F7"/>
    <w:rsid w:val="00CF637E"/>
    <w:rsid w:val="00CF7EF3"/>
    <w:rsid w:val="00D007E3"/>
    <w:rsid w:val="00D01659"/>
    <w:rsid w:val="00D03BEB"/>
    <w:rsid w:val="00D03FD6"/>
    <w:rsid w:val="00D04683"/>
    <w:rsid w:val="00D065F7"/>
    <w:rsid w:val="00D13281"/>
    <w:rsid w:val="00D158F5"/>
    <w:rsid w:val="00D16A45"/>
    <w:rsid w:val="00D222E3"/>
    <w:rsid w:val="00D23529"/>
    <w:rsid w:val="00D26975"/>
    <w:rsid w:val="00D278FD"/>
    <w:rsid w:val="00D30D62"/>
    <w:rsid w:val="00D30EB1"/>
    <w:rsid w:val="00D316DB"/>
    <w:rsid w:val="00D31729"/>
    <w:rsid w:val="00D32F67"/>
    <w:rsid w:val="00D34D5A"/>
    <w:rsid w:val="00D35690"/>
    <w:rsid w:val="00D446AA"/>
    <w:rsid w:val="00D45C00"/>
    <w:rsid w:val="00D47B23"/>
    <w:rsid w:val="00D47C3A"/>
    <w:rsid w:val="00D500E0"/>
    <w:rsid w:val="00D522EC"/>
    <w:rsid w:val="00D5622B"/>
    <w:rsid w:val="00D6131D"/>
    <w:rsid w:val="00D61836"/>
    <w:rsid w:val="00D630AD"/>
    <w:rsid w:val="00D6322C"/>
    <w:rsid w:val="00D63DA6"/>
    <w:rsid w:val="00D65C4E"/>
    <w:rsid w:val="00D678B1"/>
    <w:rsid w:val="00D71B57"/>
    <w:rsid w:val="00D71E17"/>
    <w:rsid w:val="00D74B5F"/>
    <w:rsid w:val="00D74D70"/>
    <w:rsid w:val="00D74DF1"/>
    <w:rsid w:val="00D7682D"/>
    <w:rsid w:val="00D80973"/>
    <w:rsid w:val="00D82841"/>
    <w:rsid w:val="00D85E3E"/>
    <w:rsid w:val="00D861E5"/>
    <w:rsid w:val="00D8630D"/>
    <w:rsid w:val="00D95471"/>
    <w:rsid w:val="00D97815"/>
    <w:rsid w:val="00DA0A27"/>
    <w:rsid w:val="00DA131C"/>
    <w:rsid w:val="00DA3730"/>
    <w:rsid w:val="00DA42F9"/>
    <w:rsid w:val="00DA43F7"/>
    <w:rsid w:val="00DA5A01"/>
    <w:rsid w:val="00DB0364"/>
    <w:rsid w:val="00DB1C57"/>
    <w:rsid w:val="00DB1FD5"/>
    <w:rsid w:val="00DB30E4"/>
    <w:rsid w:val="00DB4756"/>
    <w:rsid w:val="00DB726C"/>
    <w:rsid w:val="00DB7A12"/>
    <w:rsid w:val="00DC05B9"/>
    <w:rsid w:val="00DC0BDE"/>
    <w:rsid w:val="00DC2DBD"/>
    <w:rsid w:val="00DC3A48"/>
    <w:rsid w:val="00DC4828"/>
    <w:rsid w:val="00DC5A77"/>
    <w:rsid w:val="00DC630D"/>
    <w:rsid w:val="00DD1AB6"/>
    <w:rsid w:val="00DD2F2C"/>
    <w:rsid w:val="00DD41C7"/>
    <w:rsid w:val="00DD70DC"/>
    <w:rsid w:val="00DD782F"/>
    <w:rsid w:val="00DE0632"/>
    <w:rsid w:val="00DE2B2A"/>
    <w:rsid w:val="00DE4F48"/>
    <w:rsid w:val="00DE639F"/>
    <w:rsid w:val="00DE66A6"/>
    <w:rsid w:val="00DF00EA"/>
    <w:rsid w:val="00DF0285"/>
    <w:rsid w:val="00DF2FF5"/>
    <w:rsid w:val="00DF376B"/>
    <w:rsid w:val="00DF3BCF"/>
    <w:rsid w:val="00DF4074"/>
    <w:rsid w:val="00DF454E"/>
    <w:rsid w:val="00DF4744"/>
    <w:rsid w:val="00E00405"/>
    <w:rsid w:val="00E00D94"/>
    <w:rsid w:val="00E01C50"/>
    <w:rsid w:val="00E02E91"/>
    <w:rsid w:val="00E063C8"/>
    <w:rsid w:val="00E07913"/>
    <w:rsid w:val="00E13053"/>
    <w:rsid w:val="00E13D10"/>
    <w:rsid w:val="00E13E58"/>
    <w:rsid w:val="00E15EAE"/>
    <w:rsid w:val="00E16C11"/>
    <w:rsid w:val="00E16DC5"/>
    <w:rsid w:val="00E17C4F"/>
    <w:rsid w:val="00E21384"/>
    <w:rsid w:val="00E220ED"/>
    <w:rsid w:val="00E23DE3"/>
    <w:rsid w:val="00E24987"/>
    <w:rsid w:val="00E24EF4"/>
    <w:rsid w:val="00E25752"/>
    <w:rsid w:val="00E329FA"/>
    <w:rsid w:val="00E34BA1"/>
    <w:rsid w:val="00E35D56"/>
    <w:rsid w:val="00E379AE"/>
    <w:rsid w:val="00E37A96"/>
    <w:rsid w:val="00E4181F"/>
    <w:rsid w:val="00E430EE"/>
    <w:rsid w:val="00E47988"/>
    <w:rsid w:val="00E50736"/>
    <w:rsid w:val="00E516CF"/>
    <w:rsid w:val="00E5249B"/>
    <w:rsid w:val="00E54AC7"/>
    <w:rsid w:val="00E55844"/>
    <w:rsid w:val="00E572FE"/>
    <w:rsid w:val="00E60A09"/>
    <w:rsid w:val="00E6156A"/>
    <w:rsid w:val="00E6398F"/>
    <w:rsid w:val="00E64249"/>
    <w:rsid w:val="00E65E37"/>
    <w:rsid w:val="00E70FAC"/>
    <w:rsid w:val="00E71990"/>
    <w:rsid w:val="00E71B16"/>
    <w:rsid w:val="00E73175"/>
    <w:rsid w:val="00E74393"/>
    <w:rsid w:val="00E7651C"/>
    <w:rsid w:val="00E80CED"/>
    <w:rsid w:val="00E81076"/>
    <w:rsid w:val="00E8162C"/>
    <w:rsid w:val="00E8191A"/>
    <w:rsid w:val="00E84A72"/>
    <w:rsid w:val="00E85FE1"/>
    <w:rsid w:val="00E91EEA"/>
    <w:rsid w:val="00E926DF"/>
    <w:rsid w:val="00E96A2C"/>
    <w:rsid w:val="00E97112"/>
    <w:rsid w:val="00EA3CFA"/>
    <w:rsid w:val="00EA5FBF"/>
    <w:rsid w:val="00EA79BC"/>
    <w:rsid w:val="00EB3B46"/>
    <w:rsid w:val="00EB4396"/>
    <w:rsid w:val="00EB4ACB"/>
    <w:rsid w:val="00EB7D53"/>
    <w:rsid w:val="00EC11A7"/>
    <w:rsid w:val="00EC3363"/>
    <w:rsid w:val="00EC3937"/>
    <w:rsid w:val="00EC514A"/>
    <w:rsid w:val="00ED140A"/>
    <w:rsid w:val="00ED19F6"/>
    <w:rsid w:val="00ED1A03"/>
    <w:rsid w:val="00ED1ECC"/>
    <w:rsid w:val="00ED397B"/>
    <w:rsid w:val="00ED5343"/>
    <w:rsid w:val="00ED6318"/>
    <w:rsid w:val="00ED7CCE"/>
    <w:rsid w:val="00EE000D"/>
    <w:rsid w:val="00EE3720"/>
    <w:rsid w:val="00EE4957"/>
    <w:rsid w:val="00EE5CC7"/>
    <w:rsid w:val="00EE64EA"/>
    <w:rsid w:val="00EF5AE3"/>
    <w:rsid w:val="00EF659E"/>
    <w:rsid w:val="00EF6684"/>
    <w:rsid w:val="00F00685"/>
    <w:rsid w:val="00F01B63"/>
    <w:rsid w:val="00F055E3"/>
    <w:rsid w:val="00F05A51"/>
    <w:rsid w:val="00F06890"/>
    <w:rsid w:val="00F06892"/>
    <w:rsid w:val="00F06A5C"/>
    <w:rsid w:val="00F06BF7"/>
    <w:rsid w:val="00F10ACA"/>
    <w:rsid w:val="00F114F4"/>
    <w:rsid w:val="00F12128"/>
    <w:rsid w:val="00F1457F"/>
    <w:rsid w:val="00F157E1"/>
    <w:rsid w:val="00F1789B"/>
    <w:rsid w:val="00F178DC"/>
    <w:rsid w:val="00F20A83"/>
    <w:rsid w:val="00F23FEB"/>
    <w:rsid w:val="00F31D71"/>
    <w:rsid w:val="00F32D1B"/>
    <w:rsid w:val="00F32D1E"/>
    <w:rsid w:val="00F34C80"/>
    <w:rsid w:val="00F36CC8"/>
    <w:rsid w:val="00F41628"/>
    <w:rsid w:val="00F4435D"/>
    <w:rsid w:val="00F46691"/>
    <w:rsid w:val="00F46996"/>
    <w:rsid w:val="00F46C97"/>
    <w:rsid w:val="00F47BEF"/>
    <w:rsid w:val="00F50AA1"/>
    <w:rsid w:val="00F512B6"/>
    <w:rsid w:val="00F51DE7"/>
    <w:rsid w:val="00F521F7"/>
    <w:rsid w:val="00F525B9"/>
    <w:rsid w:val="00F5375D"/>
    <w:rsid w:val="00F5490F"/>
    <w:rsid w:val="00F55D15"/>
    <w:rsid w:val="00F60479"/>
    <w:rsid w:val="00F62F76"/>
    <w:rsid w:val="00F65870"/>
    <w:rsid w:val="00F72C45"/>
    <w:rsid w:val="00F74151"/>
    <w:rsid w:val="00F74379"/>
    <w:rsid w:val="00F750F0"/>
    <w:rsid w:val="00F76794"/>
    <w:rsid w:val="00F7766E"/>
    <w:rsid w:val="00F81512"/>
    <w:rsid w:val="00F819B4"/>
    <w:rsid w:val="00F921BE"/>
    <w:rsid w:val="00F93DA2"/>
    <w:rsid w:val="00F94F4F"/>
    <w:rsid w:val="00F962B1"/>
    <w:rsid w:val="00FA1EEA"/>
    <w:rsid w:val="00FA1F32"/>
    <w:rsid w:val="00FA29FE"/>
    <w:rsid w:val="00FA6616"/>
    <w:rsid w:val="00FA758A"/>
    <w:rsid w:val="00FB1424"/>
    <w:rsid w:val="00FB2E64"/>
    <w:rsid w:val="00FB347A"/>
    <w:rsid w:val="00FB60CE"/>
    <w:rsid w:val="00FB72E3"/>
    <w:rsid w:val="00FB7C1D"/>
    <w:rsid w:val="00FC1974"/>
    <w:rsid w:val="00FC1A86"/>
    <w:rsid w:val="00FC49EE"/>
    <w:rsid w:val="00FC6253"/>
    <w:rsid w:val="00FD0021"/>
    <w:rsid w:val="00FD0DF0"/>
    <w:rsid w:val="00FD2303"/>
    <w:rsid w:val="00FD27AE"/>
    <w:rsid w:val="00FD55EF"/>
    <w:rsid w:val="00FD56A6"/>
    <w:rsid w:val="00FD56F7"/>
    <w:rsid w:val="00FE00DA"/>
    <w:rsid w:val="00FE0408"/>
    <w:rsid w:val="00FE1326"/>
    <w:rsid w:val="00FE5EAB"/>
    <w:rsid w:val="00FE7504"/>
    <w:rsid w:val="00FF0250"/>
    <w:rsid w:val="00FF0C26"/>
    <w:rsid w:val="00FF113F"/>
    <w:rsid w:val="00FF4E2A"/>
    <w:rsid w:val="00FF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7B549-8D0A-4365-937C-D9CADF31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color w:val="000000"/>
        <w:lang w:val="en-US" w:eastAsia="en-US" w:bidi="ar-SA"/>
      </w:rPr>
    </w:rPrDefault>
    <w:pPrDefault>
      <w:pPr>
        <w:pBdr>
          <w:top w:val="nil"/>
          <w:left w:val="nil"/>
          <w:bottom w:val="nil"/>
          <w:right w:val="nil"/>
          <w:between w:val="nil"/>
        </w:pBdr>
        <w:ind w:left="360" w:hanging="3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0" w:firstLine="0"/>
      <w:jc w:val="center"/>
    </w:pPr>
    <w:rPr>
      <w:rFonts w:ascii="Times New Roman" w:eastAsia="Times New Roman" w:hAnsi="Times New Roman" w:cs="Times New Roman"/>
      <w:b/>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01C21"/>
    <w:rPr>
      <w:rFonts w:ascii="Tahoma" w:hAnsi="Tahoma" w:cs="Tahoma"/>
      <w:sz w:val="16"/>
      <w:szCs w:val="16"/>
    </w:rPr>
  </w:style>
  <w:style w:type="character" w:customStyle="1" w:styleId="BalloonTextChar">
    <w:name w:val="Balloon Text Char"/>
    <w:basedOn w:val="DefaultParagraphFont"/>
    <w:link w:val="BalloonText"/>
    <w:uiPriority w:val="99"/>
    <w:semiHidden/>
    <w:rsid w:val="00601C21"/>
    <w:rPr>
      <w:rFonts w:ascii="Tahoma" w:hAnsi="Tahoma" w:cs="Tahoma"/>
      <w:sz w:val="16"/>
      <w:szCs w:val="16"/>
    </w:rPr>
  </w:style>
  <w:style w:type="character" w:styleId="Hyperlink">
    <w:name w:val="Hyperlink"/>
    <w:basedOn w:val="DefaultParagraphFont"/>
    <w:uiPriority w:val="99"/>
    <w:unhideWhenUsed/>
    <w:rsid w:val="00FA29FE"/>
    <w:rPr>
      <w:color w:val="0000FF"/>
      <w:u w:val="single"/>
    </w:rPr>
  </w:style>
  <w:style w:type="paragraph" w:styleId="Header">
    <w:name w:val="header"/>
    <w:basedOn w:val="Normal"/>
    <w:link w:val="HeaderChar"/>
    <w:uiPriority w:val="99"/>
    <w:unhideWhenUsed/>
    <w:rsid w:val="00DF00EA"/>
    <w:pPr>
      <w:tabs>
        <w:tab w:val="center" w:pos="4680"/>
        <w:tab w:val="right" w:pos="9360"/>
      </w:tabs>
    </w:pPr>
  </w:style>
  <w:style w:type="character" w:customStyle="1" w:styleId="HeaderChar">
    <w:name w:val="Header Char"/>
    <w:basedOn w:val="DefaultParagraphFont"/>
    <w:link w:val="Header"/>
    <w:uiPriority w:val="99"/>
    <w:rsid w:val="00DF00EA"/>
  </w:style>
  <w:style w:type="paragraph" w:styleId="Footer">
    <w:name w:val="footer"/>
    <w:basedOn w:val="Normal"/>
    <w:link w:val="FooterChar"/>
    <w:uiPriority w:val="99"/>
    <w:unhideWhenUsed/>
    <w:rsid w:val="00DF00EA"/>
    <w:pPr>
      <w:tabs>
        <w:tab w:val="center" w:pos="4680"/>
        <w:tab w:val="right" w:pos="9360"/>
      </w:tabs>
    </w:pPr>
  </w:style>
  <w:style w:type="character" w:customStyle="1" w:styleId="FooterChar">
    <w:name w:val="Footer Char"/>
    <w:basedOn w:val="DefaultParagraphFont"/>
    <w:link w:val="Footer"/>
    <w:uiPriority w:val="99"/>
    <w:rsid w:val="00DF00EA"/>
  </w:style>
  <w:style w:type="character" w:styleId="FollowedHyperlink">
    <w:name w:val="FollowedHyperlink"/>
    <w:basedOn w:val="DefaultParagraphFont"/>
    <w:uiPriority w:val="99"/>
    <w:semiHidden/>
    <w:unhideWhenUsed/>
    <w:rsid w:val="00A72D29"/>
    <w:rPr>
      <w:color w:val="954F72" w:themeColor="followedHyperlink"/>
      <w:u w:val="single"/>
    </w:rPr>
  </w:style>
  <w:style w:type="character" w:customStyle="1" w:styleId="aqj">
    <w:name w:val="aqj"/>
    <w:basedOn w:val="DefaultParagraphFont"/>
    <w:rsid w:val="005C0418"/>
  </w:style>
  <w:style w:type="paragraph" w:styleId="ListParagraph">
    <w:name w:val="List Paragraph"/>
    <w:basedOn w:val="Normal"/>
    <w:uiPriority w:val="34"/>
    <w:qFormat/>
    <w:rsid w:val="0089173B"/>
    <w:pPr>
      <w:ind w:left="720"/>
      <w:contextualSpacing/>
    </w:pPr>
  </w:style>
  <w:style w:type="paragraph" w:styleId="NormalWeb">
    <w:name w:val="Normal (Web)"/>
    <w:basedOn w:val="Normal"/>
    <w:uiPriority w:val="99"/>
    <w:unhideWhenUsed/>
    <w:rsid w:val="00AF0D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D522EC"/>
    <w:rPr>
      <w:b/>
      <w:bCs/>
    </w:rPr>
  </w:style>
  <w:style w:type="paragraph" w:styleId="Revision">
    <w:name w:val="Revision"/>
    <w:hidden/>
    <w:uiPriority w:val="99"/>
    <w:semiHidden/>
    <w:rsid w:val="0085647E"/>
    <w:pPr>
      <w:pBdr>
        <w:top w:val="none" w:sz="0" w:space="0" w:color="auto"/>
        <w:left w:val="none" w:sz="0" w:space="0" w:color="auto"/>
        <w:bottom w:val="none" w:sz="0" w:space="0" w:color="auto"/>
        <w:right w:val="none" w:sz="0" w:space="0" w:color="auto"/>
        <w:between w:val="none" w:sz="0" w:space="0" w:color="auto"/>
      </w:pBdr>
      <w:ind w:left="0" w:firstLine="0"/>
    </w:pPr>
  </w:style>
  <w:style w:type="character" w:customStyle="1" w:styleId="textexposedshow">
    <w:name w:val="text_exposed_show"/>
    <w:basedOn w:val="DefaultParagraphFont"/>
    <w:rsid w:val="005F164A"/>
  </w:style>
  <w:style w:type="character" w:customStyle="1" w:styleId="6qdm">
    <w:name w:val="_6qdm"/>
    <w:basedOn w:val="DefaultParagraphFont"/>
    <w:rsid w:val="005F164A"/>
  </w:style>
  <w:style w:type="character" w:customStyle="1" w:styleId="tco-ellipsis">
    <w:name w:val="tco-ellipsis"/>
    <w:basedOn w:val="DefaultParagraphFont"/>
    <w:rsid w:val="004264BE"/>
  </w:style>
  <w:style w:type="character" w:customStyle="1" w:styleId="invisible">
    <w:name w:val="invisible"/>
    <w:basedOn w:val="DefaultParagraphFont"/>
    <w:rsid w:val="004264BE"/>
  </w:style>
  <w:style w:type="character" w:customStyle="1" w:styleId="js-display-url">
    <w:name w:val="js-display-url"/>
    <w:basedOn w:val="DefaultParagraphFont"/>
    <w:rsid w:val="004264BE"/>
  </w:style>
  <w:style w:type="paragraph" w:styleId="NoSpacing">
    <w:name w:val="No Spacing"/>
    <w:uiPriority w:val="1"/>
    <w:qFormat/>
    <w:rsid w:val="00AB3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3385">
      <w:bodyDiv w:val="1"/>
      <w:marLeft w:val="0"/>
      <w:marRight w:val="0"/>
      <w:marTop w:val="0"/>
      <w:marBottom w:val="0"/>
      <w:divBdr>
        <w:top w:val="none" w:sz="0" w:space="0" w:color="auto"/>
        <w:left w:val="none" w:sz="0" w:space="0" w:color="auto"/>
        <w:bottom w:val="none" w:sz="0" w:space="0" w:color="auto"/>
        <w:right w:val="none" w:sz="0" w:space="0" w:color="auto"/>
      </w:divBdr>
    </w:div>
    <w:div w:id="78409437">
      <w:bodyDiv w:val="1"/>
      <w:marLeft w:val="0"/>
      <w:marRight w:val="0"/>
      <w:marTop w:val="0"/>
      <w:marBottom w:val="0"/>
      <w:divBdr>
        <w:top w:val="none" w:sz="0" w:space="0" w:color="auto"/>
        <w:left w:val="none" w:sz="0" w:space="0" w:color="auto"/>
        <w:bottom w:val="none" w:sz="0" w:space="0" w:color="auto"/>
        <w:right w:val="none" w:sz="0" w:space="0" w:color="auto"/>
      </w:divBdr>
    </w:div>
    <w:div w:id="80377242">
      <w:bodyDiv w:val="1"/>
      <w:marLeft w:val="0"/>
      <w:marRight w:val="0"/>
      <w:marTop w:val="0"/>
      <w:marBottom w:val="0"/>
      <w:divBdr>
        <w:top w:val="none" w:sz="0" w:space="0" w:color="auto"/>
        <w:left w:val="none" w:sz="0" w:space="0" w:color="auto"/>
        <w:bottom w:val="none" w:sz="0" w:space="0" w:color="auto"/>
        <w:right w:val="none" w:sz="0" w:space="0" w:color="auto"/>
      </w:divBdr>
      <w:divsChild>
        <w:div w:id="96754298">
          <w:marLeft w:val="0"/>
          <w:marRight w:val="0"/>
          <w:marTop w:val="0"/>
          <w:marBottom w:val="0"/>
          <w:divBdr>
            <w:top w:val="none" w:sz="0" w:space="0" w:color="auto"/>
            <w:left w:val="none" w:sz="0" w:space="0" w:color="auto"/>
            <w:bottom w:val="none" w:sz="0" w:space="0" w:color="auto"/>
            <w:right w:val="none" w:sz="0" w:space="0" w:color="auto"/>
          </w:divBdr>
        </w:div>
        <w:div w:id="608927489">
          <w:marLeft w:val="0"/>
          <w:marRight w:val="0"/>
          <w:marTop w:val="0"/>
          <w:marBottom w:val="0"/>
          <w:divBdr>
            <w:top w:val="none" w:sz="0" w:space="0" w:color="auto"/>
            <w:left w:val="none" w:sz="0" w:space="0" w:color="auto"/>
            <w:bottom w:val="none" w:sz="0" w:space="0" w:color="auto"/>
            <w:right w:val="none" w:sz="0" w:space="0" w:color="auto"/>
          </w:divBdr>
        </w:div>
      </w:divsChild>
    </w:div>
    <w:div w:id="97455793">
      <w:bodyDiv w:val="1"/>
      <w:marLeft w:val="0"/>
      <w:marRight w:val="0"/>
      <w:marTop w:val="0"/>
      <w:marBottom w:val="0"/>
      <w:divBdr>
        <w:top w:val="none" w:sz="0" w:space="0" w:color="auto"/>
        <w:left w:val="none" w:sz="0" w:space="0" w:color="auto"/>
        <w:bottom w:val="none" w:sz="0" w:space="0" w:color="auto"/>
        <w:right w:val="none" w:sz="0" w:space="0" w:color="auto"/>
      </w:divBdr>
      <w:divsChild>
        <w:div w:id="1047490711">
          <w:marLeft w:val="0"/>
          <w:marRight w:val="0"/>
          <w:marTop w:val="0"/>
          <w:marBottom w:val="0"/>
          <w:divBdr>
            <w:top w:val="none" w:sz="0" w:space="0" w:color="auto"/>
            <w:left w:val="none" w:sz="0" w:space="0" w:color="auto"/>
            <w:bottom w:val="none" w:sz="0" w:space="0" w:color="auto"/>
            <w:right w:val="none" w:sz="0" w:space="0" w:color="auto"/>
          </w:divBdr>
        </w:div>
        <w:div w:id="1135686258">
          <w:marLeft w:val="0"/>
          <w:marRight w:val="0"/>
          <w:marTop w:val="0"/>
          <w:marBottom w:val="0"/>
          <w:divBdr>
            <w:top w:val="none" w:sz="0" w:space="0" w:color="auto"/>
            <w:left w:val="none" w:sz="0" w:space="0" w:color="auto"/>
            <w:bottom w:val="none" w:sz="0" w:space="0" w:color="auto"/>
            <w:right w:val="none" w:sz="0" w:space="0" w:color="auto"/>
          </w:divBdr>
        </w:div>
        <w:div w:id="1458917140">
          <w:marLeft w:val="0"/>
          <w:marRight w:val="0"/>
          <w:marTop w:val="0"/>
          <w:marBottom w:val="0"/>
          <w:divBdr>
            <w:top w:val="none" w:sz="0" w:space="0" w:color="auto"/>
            <w:left w:val="none" w:sz="0" w:space="0" w:color="auto"/>
            <w:bottom w:val="none" w:sz="0" w:space="0" w:color="auto"/>
            <w:right w:val="none" w:sz="0" w:space="0" w:color="auto"/>
          </w:divBdr>
        </w:div>
        <w:div w:id="1528132714">
          <w:marLeft w:val="0"/>
          <w:marRight w:val="0"/>
          <w:marTop w:val="0"/>
          <w:marBottom w:val="0"/>
          <w:divBdr>
            <w:top w:val="none" w:sz="0" w:space="0" w:color="auto"/>
            <w:left w:val="none" w:sz="0" w:space="0" w:color="auto"/>
            <w:bottom w:val="none" w:sz="0" w:space="0" w:color="auto"/>
            <w:right w:val="none" w:sz="0" w:space="0" w:color="auto"/>
          </w:divBdr>
        </w:div>
        <w:div w:id="1691444563">
          <w:marLeft w:val="0"/>
          <w:marRight w:val="0"/>
          <w:marTop w:val="0"/>
          <w:marBottom w:val="0"/>
          <w:divBdr>
            <w:top w:val="none" w:sz="0" w:space="0" w:color="auto"/>
            <w:left w:val="none" w:sz="0" w:space="0" w:color="auto"/>
            <w:bottom w:val="none" w:sz="0" w:space="0" w:color="auto"/>
            <w:right w:val="none" w:sz="0" w:space="0" w:color="auto"/>
          </w:divBdr>
        </w:div>
        <w:div w:id="1901745715">
          <w:marLeft w:val="0"/>
          <w:marRight w:val="0"/>
          <w:marTop w:val="0"/>
          <w:marBottom w:val="0"/>
          <w:divBdr>
            <w:top w:val="none" w:sz="0" w:space="0" w:color="auto"/>
            <w:left w:val="none" w:sz="0" w:space="0" w:color="auto"/>
            <w:bottom w:val="none" w:sz="0" w:space="0" w:color="auto"/>
            <w:right w:val="none" w:sz="0" w:space="0" w:color="auto"/>
          </w:divBdr>
        </w:div>
        <w:div w:id="1985041910">
          <w:marLeft w:val="0"/>
          <w:marRight w:val="0"/>
          <w:marTop w:val="0"/>
          <w:marBottom w:val="0"/>
          <w:divBdr>
            <w:top w:val="none" w:sz="0" w:space="0" w:color="auto"/>
            <w:left w:val="none" w:sz="0" w:space="0" w:color="auto"/>
            <w:bottom w:val="none" w:sz="0" w:space="0" w:color="auto"/>
            <w:right w:val="none" w:sz="0" w:space="0" w:color="auto"/>
          </w:divBdr>
        </w:div>
        <w:div w:id="1989018633">
          <w:marLeft w:val="0"/>
          <w:marRight w:val="0"/>
          <w:marTop w:val="0"/>
          <w:marBottom w:val="0"/>
          <w:divBdr>
            <w:top w:val="none" w:sz="0" w:space="0" w:color="auto"/>
            <w:left w:val="none" w:sz="0" w:space="0" w:color="auto"/>
            <w:bottom w:val="none" w:sz="0" w:space="0" w:color="auto"/>
            <w:right w:val="none" w:sz="0" w:space="0" w:color="auto"/>
          </w:divBdr>
          <w:divsChild>
            <w:div w:id="14245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2520">
      <w:bodyDiv w:val="1"/>
      <w:marLeft w:val="0"/>
      <w:marRight w:val="0"/>
      <w:marTop w:val="0"/>
      <w:marBottom w:val="0"/>
      <w:divBdr>
        <w:top w:val="none" w:sz="0" w:space="0" w:color="auto"/>
        <w:left w:val="none" w:sz="0" w:space="0" w:color="auto"/>
        <w:bottom w:val="none" w:sz="0" w:space="0" w:color="auto"/>
        <w:right w:val="none" w:sz="0" w:space="0" w:color="auto"/>
      </w:divBdr>
    </w:div>
    <w:div w:id="138158384">
      <w:bodyDiv w:val="1"/>
      <w:marLeft w:val="0"/>
      <w:marRight w:val="0"/>
      <w:marTop w:val="0"/>
      <w:marBottom w:val="0"/>
      <w:divBdr>
        <w:top w:val="none" w:sz="0" w:space="0" w:color="auto"/>
        <w:left w:val="none" w:sz="0" w:space="0" w:color="auto"/>
        <w:bottom w:val="none" w:sz="0" w:space="0" w:color="auto"/>
        <w:right w:val="none" w:sz="0" w:space="0" w:color="auto"/>
      </w:divBdr>
    </w:div>
    <w:div w:id="139345780">
      <w:bodyDiv w:val="1"/>
      <w:marLeft w:val="0"/>
      <w:marRight w:val="0"/>
      <w:marTop w:val="0"/>
      <w:marBottom w:val="0"/>
      <w:divBdr>
        <w:top w:val="none" w:sz="0" w:space="0" w:color="auto"/>
        <w:left w:val="none" w:sz="0" w:space="0" w:color="auto"/>
        <w:bottom w:val="none" w:sz="0" w:space="0" w:color="auto"/>
        <w:right w:val="none" w:sz="0" w:space="0" w:color="auto"/>
      </w:divBdr>
    </w:div>
    <w:div w:id="161512720">
      <w:bodyDiv w:val="1"/>
      <w:marLeft w:val="0"/>
      <w:marRight w:val="0"/>
      <w:marTop w:val="0"/>
      <w:marBottom w:val="0"/>
      <w:divBdr>
        <w:top w:val="none" w:sz="0" w:space="0" w:color="auto"/>
        <w:left w:val="none" w:sz="0" w:space="0" w:color="auto"/>
        <w:bottom w:val="none" w:sz="0" w:space="0" w:color="auto"/>
        <w:right w:val="none" w:sz="0" w:space="0" w:color="auto"/>
      </w:divBdr>
    </w:div>
    <w:div w:id="178081016">
      <w:bodyDiv w:val="1"/>
      <w:marLeft w:val="0"/>
      <w:marRight w:val="0"/>
      <w:marTop w:val="0"/>
      <w:marBottom w:val="0"/>
      <w:divBdr>
        <w:top w:val="none" w:sz="0" w:space="0" w:color="auto"/>
        <w:left w:val="none" w:sz="0" w:space="0" w:color="auto"/>
        <w:bottom w:val="none" w:sz="0" w:space="0" w:color="auto"/>
        <w:right w:val="none" w:sz="0" w:space="0" w:color="auto"/>
      </w:divBdr>
    </w:div>
    <w:div w:id="186991059">
      <w:bodyDiv w:val="1"/>
      <w:marLeft w:val="0"/>
      <w:marRight w:val="0"/>
      <w:marTop w:val="0"/>
      <w:marBottom w:val="0"/>
      <w:divBdr>
        <w:top w:val="none" w:sz="0" w:space="0" w:color="auto"/>
        <w:left w:val="none" w:sz="0" w:space="0" w:color="auto"/>
        <w:bottom w:val="none" w:sz="0" w:space="0" w:color="auto"/>
        <w:right w:val="none" w:sz="0" w:space="0" w:color="auto"/>
      </w:divBdr>
      <w:divsChild>
        <w:div w:id="412628641">
          <w:marLeft w:val="0"/>
          <w:marRight w:val="0"/>
          <w:marTop w:val="0"/>
          <w:marBottom w:val="0"/>
          <w:divBdr>
            <w:top w:val="none" w:sz="0" w:space="0" w:color="auto"/>
            <w:left w:val="none" w:sz="0" w:space="0" w:color="auto"/>
            <w:bottom w:val="none" w:sz="0" w:space="0" w:color="auto"/>
            <w:right w:val="none" w:sz="0" w:space="0" w:color="auto"/>
          </w:divBdr>
        </w:div>
        <w:div w:id="1351295669">
          <w:marLeft w:val="0"/>
          <w:marRight w:val="0"/>
          <w:marTop w:val="0"/>
          <w:marBottom w:val="0"/>
          <w:divBdr>
            <w:top w:val="none" w:sz="0" w:space="0" w:color="auto"/>
            <w:left w:val="none" w:sz="0" w:space="0" w:color="auto"/>
            <w:bottom w:val="none" w:sz="0" w:space="0" w:color="auto"/>
            <w:right w:val="none" w:sz="0" w:space="0" w:color="auto"/>
          </w:divBdr>
        </w:div>
      </w:divsChild>
    </w:div>
    <w:div w:id="202334004">
      <w:bodyDiv w:val="1"/>
      <w:marLeft w:val="0"/>
      <w:marRight w:val="0"/>
      <w:marTop w:val="0"/>
      <w:marBottom w:val="0"/>
      <w:divBdr>
        <w:top w:val="none" w:sz="0" w:space="0" w:color="auto"/>
        <w:left w:val="none" w:sz="0" w:space="0" w:color="auto"/>
        <w:bottom w:val="none" w:sz="0" w:space="0" w:color="auto"/>
        <w:right w:val="none" w:sz="0" w:space="0" w:color="auto"/>
      </w:divBdr>
    </w:div>
    <w:div w:id="225262938">
      <w:bodyDiv w:val="1"/>
      <w:marLeft w:val="0"/>
      <w:marRight w:val="0"/>
      <w:marTop w:val="0"/>
      <w:marBottom w:val="0"/>
      <w:divBdr>
        <w:top w:val="none" w:sz="0" w:space="0" w:color="auto"/>
        <w:left w:val="none" w:sz="0" w:space="0" w:color="auto"/>
        <w:bottom w:val="none" w:sz="0" w:space="0" w:color="auto"/>
        <w:right w:val="none" w:sz="0" w:space="0" w:color="auto"/>
      </w:divBdr>
    </w:div>
    <w:div w:id="227572746">
      <w:bodyDiv w:val="1"/>
      <w:marLeft w:val="0"/>
      <w:marRight w:val="0"/>
      <w:marTop w:val="0"/>
      <w:marBottom w:val="0"/>
      <w:divBdr>
        <w:top w:val="none" w:sz="0" w:space="0" w:color="auto"/>
        <w:left w:val="none" w:sz="0" w:space="0" w:color="auto"/>
        <w:bottom w:val="none" w:sz="0" w:space="0" w:color="auto"/>
        <w:right w:val="none" w:sz="0" w:space="0" w:color="auto"/>
      </w:divBdr>
    </w:div>
    <w:div w:id="238559828">
      <w:bodyDiv w:val="1"/>
      <w:marLeft w:val="0"/>
      <w:marRight w:val="0"/>
      <w:marTop w:val="0"/>
      <w:marBottom w:val="0"/>
      <w:divBdr>
        <w:top w:val="none" w:sz="0" w:space="0" w:color="auto"/>
        <w:left w:val="none" w:sz="0" w:space="0" w:color="auto"/>
        <w:bottom w:val="none" w:sz="0" w:space="0" w:color="auto"/>
        <w:right w:val="none" w:sz="0" w:space="0" w:color="auto"/>
      </w:divBdr>
    </w:div>
    <w:div w:id="247077481">
      <w:bodyDiv w:val="1"/>
      <w:marLeft w:val="0"/>
      <w:marRight w:val="0"/>
      <w:marTop w:val="0"/>
      <w:marBottom w:val="0"/>
      <w:divBdr>
        <w:top w:val="none" w:sz="0" w:space="0" w:color="auto"/>
        <w:left w:val="none" w:sz="0" w:space="0" w:color="auto"/>
        <w:bottom w:val="none" w:sz="0" w:space="0" w:color="auto"/>
        <w:right w:val="none" w:sz="0" w:space="0" w:color="auto"/>
      </w:divBdr>
    </w:div>
    <w:div w:id="256865848">
      <w:bodyDiv w:val="1"/>
      <w:marLeft w:val="0"/>
      <w:marRight w:val="0"/>
      <w:marTop w:val="0"/>
      <w:marBottom w:val="0"/>
      <w:divBdr>
        <w:top w:val="none" w:sz="0" w:space="0" w:color="auto"/>
        <w:left w:val="none" w:sz="0" w:space="0" w:color="auto"/>
        <w:bottom w:val="none" w:sz="0" w:space="0" w:color="auto"/>
        <w:right w:val="none" w:sz="0" w:space="0" w:color="auto"/>
      </w:divBdr>
    </w:div>
    <w:div w:id="259065998">
      <w:bodyDiv w:val="1"/>
      <w:marLeft w:val="0"/>
      <w:marRight w:val="0"/>
      <w:marTop w:val="0"/>
      <w:marBottom w:val="0"/>
      <w:divBdr>
        <w:top w:val="none" w:sz="0" w:space="0" w:color="auto"/>
        <w:left w:val="none" w:sz="0" w:space="0" w:color="auto"/>
        <w:bottom w:val="none" w:sz="0" w:space="0" w:color="auto"/>
        <w:right w:val="none" w:sz="0" w:space="0" w:color="auto"/>
      </w:divBdr>
      <w:divsChild>
        <w:div w:id="1496533278">
          <w:marLeft w:val="-225"/>
          <w:marRight w:val="-225"/>
          <w:marTop w:val="300"/>
          <w:marBottom w:val="300"/>
          <w:divBdr>
            <w:top w:val="none" w:sz="0" w:space="0" w:color="auto"/>
            <w:left w:val="none" w:sz="0" w:space="0" w:color="auto"/>
            <w:bottom w:val="none" w:sz="0" w:space="0" w:color="auto"/>
            <w:right w:val="none" w:sz="0" w:space="0" w:color="auto"/>
          </w:divBdr>
        </w:div>
        <w:div w:id="1561789996">
          <w:marLeft w:val="0"/>
          <w:marRight w:val="0"/>
          <w:marTop w:val="0"/>
          <w:marBottom w:val="0"/>
          <w:divBdr>
            <w:top w:val="none" w:sz="0" w:space="0" w:color="auto"/>
            <w:left w:val="none" w:sz="0" w:space="0" w:color="auto"/>
            <w:bottom w:val="single" w:sz="18" w:space="0" w:color="000000"/>
            <w:right w:val="none" w:sz="0" w:space="0" w:color="auto"/>
          </w:divBdr>
          <w:divsChild>
            <w:div w:id="2975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1926">
      <w:bodyDiv w:val="1"/>
      <w:marLeft w:val="0"/>
      <w:marRight w:val="0"/>
      <w:marTop w:val="0"/>
      <w:marBottom w:val="0"/>
      <w:divBdr>
        <w:top w:val="none" w:sz="0" w:space="0" w:color="auto"/>
        <w:left w:val="none" w:sz="0" w:space="0" w:color="auto"/>
        <w:bottom w:val="none" w:sz="0" w:space="0" w:color="auto"/>
        <w:right w:val="none" w:sz="0" w:space="0" w:color="auto"/>
      </w:divBdr>
    </w:div>
    <w:div w:id="260382952">
      <w:bodyDiv w:val="1"/>
      <w:marLeft w:val="0"/>
      <w:marRight w:val="0"/>
      <w:marTop w:val="0"/>
      <w:marBottom w:val="0"/>
      <w:divBdr>
        <w:top w:val="none" w:sz="0" w:space="0" w:color="auto"/>
        <w:left w:val="none" w:sz="0" w:space="0" w:color="auto"/>
        <w:bottom w:val="none" w:sz="0" w:space="0" w:color="auto"/>
        <w:right w:val="none" w:sz="0" w:space="0" w:color="auto"/>
      </w:divBdr>
    </w:div>
    <w:div w:id="266040968">
      <w:bodyDiv w:val="1"/>
      <w:marLeft w:val="0"/>
      <w:marRight w:val="0"/>
      <w:marTop w:val="0"/>
      <w:marBottom w:val="0"/>
      <w:divBdr>
        <w:top w:val="none" w:sz="0" w:space="0" w:color="auto"/>
        <w:left w:val="none" w:sz="0" w:space="0" w:color="auto"/>
        <w:bottom w:val="none" w:sz="0" w:space="0" w:color="auto"/>
        <w:right w:val="none" w:sz="0" w:space="0" w:color="auto"/>
      </w:divBdr>
    </w:div>
    <w:div w:id="268196668">
      <w:bodyDiv w:val="1"/>
      <w:marLeft w:val="0"/>
      <w:marRight w:val="0"/>
      <w:marTop w:val="0"/>
      <w:marBottom w:val="0"/>
      <w:divBdr>
        <w:top w:val="none" w:sz="0" w:space="0" w:color="auto"/>
        <w:left w:val="none" w:sz="0" w:space="0" w:color="auto"/>
        <w:bottom w:val="none" w:sz="0" w:space="0" w:color="auto"/>
        <w:right w:val="none" w:sz="0" w:space="0" w:color="auto"/>
      </w:divBdr>
    </w:div>
    <w:div w:id="275602588">
      <w:bodyDiv w:val="1"/>
      <w:marLeft w:val="0"/>
      <w:marRight w:val="0"/>
      <w:marTop w:val="0"/>
      <w:marBottom w:val="0"/>
      <w:divBdr>
        <w:top w:val="none" w:sz="0" w:space="0" w:color="auto"/>
        <w:left w:val="none" w:sz="0" w:space="0" w:color="auto"/>
        <w:bottom w:val="none" w:sz="0" w:space="0" w:color="auto"/>
        <w:right w:val="none" w:sz="0" w:space="0" w:color="auto"/>
      </w:divBdr>
    </w:div>
    <w:div w:id="302152996">
      <w:bodyDiv w:val="1"/>
      <w:marLeft w:val="0"/>
      <w:marRight w:val="0"/>
      <w:marTop w:val="0"/>
      <w:marBottom w:val="0"/>
      <w:divBdr>
        <w:top w:val="none" w:sz="0" w:space="0" w:color="auto"/>
        <w:left w:val="none" w:sz="0" w:space="0" w:color="auto"/>
        <w:bottom w:val="none" w:sz="0" w:space="0" w:color="auto"/>
        <w:right w:val="none" w:sz="0" w:space="0" w:color="auto"/>
      </w:divBdr>
    </w:div>
    <w:div w:id="318315468">
      <w:bodyDiv w:val="1"/>
      <w:marLeft w:val="0"/>
      <w:marRight w:val="0"/>
      <w:marTop w:val="0"/>
      <w:marBottom w:val="0"/>
      <w:divBdr>
        <w:top w:val="none" w:sz="0" w:space="0" w:color="auto"/>
        <w:left w:val="none" w:sz="0" w:space="0" w:color="auto"/>
        <w:bottom w:val="none" w:sz="0" w:space="0" w:color="auto"/>
        <w:right w:val="none" w:sz="0" w:space="0" w:color="auto"/>
      </w:divBdr>
    </w:div>
    <w:div w:id="326715708">
      <w:bodyDiv w:val="1"/>
      <w:marLeft w:val="0"/>
      <w:marRight w:val="0"/>
      <w:marTop w:val="0"/>
      <w:marBottom w:val="0"/>
      <w:divBdr>
        <w:top w:val="none" w:sz="0" w:space="0" w:color="auto"/>
        <w:left w:val="none" w:sz="0" w:space="0" w:color="auto"/>
        <w:bottom w:val="none" w:sz="0" w:space="0" w:color="auto"/>
        <w:right w:val="none" w:sz="0" w:space="0" w:color="auto"/>
      </w:divBdr>
    </w:div>
    <w:div w:id="375587104">
      <w:bodyDiv w:val="1"/>
      <w:marLeft w:val="0"/>
      <w:marRight w:val="0"/>
      <w:marTop w:val="0"/>
      <w:marBottom w:val="0"/>
      <w:divBdr>
        <w:top w:val="none" w:sz="0" w:space="0" w:color="auto"/>
        <w:left w:val="none" w:sz="0" w:space="0" w:color="auto"/>
        <w:bottom w:val="none" w:sz="0" w:space="0" w:color="auto"/>
        <w:right w:val="none" w:sz="0" w:space="0" w:color="auto"/>
      </w:divBdr>
      <w:divsChild>
        <w:div w:id="567419220">
          <w:marLeft w:val="0"/>
          <w:marRight w:val="0"/>
          <w:marTop w:val="0"/>
          <w:marBottom w:val="0"/>
          <w:divBdr>
            <w:top w:val="none" w:sz="0" w:space="0" w:color="auto"/>
            <w:left w:val="none" w:sz="0" w:space="0" w:color="auto"/>
            <w:bottom w:val="none" w:sz="0" w:space="0" w:color="auto"/>
            <w:right w:val="none" w:sz="0" w:space="0" w:color="auto"/>
          </w:divBdr>
          <w:divsChild>
            <w:div w:id="386219327">
              <w:marLeft w:val="0"/>
              <w:marRight w:val="0"/>
              <w:marTop w:val="0"/>
              <w:marBottom w:val="0"/>
              <w:divBdr>
                <w:top w:val="none" w:sz="0" w:space="0" w:color="auto"/>
                <w:left w:val="none" w:sz="0" w:space="0" w:color="auto"/>
                <w:bottom w:val="none" w:sz="0" w:space="0" w:color="auto"/>
                <w:right w:val="none" w:sz="0" w:space="0" w:color="auto"/>
              </w:divBdr>
              <w:divsChild>
                <w:div w:id="311180730">
                  <w:marLeft w:val="0"/>
                  <w:marRight w:val="0"/>
                  <w:marTop w:val="0"/>
                  <w:marBottom w:val="0"/>
                  <w:divBdr>
                    <w:top w:val="none" w:sz="0" w:space="0" w:color="auto"/>
                    <w:left w:val="none" w:sz="0" w:space="0" w:color="auto"/>
                    <w:bottom w:val="none" w:sz="0" w:space="0" w:color="auto"/>
                    <w:right w:val="none" w:sz="0" w:space="0" w:color="auto"/>
                  </w:divBdr>
                </w:div>
                <w:div w:id="491599773">
                  <w:marLeft w:val="0"/>
                  <w:marRight w:val="0"/>
                  <w:marTop w:val="0"/>
                  <w:marBottom w:val="0"/>
                  <w:divBdr>
                    <w:top w:val="none" w:sz="0" w:space="0" w:color="auto"/>
                    <w:left w:val="none" w:sz="0" w:space="0" w:color="auto"/>
                    <w:bottom w:val="none" w:sz="0" w:space="0" w:color="auto"/>
                    <w:right w:val="none" w:sz="0" w:space="0" w:color="auto"/>
                  </w:divBdr>
                </w:div>
                <w:div w:id="2051563664">
                  <w:marLeft w:val="0"/>
                  <w:marRight w:val="0"/>
                  <w:marTop w:val="0"/>
                  <w:marBottom w:val="0"/>
                  <w:divBdr>
                    <w:top w:val="none" w:sz="0" w:space="0" w:color="auto"/>
                    <w:left w:val="none" w:sz="0" w:space="0" w:color="auto"/>
                    <w:bottom w:val="none" w:sz="0" w:space="0" w:color="auto"/>
                    <w:right w:val="none" w:sz="0" w:space="0" w:color="auto"/>
                  </w:divBdr>
                </w:div>
                <w:div w:id="2095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5014">
      <w:bodyDiv w:val="1"/>
      <w:marLeft w:val="0"/>
      <w:marRight w:val="0"/>
      <w:marTop w:val="0"/>
      <w:marBottom w:val="0"/>
      <w:divBdr>
        <w:top w:val="none" w:sz="0" w:space="0" w:color="auto"/>
        <w:left w:val="none" w:sz="0" w:space="0" w:color="auto"/>
        <w:bottom w:val="none" w:sz="0" w:space="0" w:color="auto"/>
        <w:right w:val="none" w:sz="0" w:space="0" w:color="auto"/>
      </w:divBdr>
    </w:div>
    <w:div w:id="393236196">
      <w:bodyDiv w:val="1"/>
      <w:marLeft w:val="0"/>
      <w:marRight w:val="0"/>
      <w:marTop w:val="0"/>
      <w:marBottom w:val="0"/>
      <w:divBdr>
        <w:top w:val="none" w:sz="0" w:space="0" w:color="auto"/>
        <w:left w:val="none" w:sz="0" w:space="0" w:color="auto"/>
        <w:bottom w:val="none" w:sz="0" w:space="0" w:color="auto"/>
        <w:right w:val="none" w:sz="0" w:space="0" w:color="auto"/>
      </w:divBdr>
    </w:div>
    <w:div w:id="400911531">
      <w:bodyDiv w:val="1"/>
      <w:marLeft w:val="0"/>
      <w:marRight w:val="0"/>
      <w:marTop w:val="0"/>
      <w:marBottom w:val="0"/>
      <w:divBdr>
        <w:top w:val="none" w:sz="0" w:space="0" w:color="auto"/>
        <w:left w:val="none" w:sz="0" w:space="0" w:color="auto"/>
        <w:bottom w:val="none" w:sz="0" w:space="0" w:color="auto"/>
        <w:right w:val="none" w:sz="0" w:space="0" w:color="auto"/>
      </w:divBdr>
    </w:div>
    <w:div w:id="446776952">
      <w:bodyDiv w:val="1"/>
      <w:marLeft w:val="0"/>
      <w:marRight w:val="0"/>
      <w:marTop w:val="0"/>
      <w:marBottom w:val="0"/>
      <w:divBdr>
        <w:top w:val="none" w:sz="0" w:space="0" w:color="auto"/>
        <w:left w:val="none" w:sz="0" w:space="0" w:color="auto"/>
        <w:bottom w:val="none" w:sz="0" w:space="0" w:color="auto"/>
        <w:right w:val="none" w:sz="0" w:space="0" w:color="auto"/>
      </w:divBdr>
    </w:div>
    <w:div w:id="465778826">
      <w:bodyDiv w:val="1"/>
      <w:marLeft w:val="0"/>
      <w:marRight w:val="0"/>
      <w:marTop w:val="0"/>
      <w:marBottom w:val="0"/>
      <w:divBdr>
        <w:top w:val="none" w:sz="0" w:space="0" w:color="auto"/>
        <w:left w:val="none" w:sz="0" w:space="0" w:color="auto"/>
        <w:bottom w:val="none" w:sz="0" w:space="0" w:color="auto"/>
        <w:right w:val="none" w:sz="0" w:space="0" w:color="auto"/>
      </w:divBdr>
    </w:div>
    <w:div w:id="466513357">
      <w:bodyDiv w:val="1"/>
      <w:marLeft w:val="0"/>
      <w:marRight w:val="0"/>
      <w:marTop w:val="0"/>
      <w:marBottom w:val="0"/>
      <w:divBdr>
        <w:top w:val="none" w:sz="0" w:space="0" w:color="auto"/>
        <w:left w:val="none" w:sz="0" w:space="0" w:color="auto"/>
        <w:bottom w:val="none" w:sz="0" w:space="0" w:color="auto"/>
        <w:right w:val="none" w:sz="0" w:space="0" w:color="auto"/>
      </w:divBdr>
    </w:div>
    <w:div w:id="472450657">
      <w:bodyDiv w:val="1"/>
      <w:marLeft w:val="0"/>
      <w:marRight w:val="0"/>
      <w:marTop w:val="0"/>
      <w:marBottom w:val="0"/>
      <w:divBdr>
        <w:top w:val="none" w:sz="0" w:space="0" w:color="auto"/>
        <w:left w:val="none" w:sz="0" w:space="0" w:color="auto"/>
        <w:bottom w:val="none" w:sz="0" w:space="0" w:color="auto"/>
        <w:right w:val="none" w:sz="0" w:space="0" w:color="auto"/>
      </w:divBdr>
    </w:div>
    <w:div w:id="475685010">
      <w:bodyDiv w:val="1"/>
      <w:marLeft w:val="0"/>
      <w:marRight w:val="0"/>
      <w:marTop w:val="0"/>
      <w:marBottom w:val="0"/>
      <w:divBdr>
        <w:top w:val="none" w:sz="0" w:space="0" w:color="auto"/>
        <w:left w:val="none" w:sz="0" w:space="0" w:color="auto"/>
        <w:bottom w:val="none" w:sz="0" w:space="0" w:color="auto"/>
        <w:right w:val="none" w:sz="0" w:space="0" w:color="auto"/>
      </w:divBdr>
      <w:divsChild>
        <w:div w:id="1110196449">
          <w:marLeft w:val="0"/>
          <w:marRight w:val="0"/>
          <w:marTop w:val="0"/>
          <w:marBottom w:val="0"/>
          <w:divBdr>
            <w:top w:val="none" w:sz="0" w:space="0" w:color="auto"/>
            <w:left w:val="none" w:sz="0" w:space="0" w:color="auto"/>
            <w:bottom w:val="none" w:sz="0" w:space="0" w:color="auto"/>
            <w:right w:val="none" w:sz="0" w:space="0" w:color="auto"/>
          </w:divBdr>
          <w:divsChild>
            <w:div w:id="18248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5242">
      <w:bodyDiv w:val="1"/>
      <w:marLeft w:val="0"/>
      <w:marRight w:val="0"/>
      <w:marTop w:val="0"/>
      <w:marBottom w:val="0"/>
      <w:divBdr>
        <w:top w:val="none" w:sz="0" w:space="0" w:color="auto"/>
        <w:left w:val="none" w:sz="0" w:space="0" w:color="auto"/>
        <w:bottom w:val="none" w:sz="0" w:space="0" w:color="auto"/>
        <w:right w:val="none" w:sz="0" w:space="0" w:color="auto"/>
      </w:divBdr>
    </w:div>
    <w:div w:id="500200331">
      <w:bodyDiv w:val="1"/>
      <w:marLeft w:val="0"/>
      <w:marRight w:val="0"/>
      <w:marTop w:val="0"/>
      <w:marBottom w:val="0"/>
      <w:divBdr>
        <w:top w:val="none" w:sz="0" w:space="0" w:color="auto"/>
        <w:left w:val="none" w:sz="0" w:space="0" w:color="auto"/>
        <w:bottom w:val="none" w:sz="0" w:space="0" w:color="auto"/>
        <w:right w:val="none" w:sz="0" w:space="0" w:color="auto"/>
      </w:divBdr>
    </w:div>
    <w:div w:id="521168037">
      <w:bodyDiv w:val="1"/>
      <w:marLeft w:val="0"/>
      <w:marRight w:val="0"/>
      <w:marTop w:val="0"/>
      <w:marBottom w:val="0"/>
      <w:divBdr>
        <w:top w:val="none" w:sz="0" w:space="0" w:color="auto"/>
        <w:left w:val="none" w:sz="0" w:space="0" w:color="auto"/>
        <w:bottom w:val="none" w:sz="0" w:space="0" w:color="auto"/>
        <w:right w:val="none" w:sz="0" w:space="0" w:color="auto"/>
      </w:divBdr>
      <w:divsChild>
        <w:div w:id="1616643273">
          <w:marLeft w:val="0"/>
          <w:marRight w:val="0"/>
          <w:marTop w:val="0"/>
          <w:marBottom w:val="0"/>
          <w:divBdr>
            <w:top w:val="none" w:sz="0" w:space="0" w:color="auto"/>
            <w:left w:val="none" w:sz="0" w:space="0" w:color="auto"/>
            <w:bottom w:val="none" w:sz="0" w:space="0" w:color="auto"/>
            <w:right w:val="none" w:sz="0" w:space="0" w:color="auto"/>
          </w:divBdr>
        </w:div>
        <w:div w:id="337658468">
          <w:marLeft w:val="0"/>
          <w:marRight w:val="0"/>
          <w:marTop w:val="0"/>
          <w:marBottom w:val="0"/>
          <w:divBdr>
            <w:top w:val="none" w:sz="0" w:space="0" w:color="auto"/>
            <w:left w:val="none" w:sz="0" w:space="0" w:color="auto"/>
            <w:bottom w:val="none" w:sz="0" w:space="0" w:color="auto"/>
            <w:right w:val="none" w:sz="0" w:space="0" w:color="auto"/>
          </w:divBdr>
        </w:div>
      </w:divsChild>
    </w:div>
    <w:div w:id="536163447">
      <w:bodyDiv w:val="1"/>
      <w:marLeft w:val="0"/>
      <w:marRight w:val="0"/>
      <w:marTop w:val="0"/>
      <w:marBottom w:val="0"/>
      <w:divBdr>
        <w:top w:val="none" w:sz="0" w:space="0" w:color="auto"/>
        <w:left w:val="none" w:sz="0" w:space="0" w:color="auto"/>
        <w:bottom w:val="none" w:sz="0" w:space="0" w:color="auto"/>
        <w:right w:val="none" w:sz="0" w:space="0" w:color="auto"/>
      </w:divBdr>
    </w:div>
    <w:div w:id="549458809">
      <w:bodyDiv w:val="1"/>
      <w:marLeft w:val="0"/>
      <w:marRight w:val="0"/>
      <w:marTop w:val="0"/>
      <w:marBottom w:val="0"/>
      <w:divBdr>
        <w:top w:val="none" w:sz="0" w:space="0" w:color="auto"/>
        <w:left w:val="none" w:sz="0" w:space="0" w:color="auto"/>
        <w:bottom w:val="none" w:sz="0" w:space="0" w:color="auto"/>
        <w:right w:val="none" w:sz="0" w:space="0" w:color="auto"/>
      </w:divBdr>
    </w:div>
    <w:div w:id="560404753">
      <w:bodyDiv w:val="1"/>
      <w:marLeft w:val="0"/>
      <w:marRight w:val="0"/>
      <w:marTop w:val="0"/>
      <w:marBottom w:val="0"/>
      <w:divBdr>
        <w:top w:val="none" w:sz="0" w:space="0" w:color="auto"/>
        <w:left w:val="none" w:sz="0" w:space="0" w:color="auto"/>
        <w:bottom w:val="none" w:sz="0" w:space="0" w:color="auto"/>
        <w:right w:val="none" w:sz="0" w:space="0" w:color="auto"/>
      </w:divBdr>
      <w:divsChild>
        <w:div w:id="1364135424">
          <w:marLeft w:val="0"/>
          <w:marRight w:val="0"/>
          <w:marTop w:val="0"/>
          <w:marBottom w:val="0"/>
          <w:divBdr>
            <w:top w:val="none" w:sz="0" w:space="0" w:color="auto"/>
            <w:left w:val="none" w:sz="0" w:space="0" w:color="auto"/>
            <w:bottom w:val="none" w:sz="0" w:space="0" w:color="auto"/>
            <w:right w:val="none" w:sz="0" w:space="0" w:color="auto"/>
          </w:divBdr>
        </w:div>
        <w:div w:id="709650449">
          <w:marLeft w:val="0"/>
          <w:marRight w:val="0"/>
          <w:marTop w:val="0"/>
          <w:marBottom w:val="0"/>
          <w:divBdr>
            <w:top w:val="none" w:sz="0" w:space="0" w:color="auto"/>
            <w:left w:val="none" w:sz="0" w:space="0" w:color="auto"/>
            <w:bottom w:val="none" w:sz="0" w:space="0" w:color="auto"/>
            <w:right w:val="none" w:sz="0" w:space="0" w:color="auto"/>
          </w:divBdr>
        </w:div>
        <w:div w:id="15158083">
          <w:marLeft w:val="0"/>
          <w:marRight w:val="0"/>
          <w:marTop w:val="0"/>
          <w:marBottom w:val="0"/>
          <w:divBdr>
            <w:top w:val="none" w:sz="0" w:space="0" w:color="auto"/>
            <w:left w:val="none" w:sz="0" w:space="0" w:color="auto"/>
            <w:bottom w:val="none" w:sz="0" w:space="0" w:color="auto"/>
            <w:right w:val="none" w:sz="0" w:space="0" w:color="auto"/>
          </w:divBdr>
        </w:div>
        <w:div w:id="1546527057">
          <w:marLeft w:val="0"/>
          <w:marRight w:val="0"/>
          <w:marTop w:val="0"/>
          <w:marBottom w:val="0"/>
          <w:divBdr>
            <w:top w:val="none" w:sz="0" w:space="0" w:color="auto"/>
            <w:left w:val="none" w:sz="0" w:space="0" w:color="auto"/>
            <w:bottom w:val="none" w:sz="0" w:space="0" w:color="auto"/>
            <w:right w:val="none" w:sz="0" w:space="0" w:color="auto"/>
          </w:divBdr>
        </w:div>
        <w:div w:id="1104226541">
          <w:marLeft w:val="0"/>
          <w:marRight w:val="0"/>
          <w:marTop w:val="0"/>
          <w:marBottom w:val="0"/>
          <w:divBdr>
            <w:top w:val="none" w:sz="0" w:space="0" w:color="auto"/>
            <w:left w:val="none" w:sz="0" w:space="0" w:color="auto"/>
            <w:bottom w:val="none" w:sz="0" w:space="0" w:color="auto"/>
            <w:right w:val="none" w:sz="0" w:space="0" w:color="auto"/>
          </w:divBdr>
        </w:div>
        <w:div w:id="611782580">
          <w:marLeft w:val="0"/>
          <w:marRight w:val="0"/>
          <w:marTop w:val="0"/>
          <w:marBottom w:val="0"/>
          <w:divBdr>
            <w:top w:val="none" w:sz="0" w:space="0" w:color="auto"/>
            <w:left w:val="none" w:sz="0" w:space="0" w:color="auto"/>
            <w:bottom w:val="none" w:sz="0" w:space="0" w:color="auto"/>
            <w:right w:val="none" w:sz="0" w:space="0" w:color="auto"/>
          </w:divBdr>
        </w:div>
        <w:div w:id="2019849861">
          <w:marLeft w:val="0"/>
          <w:marRight w:val="0"/>
          <w:marTop w:val="0"/>
          <w:marBottom w:val="0"/>
          <w:divBdr>
            <w:top w:val="none" w:sz="0" w:space="0" w:color="auto"/>
            <w:left w:val="none" w:sz="0" w:space="0" w:color="auto"/>
            <w:bottom w:val="none" w:sz="0" w:space="0" w:color="auto"/>
            <w:right w:val="none" w:sz="0" w:space="0" w:color="auto"/>
          </w:divBdr>
        </w:div>
        <w:div w:id="1844934073">
          <w:marLeft w:val="0"/>
          <w:marRight w:val="0"/>
          <w:marTop w:val="0"/>
          <w:marBottom w:val="0"/>
          <w:divBdr>
            <w:top w:val="none" w:sz="0" w:space="0" w:color="auto"/>
            <w:left w:val="none" w:sz="0" w:space="0" w:color="auto"/>
            <w:bottom w:val="none" w:sz="0" w:space="0" w:color="auto"/>
            <w:right w:val="none" w:sz="0" w:space="0" w:color="auto"/>
          </w:divBdr>
        </w:div>
        <w:div w:id="1829512264">
          <w:marLeft w:val="0"/>
          <w:marRight w:val="0"/>
          <w:marTop w:val="0"/>
          <w:marBottom w:val="0"/>
          <w:divBdr>
            <w:top w:val="none" w:sz="0" w:space="0" w:color="auto"/>
            <w:left w:val="none" w:sz="0" w:space="0" w:color="auto"/>
            <w:bottom w:val="none" w:sz="0" w:space="0" w:color="auto"/>
            <w:right w:val="none" w:sz="0" w:space="0" w:color="auto"/>
          </w:divBdr>
        </w:div>
        <w:div w:id="1832528791">
          <w:marLeft w:val="0"/>
          <w:marRight w:val="0"/>
          <w:marTop w:val="0"/>
          <w:marBottom w:val="0"/>
          <w:divBdr>
            <w:top w:val="none" w:sz="0" w:space="0" w:color="auto"/>
            <w:left w:val="none" w:sz="0" w:space="0" w:color="auto"/>
            <w:bottom w:val="none" w:sz="0" w:space="0" w:color="auto"/>
            <w:right w:val="none" w:sz="0" w:space="0" w:color="auto"/>
          </w:divBdr>
        </w:div>
        <w:div w:id="1570189692">
          <w:marLeft w:val="0"/>
          <w:marRight w:val="0"/>
          <w:marTop w:val="0"/>
          <w:marBottom w:val="0"/>
          <w:divBdr>
            <w:top w:val="none" w:sz="0" w:space="0" w:color="auto"/>
            <w:left w:val="none" w:sz="0" w:space="0" w:color="auto"/>
            <w:bottom w:val="none" w:sz="0" w:space="0" w:color="auto"/>
            <w:right w:val="none" w:sz="0" w:space="0" w:color="auto"/>
          </w:divBdr>
        </w:div>
        <w:div w:id="175510854">
          <w:marLeft w:val="0"/>
          <w:marRight w:val="0"/>
          <w:marTop w:val="0"/>
          <w:marBottom w:val="0"/>
          <w:divBdr>
            <w:top w:val="none" w:sz="0" w:space="0" w:color="auto"/>
            <w:left w:val="none" w:sz="0" w:space="0" w:color="auto"/>
            <w:bottom w:val="none" w:sz="0" w:space="0" w:color="auto"/>
            <w:right w:val="none" w:sz="0" w:space="0" w:color="auto"/>
          </w:divBdr>
        </w:div>
      </w:divsChild>
    </w:div>
    <w:div w:id="561520396">
      <w:bodyDiv w:val="1"/>
      <w:marLeft w:val="0"/>
      <w:marRight w:val="0"/>
      <w:marTop w:val="0"/>
      <w:marBottom w:val="0"/>
      <w:divBdr>
        <w:top w:val="none" w:sz="0" w:space="0" w:color="auto"/>
        <w:left w:val="none" w:sz="0" w:space="0" w:color="auto"/>
        <w:bottom w:val="none" w:sz="0" w:space="0" w:color="auto"/>
        <w:right w:val="none" w:sz="0" w:space="0" w:color="auto"/>
      </w:divBdr>
    </w:div>
    <w:div w:id="566377847">
      <w:bodyDiv w:val="1"/>
      <w:marLeft w:val="0"/>
      <w:marRight w:val="0"/>
      <w:marTop w:val="0"/>
      <w:marBottom w:val="0"/>
      <w:divBdr>
        <w:top w:val="none" w:sz="0" w:space="0" w:color="auto"/>
        <w:left w:val="none" w:sz="0" w:space="0" w:color="auto"/>
        <w:bottom w:val="none" w:sz="0" w:space="0" w:color="auto"/>
        <w:right w:val="none" w:sz="0" w:space="0" w:color="auto"/>
      </w:divBdr>
    </w:div>
    <w:div w:id="633751687">
      <w:bodyDiv w:val="1"/>
      <w:marLeft w:val="0"/>
      <w:marRight w:val="0"/>
      <w:marTop w:val="0"/>
      <w:marBottom w:val="0"/>
      <w:divBdr>
        <w:top w:val="none" w:sz="0" w:space="0" w:color="auto"/>
        <w:left w:val="none" w:sz="0" w:space="0" w:color="auto"/>
        <w:bottom w:val="none" w:sz="0" w:space="0" w:color="auto"/>
        <w:right w:val="none" w:sz="0" w:space="0" w:color="auto"/>
      </w:divBdr>
    </w:div>
    <w:div w:id="657850647">
      <w:bodyDiv w:val="1"/>
      <w:marLeft w:val="0"/>
      <w:marRight w:val="0"/>
      <w:marTop w:val="0"/>
      <w:marBottom w:val="0"/>
      <w:divBdr>
        <w:top w:val="none" w:sz="0" w:space="0" w:color="auto"/>
        <w:left w:val="none" w:sz="0" w:space="0" w:color="auto"/>
        <w:bottom w:val="none" w:sz="0" w:space="0" w:color="auto"/>
        <w:right w:val="none" w:sz="0" w:space="0" w:color="auto"/>
      </w:divBdr>
    </w:div>
    <w:div w:id="681783759">
      <w:bodyDiv w:val="1"/>
      <w:marLeft w:val="0"/>
      <w:marRight w:val="0"/>
      <w:marTop w:val="0"/>
      <w:marBottom w:val="0"/>
      <w:divBdr>
        <w:top w:val="none" w:sz="0" w:space="0" w:color="auto"/>
        <w:left w:val="none" w:sz="0" w:space="0" w:color="auto"/>
        <w:bottom w:val="none" w:sz="0" w:space="0" w:color="auto"/>
        <w:right w:val="none" w:sz="0" w:space="0" w:color="auto"/>
      </w:divBdr>
    </w:div>
    <w:div w:id="738213392">
      <w:bodyDiv w:val="1"/>
      <w:marLeft w:val="0"/>
      <w:marRight w:val="0"/>
      <w:marTop w:val="0"/>
      <w:marBottom w:val="0"/>
      <w:divBdr>
        <w:top w:val="none" w:sz="0" w:space="0" w:color="auto"/>
        <w:left w:val="none" w:sz="0" w:space="0" w:color="auto"/>
        <w:bottom w:val="none" w:sz="0" w:space="0" w:color="auto"/>
        <w:right w:val="none" w:sz="0" w:space="0" w:color="auto"/>
      </w:divBdr>
    </w:div>
    <w:div w:id="738939287">
      <w:bodyDiv w:val="1"/>
      <w:marLeft w:val="0"/>
      <w:marRight w:val="0"/>
      <w:marTop w:val="0"/>
      <w:marBottom w:val="0"/>
      <w:divBdr>
        <w:top w:val="none" w:sz="0" w:space="0" w:color="auto"/>
        <w:left w:val="none" w:sz="0" w:space="0" w:color="auto"/>
        <w:bottom w:val="none" w:sz="0" w:space="0" w:color="auto"/>
        <w:right w:val="none" w:sz="0" w:space="0" w:color="auto"/>
      </w:divBdr>
    </w:div>
    <w:div w:id="746923981">
      <w:bodyDiv w:val="1"/>
      <w:marLeft w:val="0"/>
      <w:marRight w:val="0"/>
      <w:marTop w:val="0"/>
      <w:marBottom w:val="0"/>
      <w:divBdr>
        <w:top w:val="none" w:sz="0" w:space="0" w:color="auto"/>
        <w:left w:val="none" w:sz="0" w:space="0" w:color="auto"/>
        <w:bottom w:val="none" w:sz="0" w:space="0" w:color="auto"/>
        <w:right w:val="none" w:sz="0" w:space="0" w:color="auto"/>
      </w:divBdr>
    </w:div>
    <w:div w:id="776681722">
      <w:bodyDiv w:val="1"/>
      <w:marLeft w:val="0"/>
      <w:marRight w:val="0"/>
      <w:marTop w:val="0"/>
      <w:marBottom w:val="0"/>
      <w:divBdr>
        <w:top w:val="none" w:sz="0" w:space="0" w:color="auto"/>
        <w:left w:val="none" w:sz="0" w:space="0" w:color="auto"/>
        <w:bottom w:val="none" w:sz="0" w:space="0" w:color="auto"/>
        <w:right w:val="none" w:sz="0" w:space="0" w:color="auto"/>
      </w:divBdr>
    </w:div>
    <w:div w:id="797532479">
      <w:bodyDiv w:val="1"/>
      <w:marLeft w:val="0"/>
      <w:marRight w:val="0"/>
      <w:marTop w:val="0"/>
      <w:marBottom w:val="0"/>
      <w:divBdr>
        <w:top w:val="none" w:sz="0" w:space="0" w:color="auto"/>
        <w:left w:val="none" w:sz="0" w:space="0" w:color="auto"/>
        <w:bottom w:val="none" w:sz="0" w:space="0" w:color="auto"/>
        <w:right w:val="none" w:sz="0" w:space="0" w:color="auto"/>
      </w:divBdr>
    </w:div>
    <w:div w:id="798962432">
      <w:bodyDiv w:val="1"/>
      <w:marLeft w:val="0"/>
      <w:marRight w:val="0"/>
      <w:marTop w:val="0"/>
      <w:marBottom w:val="0"/>
      <w:divBdr>
        <w:top w:val="none" w:sz="0" w:space="0" w:color="auto"/>
        <w:left w:val="none" w:sz="0" w:space="0" w:color="auto"/>
        <w:bottom w:val="none" w:sz="0" w:space="0" w:color="auto"/>
        <w:right w:val="none" w:sz="0" w:space="0" w:color="auto"/>
      </w:divBdr>
    </w:div>
    <w:div w:id="800459360">
      <w:bodyDiv w:val="1"/>
      <w:marLeft w:val="0"/>
      <w:marRight w:val="0"/>
      <w:marTop w:val="0"/>
      <w:marBottom w:val="0"/>
      <w:divBdr>
        <w:top w:val="none" w:sz="0" w:space="0" w:color="auto"/>
        <w:left w:val="none" w:sz="0" w:space="0" w:color="auto"/>
        <w:bottom w:val="none" w:sz="0" w:space="0" w:color="auto"/>
        <w:right w:val="none" w:sz="0" w:space="0" w:color="auto"/>
      </w:divBdr>
    </w:div>
    <w:div w:id="823591004">
      <w:bodyDiv w:val="1"/>
      <w:marLeft w:val="0"/>
      <w:marRight w:val="0"/>
      <w:marTop w:val="0"/>
      <w:marBottom w:val="0"/>
      <w:divBdr>
        <w:top w:val="none" w:sz="0" w:space="0" w:color="auto"/>
        <w:left w:val="none" w:sz="0" w:space="0" w:color="auto"/>
        <w:bottom w:val="none" w:sz="0" w:space="0" w:color="auto"/>
        <w:right w:val="none" w:sz="0" w:space="0" w:color="auto"/>
      </w:divBdr>
    </w:div>
    <w:div w:id="831140749">
      <w:bodyDiv w:val="1"/>
      <w:marLeft w:val="0"/>
      <w:marRight w:val="0"/>
      <w:marTop w:val="0"/>
      <w:marBottom w:val="0"/>
      <w:divBdr>
        <w:top w:val="none" w:sz="0" w:space="0" w:color="auto"/>
        <w:left w:val="none" w:sz="0" w:space="0" w:color="auto"/>
        <w:bottom w:val="none" w:sz="0" w:space="0" w:color="auto"/>
        <w:right w:val="none" w:sz="0" w:space="0" w:color="auto"/>
      </w:divBdr>
    </w:div>
    <w:div w:id="836920553">
      <w:bodyDiv w:val="1"/>
      <w:marLeft w:val="0"/>
      <w:marRight w:val="0"/>
      <w:marTop w:val="0"/>
      <w:marBottom w:val="0"/>
      <w:divBdr>
        <w:top w:val="none" w:sz="0" w:space="0" w:color="auto"/>
        <w:left w:val="none" w:sz="0" w:space="0" w:color="auto"/>
        <w:bottom w:val="none" w:sz="0" w:space="0" w:color="auto"/>
        <w:right w:val="none" w:sz="0" w:space="0" w:color="auto"/>
      </w:divBdr>
    </w:div>
    <w:div w:id="841243680">
      <w:bodyDiv w:val="1"/>
      <w:marLeft w:val="0"/>
      <w:marRight w:val="0"/>
      <w:marTop w:val="0"/>
      <w:marBottom w:val="0"/>
      <w:divBdr>
        <w:top w:val="none" w:sz="0" w:space="0" w:color="auto"/>
        <w:left w:val="none" w:sz="0" w:space="0" w:color="auto"/>
        <w:bottom w:val="none" w:sz="0" w:space="0" w:color="auto"/>
        <w:right w:val="none" w:sz="0" w:space="0" w:color="auto"/>
      </w:divBdr>
    </w:div>
    <w:div w:id="863207062">
      <w:bodyDiv w:val="1"/>
      <w:marLeft w:val="0"/>
      <w:marRight w:val="0"/>
      <w:marTop w:val="0"/>
      <w:marBottom w:val="0"/>
      <w:divBdr>
        <w:top w:val="none" w:sz="0" w:space="0" w:color="auto"/>
        <w:left w:val="none" w:sz="0" w:space="0" w:color="auto"/>
        <w:bottom w:val="none" w:sz="0" w:space="0" w:color="auto"/>
        <w:right w:val="none" w:sz="0" w:space="0" w:color="auto"/>
      </w:divBdr>
    </w:div>
    <w:div w:id="901335281">
      <w:bodyDiv w:val="1"/>
      <w:marLeft w:val="0"/>
      <w:marRight w:val="0"/>
      <w:marTop w:val="0"/>
      <w:marBottom w:val="0"/>
      <w:divBdr>
        <w:top w:val="none" w:sz="0" w:space="0" w:color="auto"/>
        <w:left w:val="none" w:sz="0" w:space="0" w:color="auto"/>
        <w:bottom w:val="none" w:sz="0" w:space="0" w:color="auto"/>
        <w:right w:val="none" w:sz="0" w:space="0" w:color="auto"/>
      </w:divBdr>
    </w:div>
    <w:div w:id="928389256">
      <w:bodyDiv w:val="1"/>
      <w:marLeft w:val="0"/>
      <w:marRight w:val="0"/>
      <w:marTop w:val="0"/>
      <w:marBottom w:val="0"/>
      <w:divBdr>
        <w:top w:val="none" w:sz="0" w:space="0" w:color="auto"/>
        <w:left w:val="none" w:sz="0" w:space="0" w:color="auto"/>
        <w:bottom w:val="none" w:sz="0" w:space="0" w:color="auto"/>
        <w:right w:val="none" w:sz="0" w:space="0" w:color="auto"/>
      </w:divBdr>
    </w:div>
    <w:div w:id="933172317">
      <w:bodyDiv w:val="1"/>
      <w:marLeft w:val="0"/>
      <w:marRight w:val="0"/>
      <w:marTop w:val="0"/>
      <w:marBottom w:val="0"/>
      <w:divBdr>
        <w:top w:val="none" w:sz="0" w:space="0" w:color="auto"/>
        <w:left w:val="none" w:sz="0" w:space="0" w:color="auto"/>
        <w:bottom w:val="none" w:sz="0" w:space="0" w:color="auto"/>
        <w:right w:val="none" w:sz="0" w:space="0" w:color="auto"/>
      </w:divBdr>
    </w:div>
    <w:div w:id="953950119">
      <w:bodyDiv w:val="1"/>
      <w:marLeft w:val="0"/>
      <w:marRight w:val="0"/>
      <w:marTop w:val="0"/>
      <w:marBottom w:val="0"/>
      <w:divBdr>
        <w:top w:val="none" w:sz="0" w:space="0" w:color="auto"/>
        <w:left w:val="none" w:sz="0" w:space="0" w:color="auto"/>
        <w:bottom w:val="none" w:sz="0" w:space="0" w:color="auto"/>
        <w:right w:val="none" w:sz="0" w:space="0" w:color="auto"/>
      </w:divBdr>
    </w:div>
    <w:div w:id="957640670">
      <w:bodyDiv w:val="1"/>
      <w:marLeft w:val="0"/>
      <w:marRight w:val="0"/>
      <w:marTop w:val="0"/>
      <w:marBottom w:val="0"/>
      <w:divBdr>
        <w:top w:val="none" w:sz="0" w:space="0" w:color="auto"/>
        <w:left w:val="none" w:sz="0" w:space="0" w:color="auto"/>
        <w:bottom w:val="none" w:sz="0" w:space="0" w:color="auto"/>
        <w:right w:val="none" w:sz="0" w:space="0" w:color="auto"/>
      </w:divBdr>
    </w:div>
    <w:div w:id="959796282">
      <w:bodyDiv w:val="1"/>
      <w:marLeft w:val="0"/>
      <w:marRight w:val="0"/>
      <w:marTop w:val="0"/>
      <w:marBottom w:val="0"/>
      <w:divBdr>
        <w:top w:val="none" w:sz="0" w:space="0" w:color="auto"/>
        <w:left w:val="none" w:sz="0" w:space="0" w:color="auto"/>
        <w:bottom w:val="none" w:sz="0" w:space="0" w:color="auto"/>
        <w:right w:val="none" w:sz="0" w:space="0" w:color="auto"/>
      </w:divBdr>
    </w:div>
    <w:div w:id="963846390">
      <w:bodyDiv w:val="1"/>
      <w:marLeft w:val="0"/>
      <w:marRight w:val="0"/>
      <w:marTop w:val="0"/>
      <w:marBottom w:val="0"/>
      <w:divBdr>
        <w:top w:val="none" w:sz="0" w:space="0" w:color="auto"/>
        <w:left w:val="none" w:sz="0" w:space="0" w:color="auto"/>
        <w:bottom w:val="none" w:sz="0" w:space="0" w:color="auto"/>
        <w:right w:val="none" w:sz="0" w:space="0" w:color="auto"/>
      </w:divBdr>
      <w:divsChild>
        <w:div w:id="1967540788">
          <w:marLeft w:val="0"/>
          <w:marRight w:val="0"/>
          <w:marTop w:val="0"/>
          <w:marBottom w:val="0"/>
          <w:divBdr>
            <w:top w:val="none" w:sz="0" w:space="0" w:color="auto"/>
            <w:left w:val="none" w:sz="0" w:space="0" w:color="auto"/>
            <w:bottom w:val="none" w:sz="0" w:space="0" w:color="auto"/>
            <w:right w:val="none" w:sz="0" w:space="0" w:color="auto"/>
          </w:divBdr>
          <w:divsChild>
            <w:div w:id="1773159915">
              <w:marLeft w:val="0"/>
              <w:marRight w:val="0"/>
              <w:marTop w:val="0"/>
              <w:marBottom w:val="0"/>
              <w:divBdr>
                <w:top w:val="none" w:sz="0" w:space="0" w:color="auto"/>
                <w:left w:val="none" w:sz="0" w:space="0" w:color="auto"/>
                <w:bottom w:val="none" w:sz="0" w:space="0" w:color="auto"/>
                <w:right w:val="none" w:sz="0" w:space="0" w:color="auto"/>
              </w:divBdr>
              <w:divsChild>
                <w:div w:id="16862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4756">
      <w:bodyDiv w:val="1"/>
      <w:marLeft w:val="0"/>
      <w:marRight w:val="0"/>
      <w:marTop w:val="0"/>
      <w:marBottom w:val="0"/>
      <w:divBdr>
        <w:top w:val="none" w:sz="0" w:space="0" w:color="auto"/>
        <w:left w:val="none" w:sz="0" w:space="0" w:color="auto"/>
        <w:bottom w:val="none" w:sz="0" w:space="0" w:color="auto"/>
        <w:right w:val="none" w:sz="0" w:space="0" w:color="auto"/>
      </w:divBdr>
      <w:divsChild>
        <w:div w:id="209458574">
          <w:marLeft w:val="0"/>
          <w:marRight w:val="0"/>
          <w:marTop w:val="0"/>
          <w:marBottom w:val="0"/>
          <w:divBdr>
            <w:top w:val="none" w:sz="0" w:space="0" w:color="auto"/>
            <w:left w:val="none" w:sz="0" w:space="0" w:color="auto"/>
            <w:bottom w:val="none" w:sz="0" w:space="0" w:color="auto"/>
            <w:right w:val="none" w:sz="0" w:space="0" w:color="auto"/>
          </w:divBdr>
        </w:div>
        <w:div w:id="141436378">
          <w:marLeft w:val="0"/>
          <w:marRight w:val="0"/>
          <w:marTop w:val="0"/>
          <w:marBottom w:val="0"/>
          <w:divBdr>
            <w:top w:val="none" w:sz="0" w:space="0" w:color="auto"/>
            <w:left w:val="none" w:sz="0" w:space="0" w:color="auto"/>
            <w:bottom w:val="none" w:sz="0" w:space="0" w:color="auto"/>
            <w:right w:val="none" w:sz="0" w:space="0" w:color="auto"/>
          </w:divBdr>
        </w:div>
        <w:div w:id="890924324">
          <w:marLeft w:val="0"/>
          <w:marRight w:val="0"/>
          <w:marTop w:val="0"/>
          <w:marBottom w:val="0"/>
          <w:divBdr>
            <w:top w:val="none" w:sz="0" w:space="0" w:color="auto"/>
            <w:left w:val="none" w:sz="0" w:space="0" w:color="auto"/>
            <w:bottom w:val="none" w:sz="0" w:space="0" w:color="auto"/>
            <w:right w:val="none" w:sz="0" w:space="0" w:color="auto"/>
          </w:divBdr>
        </w:div>
      </w:divsChild>
    </w:div>
    <w:div w:id="989409670">
      <w:bodyDiv w:val="1"/>
      <w:marLeft w:val="0"/>
      <w:marRight w:val="0"/>
      <w:marTop w:val="0"/>
      <w:marBottom w:val="0"/>
      <w:divBdr>
        <w:top w:val="none" w:sz="0" w:space="0" w:color="auto"/>
        <w:left w:val="none" w:sz="0" w:space="0" w:color="auto"/>
        <w:bottom w:val="none" w:sz="0" w:space="0" w:color="auto"/>
        <w:right w:val="none" w:sz="0" w:space="0" w:color="auto"/>
      </w:divBdr>
    </w:div>
    <w:div w:id="1020010649">
      <w:bodyDiv w:val="1"/>
      <w:marLeft w:val="0"/>
      <w:marRight w:val="0"/>
      <w:marTop w:val="0"/>
      <w:marBottom w:val="0"/>
      <w:divBdr>
        <w:top w:val="none" w:sz="0" w:space="0" w:color="auto"/>
        <w:left w:val="none" w:sz="0" w:space="0" w:color="auto"/>
        <w:bottom w:val="none" w:sz="0" w:space="0" w:color="auto"/>
        <w:right w:val="none" w:sz="0" w:space="0" w:color="auto"/>
      </w:divBdr>
    </w:div>
    <w:div w:id="1022324640">
      <w:bodyDiv w:val="1"/>
      <w:marLeft w:val="0"/>
      <w:marRight w:val="0"/>
      <w:marTop w:val="0"/>
      <w:marBottom w:val="0"/>
      <w:divBdr>
        <w:top w:val="none" w:sz="0" w:space="0" w:color="auto"/>
        <w:left w:val="none" w:sz="0" w:space="0" w:color="auto"/>
        <w:bottom w:val="none" w:sz="0" w:space="0" w:color="auto"/>
        <w:right w:val="none" w:sz="0" w:space="0" w:color="auto"/>
      </w:divBdr>
    </w:div>
    <w:div w:id="1044793373">
      <w:bodyDiv w:val="1"/>
      <w:marLeft w:val="0"/>
      <w:marRight w:val="0"/>
      <w:marTop w:val="0"/>
      <w:marBottom w:val="0"/>
      <w:divBdr>
        <w:top w:val="none" w:sz="0" w:space="0" w:color="auto"/>
        <w:left w:val="none" w:sz="0" w:space="0" w:color="auto"/>
        <w:bottom w:val="none" w:sz="0" w:space="0" w:color="auto"/>
        <w:right w:val="none" w:sz="0" w:space="0" w:color="auto"/>
      </w:divBdr>
    </w:div>
    <w:div w:id="1058552670">
      <w:bodyDiv w:val="1"/>
      <w:marLeft w:val="0"/>
      <w:marRight w:val="0"/>
      <w:marTop w:val="0"/>
      <w:marBottom w:val="0"/>
      <w:divBdr>
        <w:top w:val="none" w:sz="0" w:space="0" w:color="auto"/>
        <w:left w:val="none" w:sz="0" w:space="0" w:color="auto"/>
        <w:bottom w:val="none" w:sz="0" w:space="0" w:color="auto"/>
        <w:right w:val="none" w:sz="0" w:space="0" w:color="auto"/>
      </w:divBdr>
    </w:div>
    <w:div w:id="1061708689">
      <w:bodyDiv w:val="1"/>
      <w:marLeft w:val="0"/>
      <w:marRight w:val="0"/>
      <w:marTop w:val="0"/>
      <w:marBottom w:val="0"/>
      <w:divBdr>
        <w:top w:val="none" w:sz="0" w:space="0" w:color="auto"/>
        <w:left w:val="none" w:sz="0" w:space="0" w:color="auto"/>
        <w:bottom w:val="none" w:sz="0" w:space="0" w:color="auto"/>
        <w:right w:val="none" w:sz="0" w:space="0" w:color="auto"/>
      </w:divBdr>
    </w:div>
    <w:div w:id="1067846204">
      <w:bodyDiv w:val="1"/>
      <w:marLeft w:val="0"/>
      <w:marRight w:val="0"/>
      <w:marTop w:val="0"/>
      <w:marBottom w:val="0"/>
      <w:divBdr>
        <w:top w:val="none" w:sz="0" w:space="0" w:color="auto"/>
        <w:left w:val="none" w:sz="0" w:space="0" w:color="auto"/>
        <w:bottom w:val="none" w:sz="0" w:space="0" w:color="auto"/>
        <w:right w:val="none" w:sz="0" w:space="0" w:color="auto"/>
      </w:divBdr>
    </w:div>
    <w:div w:id="1089620852">
      <w:bodyDiv w:val="1"/>
      <w:marLeft w:val="0"/>
      <w:marRight w:val="0"/>
      <w:marTop w:val="0"/>
      <w:marBottom w:val="0"/>
      <w:divBdr>
        <w:top w:val="none" w:sz="0" w:space="0" w:color="auto"/>
        <w:left w:val="none" w:sz="0" w:space="0" w:color="auto"/>
        <w:bottom w:val="none" w:sz="0" w:space="0" w:color="auto"/>
        <w:right w:val="none" w:sz="0" w:space="0" w:color="auto"/>
      </w:divBdr>
    </w:div>
    <w:div w:id="1104498306">
      <w:bodyDiv w:val="1"/>
      <w:marLeft w:val="0"/>
      <w:marRight w:val="0"/>
      <w:marTop w:val="0"/>
      <w:marBottom w:val="0"/>
      <w:divBdr>
        <w:top w:val="none" w:sz="0" w:space="0" w:color="auto"/>
        <w:left w:val="none" w:sz="0" w:space="0" w:color="auto"/>
        <w:bottom w:val="none" w:sz="0" w:space="0" w:color="auto"/>
        <w:right w:val="none" w:sz="0" w:space="0" w:color="auto"/>
      </w:divBdr>
    </w:div>
    <w:div w:id="1106196656">
      <w:bodyDiv w:val="1"/>
      <w:marLeft w:val="0"/>
      <w:marRight w:val="0"/>
      <w:marTop w:val="0"/>
      <w:marBottom w:val="0"/>
      <w:divBdr>
        <w:top w:val="none" w:sz="0" w:space="0" w:color="auto"/>
        <w:left w:val="none" w:sz="0" w:space="0" w:color="auto"/>
        <w:bottom w:val="none" w:sz="0" w:space="0" w:color="auto"/>
        <w:right w:val="none" w:sz="0" w:space="0" w:color="auto"/>
      </w:divBdr>
    </w:div>
    <w:div w:id="1112359494">
      <w:bodyDiv w:val="1"/>
      <w:marLeft w:val="0"/>
      <w:marRight w:val="0"/>
      <w:marTop w:val="0"/>
      <w:marBottom w:val="0"/>
      <w:divBdr>
        <w:top w:val="none" w:sz="0" w:space="0" w:color="auto"/>
        <w:left w:val="none" w:sz="0" w:space="0" w:color="auto"/>
        <w:bottom w:val="none" w:sz="0" w:space="0" w:color="auto"/>
        <w:right w:val="none" w:sz="0" w:space="0" w:color="auto"/>
      </w:divBdr>
    </w:div>
    <w:div w:id="1114834416">
      <w:bodyDiv w:val="1"/>
      <w:marLeft w:val="0"/>
      <w:marRight w:val="0"/>
      <w:marTop w:val="0"/>
      <w:marBottom w:val="0"/>
      <w:divBdr>
        <w:top w:val="none" w:sz="0" w:space="0" w:color="auto"/>
        <w:left w:val="none" w:sz="0" w:space="0" w:color="auto"/>
        <w:bottom w:val="none" w:sz="0" w:space="0" w:color="auto"/>
        <w:right w:val="none" w:sz="0" w:space="0" w:color="auto"/>
      </w:divBdr>
    </w:div>
    <w:div w:id="1124692793">
      <w:bodyDiv w:val="1"/>
      <w:marLeft w:val="0"/>
      <w:marRight w:val="0"/>
      <w:marTop w:val="0"/>
      <w:marBottom w:val="0"/>
      <w:divBdr>
        <w:top w:val="none" w:sz="0" w:space="0" w:color="auto"/>
        <w:left w:val="none" w:sz="0" w:space="0" w:color="auto"/>
        <w:bottom w:val="none" w:sz="0" w:space="0" w:color="auto"/>
        <w:right w:val="none" w:sz="0" w:space="0" w:color="auto"/>
      </w:divBdr>
      <w:divsChild>
        <w:div w:id="1421827828">
          <w:marLeft w:val="0"/>
          <w:marRight w:val="0"/>
          <w:marTop w:val="0"/>
          <w:marBottom w:val="0"/>
          <w:divBdr>
            <w:top w:val="none" w:sz="0" w:space="0" w:color="auto"/>
            <w:left w:val="none" w:sz="0" w:space="0" w:color="auto"/>
            <w:bottom w:val="none" w:sz="0" w:space="0" w:color="auto"/>
            <w:right w:val="none" w:sz="0" w:space="0" w:color="auto"/>
          </w:divBdr>
        </w:div>
        <w:div w:id="1762215058">
          <w:marLeft w:val="0"/>
          <w:marRight w:val="0"/>
          <w:marTop w:val="0"/>
          <w:marBottom w:val="0"/>
          <w:divBdr>
            <w:top w:val="none" w:sz="0" w:space="0" w:color="auto"/>
            <w:left w:val="none" w:sz="0" w:space="0" w:color="auto"/>
            <w:bottom w:val="none" w:sz="0" w:space="0" w:color="auto"/>
            <w:right w:val="none" w:sz="0" w:space="0" w:color="auto"/>
          </w:divBdr>
        </w:div>
      </w:divsChild>
    </w:div>
    <w:div w:id="1130897593">
      <w:bodyDiv w:val="1"/>
      <w:marLeft w:val="0"/>
      <w:marRight w:val="0"/>
      <w:marTop w:val="0"/>
      <w:marBottom w:val="0"/>
      <w:divBdr>
        <w:top w:val="none" w:sz="0" w:space="0" w:color="auto"/>
        <w:left w:val="none" w:sz="0" w:space="0" w:color="auto"/>
        <w:bottom w:val="none" w:sz="0" w:space="0" w:color="auto"/>
        <w:right w:val="none" w:sz="0" w:space="0" w:color="auto"/>
      </w:divBdr>
    </w:div>
    <w:div w:id="1152941122">
      <w:bodyDiv w:val="1"/>
      <w:marLeft w:val="0"/>
      <w:marRight w:val="0"/>
      <w:marTop w:val="0"/>
      <w:marBottom w:val="0"/>
      <w:divBdr>
        <w:top w:val="none" w:sz="0" w:space="0" w:color="auto"/>
        <w:left w:val="none" w:sz="0" w:space="0" w:color="auto"/>
        <w:bottom w:val="none" w:sz="0" w:space="0" w:color="auto"/>
        <w:right w:val="none" w:sz="0" w:space="0" w:color="auto"/>
      </w:divBdr>
      <w:divsChild>
        <w:div w:id="356321124">
          <w:marLeft w:val="0"/>
          <w:marRight w:val="0"/>
          <w:marTop w:val="0"/>
          <w:marBottom w:val="0"/>
          <w:divBdr>
            <w:top w:val="none" w:sz="0" w:space="0" w:color="auto"/>
            <w:left w:val="none" w:sz="0" w:space="0" w:color="auto"/>
            <w:bottom w:val="none" w:sz="0" w:space="0" w:color="auto"/>
            <w:right w:val="none" w:sz="0" w:space="0" w:color="auto"/>
          </w:divBdr>
        </w:div>
        <w:div w:id="823080829">
          <w:marLeft w:val="0"/>
          <w:marRight w:val="0"/>
          <w:marTop w:val="0"/>
          <w:marBottom w:val="0"/>
          <w:divBdr>
            <w:top w:val="none" w:sz="0" w:space="0" w:color="auto"/>
            <w:left w:val="none" w:sz="0" w:space="0" w:color="auto"/>
            <w:bottom w:val="none" w:sz="0" w:space="0" w:color="auto"/>
            <w:right w:val="none" w:sz="0" w:space="0" w:color="auto"/>
          </w:divBdr>
        </w:div>
      </w:divsChild>
    </w:div>
    <w:div w:id="1188712184">
      <w:bodyDiv w:val="1"/>
      <w:marLeft w:val="0"/>
      <w:marRight w:val="0"/>
      <w:marTop w:val="0"/>
      <w:marBottom w:val="0"/>
      <w:divBdr>
        <w:top w:val="none" w:sz="0" w:space="0" w:color="auto"/>
        <w:left w:val="none" w:sz="0" w:space="0" w:color="auto"/>
        <w:bottom w:val="none" w:sz="0" w:space="0" w:color="auto"/>
        <w:right w:val="none" w:sz="0" w:space="0" w:color="auto"/>
      </w:divBdr>
    </w:div>
    <w:div w:id="1234006845">
      <w:bodyDiv w:val="1"/>
      <w:marLeft w:val="0"/>
      <w:marRight w:val="0"/>
      <w:marTop w:val="0"/>
      <w:marBottom w:val="0"/>
      <w:divBdr>
        <w:top w:val="none" w:sz="0" w:space="0" w:color="auto"/>
        <w:left w:val="none" w:sz="0" w:space="0" w:color="auto"/>
        <w:bottom w:val="none" w:sz="0" w:space="0" w:color="auto"/>
        <w:right w:val="none" w:sz="0" w:space="0" w:color="auto"/>
      </w:divBdr>
    </w:div>
    <w:div w:id="1247106404">
      <w:bodyDiv w:val="1"/>
      <w:marLeft w:val="0"/>
      <w:marRight w:val="0"/>
      <w:marTop w:val="0"/>
      <w:marBottom w:val="0"/>
      <w:divBdr>
        <w:top w:val="none" w:sz="0" w:space="0" w:color="auto"/>
        <w:left w:val="none" w:sz="0" w:space="0" w:color="auto"/>
        <w:bottom w:val="none" w:sz="0" w:space="0" w:color="auto"/>
        <w:right w:val="none" w:sz="0" w:space="0" w:color="auto"/>
      </w:divBdr>
    </w:div>
    <w:div w:id="1248148464">
      <w:bodyDiv w:val="1"/>
      <w:marLeft w:val="0"/>
      <w:marRight w:val="0"/>
      <w:marTop w:val="0"/>
      <w:marBottom w:val="0"/>
      <w:divBdr>
        <w:top w:val="none" w:sz="0" w:space="0" w:color="auto"/>
        <w:left w:val="none" w:sz="0" w:space="0" w:color="auto"/>
        <w:bottom w:val="none" w:sz="0" w:space="0" w:color="auto"/>
        <w:right w:val="none" w:sz="0" w:space="0" w:color="auto"/>
      </w:divBdr>
    </w:div>
    <w:div w:id="1249997882">
      <w:bodyDiv w:val="1"/>
      <w:marLeft w:val="0"/>
      <w:marRight w:val="0"/>
      <w:marTop w:val="0"/>
      <w:marBottom w:val="0"/>
      <w:divBdr>
        <w:top w:val="none" w:sz="0" w:space="0" w:color="auto"/>
        <w:left w:val="none" w:sz="0" w:space="0" w:color="auto"/>
        <w:bottom w:val="none" w:sz="0" w:space="0" w:color="auto"/>
        <w:right w:val="none" w:sz="0" w:space="0" w:color="auto"/>
      </w:divBdr>
    </w:div>
    <w:div w:id="1254784104">
      <w:bodyDiv w:val="1"/>
      <w:marLeft w:val="0"/>
      <w:marRight w:val="0"/>
      <w:marTop w:val="0"/>
      <w:marBottom w:val="0"/>
      <w:divBdr>
        <w:top w:val="none" w:sz="0" w:space="0" w:color="auto"/>
        <w:left w:val="none" w:sz="0" w:space="0" w:color="auto"/>
        <w:bottom w:val="none" w:sz="0" w:space="0" w:color="auto"/>
        <w:right w:val="none" w:sz="0" w:space="0" w:color="auto"/>
      </w:divBdr>
    </w:div>
    <w:div w:id="1263954634">
      <w:bodyDiv w:val="1"/>
      <w:marLeft w:val="0"/>
      <w:marRight w:val="0"/>
      <w:marTop w:val="0"/>
      <w:marBottom w:val="0"/>
      <w:divBdr>
        <w:top w:val="none" w:sz="0" w:space="0" w:color="auto"/>
        <w:left w:val="none" w:sz="0" w:space="0" w:color="auto"/>
        <w:bottom w:val="none" w:sz="0" w:space="0" w:color="auto"/>
        <w:right w:val="none" w:sz="0" w:space="0" w:color="auto"/>
      </w:divBdr>
      <w:divsChild>
        <w:div w:id="1373505525">
          <w:marLeft w:val="0"/>
          <w:marRight w:val="0"/>
          <w:marTop w:val="0"/>
          <w:marBottom w:val="0"/>
          <w:divBdr>
            <w:top w:val="none" w:sz="0" w:space="0" w:color="auto"/>
            <w:left w:val="none" w:sz="0" w:space="0" w:color="auto"/>
            <w:bottom w:val="none" w:sz="0" w:space="0" w:color="auto"/>
            <w:right w:val="none" w:sz="0" w:space="0" w:color="auto"/>
          </w:divBdr>
          <w:divsChild>
            <w:div w:id="1732927367">
              <w:marLeft w:val="0"/>
              <w:marRight w:val="0"/>
              <w:marTop w:val="0"/>
              <w:marBottom w:val="0"/>
              <w:divBdr>
                <w:top w:val="none" w:sz="0" w:space="0" w:color="auto"/>
                <w:left w:val="none" w:sz="0" w:space="0" w:color="auto"/>
                <w:bottom w:val="none" w:sz="0" w:space="0" w:color="auto"/>
                <w:right w:val="none" w:sz="0" w:space="0" w:color="auto"/>
              </w:divBdr>
              <w:divsChild>
                <w:div w:id="2118523518">
                  <w:marLeft w:val="0"/>
                  <w:marRight w:val="0"/>
                  <w:marTop w:val="0"/>
                  <w:marBottom w:val="0"/>
                  <w:divBdr>
                    <w:top w:val="none" w:sz="0" w:space="0" w:color="auto"/>
                    <w:left w:val="none" w:sz="0" w:space="0" w:color="auto"/>
                    <w:bottom w:val="none" w:sz="0" w:space="0" w:color="auto"/>
                    <w:right w:val="none" w:sz="0" w:space="0" w:color="auto"/>
                  </w:divBdr>
                  <w:divsChild>
                    <w:div w:id="1610775901">
                      <w:marLeft w:val="0"/>
                      <w:marRight w:val="0"/>
                      <w:marTop w:val="0"/>
                      <w:marBottom w:val="0"/>
                      <w:divBdr>
                        <w:top w:val="none" w:sz="0" w:space="0" w:color="auto"/>
                        <w:left w:val="none" w:sz="0" w:space="0" w:color="auto"/>
                        <w:bottom w:val="none" w:sz="0" w:space="0" w:color="auto"/>
                        <w:right w:val="none" w:sz="0" w:space="0" w:color="auto"/>
                      </w:divBdr>
                      <w:divsChild>
                        <w:div w:id="381291790">
                          <w:marLeft w:val="0"/>
                          <w:marRight w:val="0"/>
                          <w:marTop w:val="0"/>
                          <w:marBottom w:val="0"/>
                          <w:divBdr>
                            <w:top w:val="none" w:sz="0" w:space="0" w:color="auto"/>
                            <w:left w:val="none" w:sz="0" w:space="0" w:color="auto"/>
                            <w:bottom w:val="none" w:sz="0" w:space="0" w:color="auto"/>
                            <w:right w:val="none" w:sz="0" w:space="0" w:color="auto"/>
                          </w:divBdr>
                          <w:divsChild>
                            <w:div w:id="981080713">
                              <w:marLeft w:val="0"/>
                              <w:marRight w:val="0"/>
                              <w:marTop w:val="0"/>
                              <w:marBottom w:val="0"/>
                              <w:divBdr>
                                <w:top w:val="none" w:sz="0" w:space="0" w:color="auto"/>
                                <w:left w:val="none" w:sz="0" w:space="0" w:color="auto"/>
                                <w:bottom w:val="none" w:sz="0" w:space="0" w:color="auto"/>
                                <w:right w:val="none" w:sz="0" w:space="0" w:color="auto"/>
                              </w:divBdr>
                              <w:divsChild>
                                <w:div w:id="915094050">
                                  <w:marLeft w:val="0"/>
                                  <w:marRight w:val="0"/>
                                  <w:marTop w:val="0"/>
                                  <w:marBottom w:val="0"/>
                                  <w:divBdr>
                                    <w:top w:val="none" w:sz="0" w:space="0" w:color="auto"/>
                                    <w:left w:val="none" w:sz="0" w:space="0" w:color="auto"/>
                                    <w:bottom w:val="none" w:sz="0" w:space="0" w:color="auto"/>
                                    <w:right w:val="none" w:sz="0" w:space="0" w:color="auto"/>
                                  </w:divBdr>
                                  <w:divsChild>
                                    <w:div w:id="1942448180">
                                      <w:marLeft w:val="0"/>
                                      <w:marRight w:val="0"/>
                                      <w:marTop w:val="0"/>
                                      <w:marBottom w:val="0"/>
                                      <w:divBdr>
                                        <w:top w:val="none" w:sz="0" w:space="0" w:color="auto"/>
                                        <w:left w:val="none" w:sz="0" w:space="0" w:color="auto"/>
                                        <w:bottom w:val="none" w:sz="0" w:space="0" w:color="auto"/>
                                        <w:right w:val="none" w:sz="0" w:space="0" w:color="auto"/>
                                      </w:divBdr>
                                      <w:divsChild>
                                        <w:div w:id="420873740">
                                          <w:marLeft w:val="0"/>
                                          <w:marRight w:val="0"/>
                                          <w:marTop w:val="0"/>
                                          <w:marBottom w:val="0"/>
                                          <w:divBdr>
                                            <w:top w:val="none" w:sz="0" w:space="0" w:color="auto"/>
                                            <w:left w:val="none" w:sz="0" w:space="0" w:color="auto"/>
                                            <w:bottom w:val="none" w:sz="0" w:space="0" w:color="auto"/>
                                            <w:right w:val="none" w:sz="0" w:space="0" w:color="auto"/>
                                          </w:divBdr>
                                          <w:divsChild>
                                            <w:div w:id="564680831">
                                              <w:marLeft w:val="0"/>
                                              <w:marRight w:val="0"/>
                                              <w:marTop w:val="0"/>
                                              <w:marBottom w:val="0"/>
                                              <w:divBdr>
                                                <w:top w:val="none" w:sz="0" w:space="0" w:color="auto"/>
                                                <w:left w:val="none" w:sz="0" w:space="0" w:color="auto"/>
                                                <w:bottom w:val="none" w:sz="0" w:space="0" w:color="auto"/>
                                                <w:right w:val="none" w:sz="0" w:space="0" w:color="auto"/>
                                              </w:divBdr>
                                              <w:divsChild>
                                                <w:div w:id="1277369153">
                                                  <w:marLeft w:val="0"/>
                                                  <w:marRight w:val="0"/>
                                                  <w:marTop w:val="0"/>
                                                  <w:marBottom w:val="0"/>
                                                  <w:divBdr>
                                                    <w:top w:val="none" w:sz="0" w:space="0" w:color="auto"/>
                                                    <w:left w:val="none" w:sz="0" w:space="0" w:color="auto"/>
                                                    <w:bottom w:val="none" w:sz="0" w:space="0" w:color="auto"/>
                                                    <w:right w:val="none" w:sz="0" w:space="0" w:color="auto"/>
                                                  </w:divBdr>
                                                  <w:divsChild>
                                                    <w:div w:id="1716394161">
                                                      <w:marLeft w:val="0"/>
                                                      <w:marRight w:val="0"/>
                                                      <w:marTop w:val="0"/>
                                                      <w:marBottom w:val="0"/>
                                                      <w:divBdr>
                                                        <w:top w:val="none" w:sz="0" w:space="0" w:color="auto"/>
                                                        <w:left w:val="none" w:sz="0" w:space="0" w:color="auto"/>
                                                        <w:bottom w:val="none" w:sz="0" w:space="0" w:color="auto"/>
                                                        <w:right w:val="none" w:sz="0" w:space="0" w:color="auto"/>
                                                      </w:divBdr>
                                                      <w:divsChild>
                                                        <w:div w:id="695229175">
                                                          <w:marLeft w:val="0"/>
                                                          <w:marRight w:val="0"/>
                                                          <w:marTop w:val="0"/>
                                                          <w:marBottom w:val="0"/>
                                                          <w:divBdr>
                                                            <w:top w:val="none" w:sz="0" w:space="0" w:color="auto"/>
                                                            <w:left w:val="none" w:sz="0" w:space="0" w:color="auto"/>
                                                            <w:bottom w:val="none" w:sz="0" w:space="0" w:color="auto"/>
                                                            <w:right w:val="none" w:sz="0" w:space="0" w:color="auto"/>
                                                          </w:divBdr>
                                                          <w:divsChild>
                                                            <w:div w:id="1638104351">
                                                              <w:marLeft w:val="0"/>
                                                              <w:marRight w:val="0"/>
                                                              <w:marTop w:val="0"/>
                                                              <w:marBottom w:val="0"/>
                                                              <w:divBdr>
                                                                <w:top w:val="none" w:sz="0" w:space="0" w:color="auto"/>
                                                                <w:left w:val="none" w:sz="0" w:space="0" w:color="auto"/>
                                                                <w:bottom w:val="none" w:sz="0" w:space="0" w:color="auto"/>
                                                                <w:right w:val="none" w:sz="0" w:space="0" w:color="auto"/>
                                                              </w:divBdr>
                                                              <w:divsChild>
                                                                <w:div w:id="1915820970">
                                                                  <w:marLeft w:val="0"/>
                                                                  <w:marRight w:val="0"/>
                                                                  <w:marTop w:val="0"/>
                                                                  <w:marBottom w:val="0"/>
                                                                  <w:divBdr>
                                                                    <w:top w:val="none" w:sz="0" w:space="0" w:color="auto"/>
                                                                    <w:left w:val="none" w:sz="0" w:space="0" w:color="auto"/>
                                                                    <w:bottom w:val="none" w:sz="0" w:space="0" w:color="auto"/>
                                                                    <w:right w:val="none" w:sz="0" w:space="0" w:color="auto"/>
                                                                  </w:divBdr>
                                                                  <w:divsChild>
                                                                    <w:div w:id="970131149">
                                                                      <w:marLeft w:val="0"/>
                                                                      <w:marRight w:val="0"/>
                                                                      <w:marTop w:val="0"/>
                                                                      <w:marBottom w:val="0"/>
                                                                      <w:divBdr>
                                                                        <w:top w:val="none" w:sz="0" w:space="0" w:color="auto"/>
                                                                        <w:left w:val="none" w:sz="0" w:space="0" w:color="auto"/>
                                                                        <w:bottom w:val="none" w:sz="0" w:space="0" w:color="auto"/>
                                                                        <w:right w:val="none" w:sz="0" w:space="0" w:color="auto"/>
                                                                      </w:divBdr>
                                                                      <w:divsChild>
                                                                        <w:div w:id="1535383383">
                                                                          <w:marLeft w:val="0"/>
                                                                          <w:marRight w:val="0"/>
                                                                          <w:marTop w:val="0"/>
                                                                          <w:marBottom w:val="0"/>
                                                                          <w:divBdr>
                                                                            <w:top w:val="none" w:sz="0" w:space="0" w:color="auto"/>
                                                                            <w:left w:val="none" w:sz="0" w:space="0" w:color="auto"/>
                                                                            <w:bottom w:val="none" w:sz="0" w:space="0" w:color="auto"/>
                                                                            <w:right w:val="none" w:sz="0" w:space="0" w:color="auto"/>
                                                                          </w:divBdr>
                                                                          <w:divsChild>
                                                                            <w:div w:id="628896350">
                                                                              <w:marLeft w:val="0"/>
                                                                              <w:marRight w:val="0"/>
                                                                              <w:marTop w:val="0"/>
                                                                              <w:marBottom w:val="0"/>
                                                                              <w:divBdr>
                                                                                <w:top w:val="none" w:sz="0" w:space="0" w:color="auto"/>
                                                                                <w:left w:val="none" w:sz="0" w:space="0" w:color="auto"/>
                                                                                <w:bottom w:val="none" w:sz="0" w:space="0" w:color="auto"/>
                                                                                <w:right w:val="none" w:sz="0" w:space="0" w:color="auto"/>
                                                                              </w:divBdr>
                                                                              <w:divsChild>
                                                                                <w:div w:id="549734252">
                                                                                  <w:marLeft w:val="0"/>
                                                                                  <w:marRight w:val="0"/>
                                                                                  <w:marTop w:val="0"/>
                                                                                  <w:marBottom w:val="0"/>
                                                                                  <w:divBdr>
                                                                                    <w:top w:val="none" w:sz="0" w:space="0" w:color="auto"/>
                                                                                    <w:left w:val="none" w:sz="0" w:space="0" w:color="auto"/>
                                                                                    <w:bottom w:val="none" w:sz="0" w:space="0" w:color="auto"/>
                                                                                    <w:right w:val="none" w:sz="0" w:space="0" w:color="auto"/>
                                                                                  </w:divBdr>
                                                                                  <w:divsChild>
                                                                                    <w:div w:id="1784037204">
                                                                                      <w:marLeft w:val="0"/>
                                                                                      <w:marRight w:val="0"/>
                                                                                      <w:marTop w:val="0"/>
                                                                                      <w:marBottom w:val="0"/>
                                                                                      <w:divBdr>
                                                                                        <w:top w:val="none" w:sz="0" w:space="0" w:color="auto"/>
                                                                                        <w:left w:val="none" w:sz="0" w:space="0" w:color="auto"/>
                                                                                        <w:bottom w:val="none" w:sz="0" w:space="0" w:color="auto"/>
                                                                                        <w:right w:val="none" w:sz="0" w:space="0" w:color="auto"/>
                                                                                      </w:divBdr>
                                                                                      <w:divsChild>
                                                                                        <w:div w:id="1432310953">
                                                                                          <w:marLeft w:val="0"/>
                                                                                          <w:marRight w:val="0"/>
                                                                                          <w:marTop w:val="0"/>
                                                                                          <w:marBottom w:val="0"/>
                                                                                          <w:divBdr>
                                                                                            <w:top w:val="none" w:sz="0" w:space="0" w:color="auto"/>
                                                                                            <w:left w:val="none" w:sz="0" w:space="0" w:color="auto"/>
                                                                                            <w:bottom w:val="none" w:sz="0" w:space="0" w:color="auto"/>
                                                                                            <w:right w:val="none" w:sz="0" w:space="0" w:color="auto"/>
                                                                                          </w:divBdr>
                                                                                          <w:divsChild>
                                                                                            <w:div w:id="1017199165">
                                                                                              <w:marLeft w:val="0"/>
                                                                                              <w:marRight w:val="120"/>
                                                                                              <w:marTop w:val="0"/>
                                                                                              <w:marBottom w:val="150"/>
                                                                                              <w:divBdr>
                                                                                                <w:top w:val="single" w:sz="2" w:space="0" w:color="EFEFEF"/>
                                                                                                <w:left w:val="single" w:sz="6" w:space="0" w:color="EFEFEF"/>
                                                                                                <w:bottom w:val="single" w:sz="6" w:space="0" w:color="E2E2E2"/>
                                                                                                <w:right w:val="single" w:sz="6" w:space="0" w:color="EFEFEF"/>
                                                                                              </w:divBdr>
                                                                                              <w:divsChild>
                                                                                                <w:div w:id="1756170225">
                                                                                                  <w:marLeft w:val="0"/>
                                                                                                  <w:marRight w:val="0"/>
                                                                                                  <w:marTop w:val="0"/>
                                                                                                  <w:marBottom w:val="0"/>
                                                                                                  <w:divBdr>
                                                                                                    <w:top w:val="none" w:sz="0" w:space="0" w:color="auto"/>
                                                                                                    <w:left w:val="none" w:sz="0" w:space="0" w:color="auto"/>
                                                                                                    <w:bottom w:val="none" w:sz="0" w:space="0" w:color="auto"/>
                                                                                                    <w:right w:val="none" w:sz="0" w:space="0" w:color="auto"/>
                                                                                                  </w:divBdr>
                                                                                                  <w:divsChild>
                                                                                                    <w:div w:id="44329587">
                                                                                                      <w:marLeft w:val="0"/>
                                                                                                      <w:marRight w:val="0"/>
                                                                                                      <w:marTop w:val="0"/>
                                                                                                      <w:marBottom w:val="0"/>
                                                                                                      <w:divBdr>
                                                                                                        <w:top w:val="none" w:sz="0" w:space="0" w:color="auto"/>
                                                                                                        <w:left w:val="none" w:sz="0" w:space="0" w:color="auto"/>
                                                                                                        <w:bottom w:val="none" w:sz="0" w:space="0" w:color="auto"/>
                                                                                                        <w:right w:val="none" w:sz="0" w:space="0" w:color="auto"/>
                                                                                                      </w:divBdr>
                                                                                                      <w:divsChild>
                                                                                                        <w:div w:id="1796869888">
                                                                                                          <w:marLeft w:val="0"/>
                                                                                                          <w:marRight w:val="0"/>
                                                                                                          <w:marTop w:val="0"/>
                                                                                                          <w:marBottom w:val="0"/>
                                                                                                          <w:divBdr>
                                                                                                            <w:top w:val="none" w:sz="0" w:space="0" w:color="auto"/>
                                                                                                            <w:left w:val="none" w:sz="0" w:space="0" w:color="auto"/>
                                                                                                            <w:bottom w:val="none" w:sz="0" w:space="0" w:color="auto"/>
                                                                                                            <w:right w:val="none" w:sz="0" w:space="0" w:color="auto"/>
                                                                                                          </w:divBdr>
                                                                                                          <w:divsChild>
                                                                                                            <w:div w:id="1449930134">
                                                                                                              <w:marLeft w:val="0"/>
                                                                                                              <w:marRight w:val="0"/>
                                                                                                              <w:marTop w:val="0"/>
                                                                                                              <w:marBottom w:val="0"/>
                                                                                                              <w:divBdr>
                                                                                                                <w:top w:val="none" w:sz="0" w:space="0" w:color="auto"/>
                                                                                                                <w:left w:val="none" w:sz="0" w:space="0" w:color="auto"/>
                                                                                                                <w:bottom w:val="none" w:sz="0" w:space="0" w:color="auto"/>
                                                                                                                <w:right w:val="none" w:sz="0" w:space="0" w:color="auto"/>
                                                                                                              </w:divBdr>
                                                                                                              <w:divsChild>
                                                                                                                <w:div w:id="153648899">
                                                                                                                  <w:marLeft w:val="-570"/>
                                                                                                                  <w:marRight w:val="0"/>
                                                                                                                  <w:marTop w:val="150"/>
                                                                                                                  <w:marBottom w:val="225"/>
                                                                                                                  <w:divBdr>
                                                                                                                    <w:top w:val="single" w:sz="6" w:space="2" w:color="D0D0D0"/>
                                                                                                                    <w:left w:val="single" w:sz="6" w:space="2" w:color="D0D0D0"/>
                                                                                                                    <w:bottom w:val="single" w:sz="6" w:space="2" w:color="D0D0D0"/>
                                                                                                                    <w:right w:val="single" w:sz="6" w:space="2" w:color="D0D0D0"/>
                                                                                                                  </w:divBdr>
                                                                                                                  <w:divsChild>
                                                                                                                    <w:div w:id="1644458245">
                                                                                                                      <w:marLeft w:val="225"/>
                                                                                                                      <w:marRight w:val="225"/>
                                                                                                                      <w:marTop w:val="75"/>
                                                                                                                      <w:marBottom w:val="75"/>
                                                                                                                      <w:divBdr>
                                                                                                                        <w:top w:val="none" w:sz="0" w:space="0" w:color="auto"/>
                                                                                                                        <w:left w:val="none" w:sz="0" w:space="0" w:color="auto"/>
                                                                                                                        <w:bottom w:val="none" w:sz="0" w:space="0" w:color="auto"/>
                                                                                                                        <w:right w:val="none" w:sz="0" w:space="0" w:color="auto"/>
                                                                                                                      </w:divBdr>
                                                                                                                      <w:divsChild>
                                                                                                                        <w:div w:id="1827820099">
                                                                                                                          <w:marLeft w:val="0"/>
                                                                                                                          <w:marRight w:val="0"/>
                                                                                                                          <w:marTop w:val="0"/>
                                                                                                                          <w:marBottom w:val="0"/>
                                                                                                                          <w:divBdr>
                                                                                                                            <w:top w:val="single" w:sz="6" w:space="0" w:color="auto"/>
                                                                                                                            <w:left w:val="single" w:sz="6" w:space="0" w:color="auto"/>
                                                                                                                            <w:bottom w:val="single" w:sz="6" w:space="0" w:color="auto"/>
                                                                                                                            <w:right w:val="single" w:sz="6" w:space="0" w:color="auto"/>
                                                                                                                          </w:divBdr>
                                                                                                                          <w:divsChild>
                                                                                                                            <w:div w:id="1122967550">
                                                                                                                              <w:marLeft w:val="0"/>
                                                                                                                              <w:marRight w:val="0"/>
                                                                                                                              <w:marTop w:val="0"/>
                                                                                                                              <w:marBottom w:val="0"/>
                                                                                                                              <w:divBdr>
                                                                                                                                <w:top w:val="none" w:sz="0" w:space="0" w:color="auto"/>
                                                                                                                                <w:left w:val="none" w:sz="0" w:space="0" w:color="auto"/>
                                                                                                                                <w:bottom w:val="none" w:sz="0" w:space="0" w:color="auto"/>
                                                                                                                                <w:right w:val="none" w:sz="0" w:space="0" w:color="auto"/>
                                                                                                                              </w:divBdr>
                                                                                                                              <w:divsChild>
                                                                                                                                <w:div w:id="1071847697">
                                                                                                                                  <w:marLeft w:val="0"/>
                                                                                                                                  <w:marRight w:val="0"/>
                                                                                                                                  <w:marTop w:val="0"/>
                                                                                                                                  <w:marBottom w:val="0"/>
                                                                                                                                  <w:divBdr>
                                                                                                                                    <w:top w:val="none" w:sz="0" w:space="0" w:color="auto"/>
                                                                                                                                    <w:left w:val="none" w:sz="0" w:space="0" w:color="auto"/>
                                                                                                                                    <w:bottom w:val="none" w:sz="0" w:space="0" w:color="auto"/>
                                                                                                                                    <w:right w:val="none" w:sz="0" w:space="0" w:color="auto"/>
                                                                                                                                  </w:divBdr>
                                                                                                                                  <w:divsChild>
                                                                                                                                    <w:div w:id="11373818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4944466">
                                                                                                                                          <w:marLeft w:val="0"/>
                                                                                                                                          <w:marRight w:val="0"/>
                                                                                                                                          <w:marTop w:val="0"/>
                                                                                                                                          <w:marBottom w:val="0"/>
                                                                                                                                          <w:divBdr>
                                                                                                                                            <w:top w:val="none" w:sz="0" w:space="0" w:color="auto"/>
                                                                                                                                            <w:left w:val="none" w:sz="0" w:space="0" w:color="auto"/>
                                                                                                                                            <w:bottom w:val="none" w:sz="0" w:space="0" w:color="auto"/>
                                                                                                                                            <w:right w:val="none" w:sz="0" w:space="0" w:color="auto"/>
                                                                                                                                          </w:divBdr>
                                                                                                                                          <w:divsChild>
                                                                                                                                            <w:div w:id="879435471">
                                                                                                                                              <w:marLeft w:val="0"/>
                                                                                                                                              <w:marRight w:val="0"/>
                                                                                                                                              <w:marTop w:val="0"/>
                                                                                                                                              <w:marBottom w:val="0"/>
                                                                                                                                              <w:divBdr>
                                                                                                                                                <w:top w:val="none" w:sz="0" w:space="0" w:color="auto"/>
                                                                                                                                                <w:left w:val="none" w:sz="0" w:space="0" w:color="auto"/>
                                                                                                                                                <w:bottom w:val="none" w:sz="0" w:space="0" w:color="auto"/>
                                                                                                                                                <w:right w:val="none" w:sz="0" w:space="0" w:color="auto"/>
                                                                                                                                              </w:divBdr>
                                                                                                                                              <w:divsChild>
                                                                                                                                                <w:div w:id="12326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328372">
      <w:bodyDiv w:val="1"/>
      <w:marLeft w:val="0"/>
      <w:marRight w:val="0"/>
      <w:marTop w:val="0"/>
      <w:marBottom w:val="0"/>
      <w:divBdr>
        <w:top w:val="none" w:sz="0" w:space="0" w:color="auto"/>
        <w:left w:val="none" w:sz="0" w:space="0" w:color="auto"/>
        <w:bottom w:val="none" w:sz="0" w:space="0" w:color="auto"/>
        <w:right w:val="none" w:sz="0" w:space="0" w:color="auto"/>
      </w:divBdr>
      <w:divsChild>
        <w:div w:id="1096435849">
          <w:marLeft w:val="0"/>
          <w:marRight w:val="0"/>
          <w:marTop w:val="0"/>
          <w:marBottom w:val="0"/>
          <w:divBdr>
            <w:top w:val="none" w:sz="0" w:space="0" w:color="auto"/>
            <w:left w:val="none" w:sz="0" w:space="0" w:color="auto"/>
            <w:bottom w:val="none" w:sz="0" w:space="0" w:color="auto"/>
            <w:right w:val="none" w:sz="0" w:space="0" w:color="auto"/>
          </w:divBdr>
          <w:divsChild>
            <w:div w:id="1377856561">
              <w:marLeft w:val="0"/>
              <w:marRight w:val="0"/>
              <w:marTop w:val="0"/>
              <w:marBottom w:val="0"/>
              <w:divBdr>
                <w:top w:val="none" w:sz="0" w:space="0" w:color="auto"/>
                <w:left w:val="none" w:sz="0" w:space="0" w:color="auto"/>
                <w:bottom w:val="none" w:sz="0" w:space="0" w:color="auto"/>
                <w:right w:val="none" w:sz="0" w:space="0" w:color="auto"/>
              </w:divBdr>
              <w:divsChild>
                <w:div w:id="1726180261">
                  <w:marLeft w:val="0"/>
                  <w:marRight w:val="0"/>
                  <w:marTop w:val="0"/>
                  <w:marBottom w:val="0"/>
                  <w:divBdr>
                    <w:top w:val="none" w:sz="0" w:space="0" w:color="auto"/>
                    <w:left w:val="none" w:sz="0" w:space="0" w:color="auto"/>
                    <w:bottom w:val="none" w:sz="0" w:space="0" w:color="auto"/>
                    <w:right w:val="none" w:sz="0" w:space="0" w:color="auto"/>
                  </w:divBdr>
                  <w:divsChild>
                    <w:div w:id="957683242">
                      <w:marLeft w:val="0"/>
                      <w:marRight w:val="0"/>
                      <w:marTop w:val="0"/>
                      <w:marBottom w:val="0"/>
                      <w:divBdr>
                        <w:top w:val="none" w:sz="0" w:space="0" w:color="auto"/>
                        <w:left w:val="none" w:sz="0" w:space="0" w:color="auto"/>
                        <w:bottom w:val="none" w:sz="0" w:space="0" w:color="auto"/>
                        <w:right w:val="none" w:sz="0" w:space="0" w:color="auto"/>
                      </w:divBdr>
                      <w:divsChild>
                        <w:div w:id="613564212">
                          <w:marLeft w:val="0"/>
                          <w:marRight w:val="0"/>
                          <w:marTop w:val="0"/>
                          <w:marBottom w:val="0"/>
                          <w:divBdr>
                            <w:top w:val="none" w:sz="0" w:space="0" w:color="auto"/>
                            <w:left w:val="none" w:sz="0" w:space="0" w:color="auto"/>
                            <w:bottom w:val="none" w:sz="0" w:space="0" w:color="auto"/>
                            <w:right w:val="none" w:sz="0" w:space="0" w:color="auto"/>
                          </w:divBdr>
                          <w:divsChild>
                            <w:div w:id="1180001665">
                              <w:marLeft w:val="0"/>
                              <w:marRight w:val="0"/>
                              <w:marTop w:val="0"/>
                              <w:marBottom w:val="0"/>
                              <w:divBdr>
                                <w:top w:val="none" w:sz="0" w:space="0" w:color="auto"/>
                                <w:left w:val="none" w:sz="0" w:space="0" w:color="auto"/>
                                <w:bottom w:val="none" w:sz="0" w:space="0" w:color="auto"/>
                                <w:right w:val="none" w:sz="0" w:space="0" w:color="auto"/>
                              </w:divBdr>
                              <w:divsChild>
                                <w:div w:id="1751350089">
                                  <w:marLeft w:val="0"/>
                                  <w:marRight w:val="0"/>
                                  <w:marTop w:val="0"/>
                                  <w:marBottom w:val="0"/>
                                  <w:divBdr>
                                    <w:top w:val="none" w:sz="0" w:space="0" w:color="auto"/>
                                    <w:left w:val="none" w:sz="0" w:space="0" w:color="auto"/>
                                    <w:bottom w:val="none" w:sz="0" w:space="0" w:color="auto"/>
                                    <w:right w:val="none" w:sz="0" w:space="0" w:color="auto"/>
                                  </w:divBdr>
                                  <w:divsChild>
                                    <w:div w:id="382605603">
                                      <w:marLeft w:val="0"/>
                                      <w:marRight w:val="0"/>
                                      <w:marTop w:val="0"/>
                                      <w:marBottom w:val="0"/>
                                      <w:divBdr>
                                        <w:top w:val="none" w:sz="0" w:space="0" w:color="auto"/>
                                        <w:left w:val="none" w:sz="0" w:space="0" w:color="auto"/>
                                        <w:bottom w:val="none" w:sz="0" w:space="0" w:color="auto"/>
                                        <w:right w:val="none" w:sz="0" w:space="0" w:color="auto"/>
                                      </w:divBdr>
                                      <w:divsChild>
                                        <w:div w:id="1139497644">
                                          <w:marLeft w:val="0"/>
                                          <w:marRight w:val="0"/>
                                          <w:marTop w:val="0"/>
                                          <w:marBottom w:val="0"/>
                                          <w:divBdr>
                                            <w:top w:val="none" w:sz="0" w:space="0" w:color="auto"/>
                                            <w:left w:val="none" w:sz="0" w:space="0" w:color="auto"/>
                                            <w:bottom w:val="none" w:sz="0" w:space="0" w:color="auto"/>
                                            <w:right w:val="none" w:sz="0" w:space="0" w:color="auto"/>
                                          </w:divBdr>
                                          <w:divsChild>
                                            <w:div w:id="1728528724">
                                              <w:marLeft w:val="0"/>
                                              <w:marRight w:val="0"/>
                                              <w:marTop w:val="0"/>
                                              <w:marBottom w:val="0"/>
                                              <w:divBdr>
                                                <w:top w:val="none" w:sz="0" w:space="0" w:color="auto"/>
                                                <w:left w:val="none" w:sz="0" w:space="0" w:color="auto"/>
                                                <w:bottom w:val="none" w:sz="0" w:space="0" w:color="auto"/>
                                                <w:right w:val="none" w:sz="0" w:space="0" w:color="auto"/>
                                              </w:divBdr>
                                              <w:divsChild>
                                                <w:div w:id="574631612">
                                                  <w:marLeft w:val="0"/>
                                                  <w:marRight w:val="0"/>
                                                  <w:marTop w:val="0"/>
                                                  <w:marBottom w:val="0"/>
                                                  <w:divBdr>
                                                    <w:top w:val="none" w:sz="0" w:space="0" w:color="auto"/>
                                                    <w:left w:val="none" w:sz="0" w:space="0" w:color="auto"/>
                                                    <w:bottom w:val="none" w:sz="0" w:space="0" w:color="auto"/>
                                                    <w:right w:val="none" w:sz="0" w:space="0" w:color="auto"/>
                                                  </w:divBdr>
                                                  <w:divsChild>
                                                    <w:div w:id="1577519759">
                                                      <w:marLeft w:val="0"/>
                                                      <w:marRight w:val="0"/>
                                                      <w:marTop w:val="0"/>
                                                      <w:marBottom w:val="0"/>
                                                      <w:divBdr>
                                                        <w:top w:val="none" w:sz="0" w:space="0" w:color="auto"/>
                                                        <w:left w:val="none" w:sz="0" w:space="0" w:color="auto"/>
                                                        <w:bottom w:val="none" w:sz="0" w:space="0" w:color="auto"/>
                                                        <w:right w:val="none" w:sz="0" w:space="0" w:color="auto"/>
                                                      </w:divBdr>
                                                      <w:divsChild>
                                                        <w:div w:id="1747723416">
                                                          <w:marLeft w:val="0"/>
                                                          <w:marRight w:val="0"/>
                                                          <w:marTop w:val="0"/>
                                                          <w:marBottom w:val="0"/>
                                                          <w:divBdr>
                                                            <w:top w:val="none" w:sz="0" w:space="0" w:color="auto"/>
                                                            <w:left w:val="none" w:sz="0" w:space="0" w:color="auto"/>
                                                            <w:bottom w:val="none" w:sz="0" w:space="0" w:color="auto"/>
                                                            <w:right w:val="none" w:sz="0" w:space="0" w:color="auto"/>
                                                          </w:divBdr>
                                                          <w:divsChild>
                                                            <w:div w:id="1682317917">
                                                              <w:marLeft w:val="0"/>
                                                              <w:marRight w:val="0"/>
                                                              <w:marTop w:val="0"/>
                                                              <w:marBottom w:val="0"/>
                                                              <w:divBdr>
                                                                <w:top w:val="none" w:sz="0" w:space="0" w:color="auto"/>
                                                                <w:left w:val="none" w:sz="0" w:space="0" w:color="auto"/>
                                                                <w:bottom w:val="none" w:sz="0" w:space="0" w:color="auto"/>
                                                                <w:right w:val="none" w:sz="0" w:space="0" w:color="auto"/>
                                                              </w:divBdr>
                                                              <w:divsChild>
                                                                <w:div w:id="1029454471">
                                                                  <w:marLeft w:val="0"/>
                                                                  <w:marRight w:val="0"/>
                                                                  <w:marTop w:val="0"/>
                                                                  <w:marBottom w:val="0"/>
                                                                  <w:divBdr>
                                                                    <w:top w:val="none" w:sz="0" w:space="0" w:color="auto"/>
                                                                    <w:left w:val="none" w:sz="0" w:space="0" w:color="auto"/>
                                                                    <w:bottom w:val="none" w:sz="0" w:space="0" w:color="auto"/>
                                                                    <w:right w:val="none" w:sz="0" w:space="0" w:color="auto"/>
                                                                  </w:divBdr>
                                                                  <w:divsChild>
                                                                    <w:div w:id="1450592252">
                                                                      <w:marLeft w:val="0"/>
                                                                      <w:marRight w:val="0"/>
                                                                      <w:marTop w:val="0"/>
                                                                      <w:marBottom w:val="0"/>
                                                                      <w:divBdr>
                                                                        <w:top w:val="none" w:sz="0" w:space="0" w:color="auto"/>
                                                                        <w:left w:val="none" w:sz="0" w:space="0" w:color="auto"/>
                                                                        <w:bottom w:val="none" w:sz="0" w:space="0" w:color="auto"/>
                                                                        <w:right w:val="none" w:sz="0" w:space="0" w:color="auto"/>
                                                                      </w:divBdr>
                                                                      <w:divsChild>
                                                                        <w:div w:id="719062663">
                                                                          <w:marLeft w:val="0"/>
                                                                          <w:marRight w:val="0"/>
                                                                          <w:marTop w:val="0"/>
                                                                          <w:marBottom w:val="0"/>
                                                                          <w:divBdr>
                                                                            <w:top w:val="none" w:sz="0" w:space="0" w:color="auto"/>
                                                                            <w:left w:val="none" w:sz="0" w:space="0" w:color="auto"/>
                                                                            <w:bottom w:val="none" w:sz="0" w:space="0" w:color="auto"/>
                                                                            <w:right w:val="none" w:sz="0" w:space="0" w:color="auto"/>
                                                                          </w:divBdr>
                                                                          <w:divsChild>
                                                                            <w:div w:id="352876784">
                                                                              <w:marLeft w:val="0"/>
                                                                              <w:marRight w:val="0"/>
                                                                              <w:marTop w:val="0"/>
                                                                              <w:marBottom w:val="0"/>
                                                                              <w:divBdr>
                                                                                <w:top w:val="none" w:sz="0" w:space="0" w:color="auto"/>
                                                                                <w:left w:val="none" w:sz="0" w:space="0" w:color="auto"/>
                                                                                <w:bottom w:val="none" w:sz="0" w:space="0" w:color="auto"/>
                                                                                <w:right w:val="none" w:sz="0" w:space="0" w:color="auto"/>
                                                                              </w:divBdr>
                                                                              <w:divsChild>
                                                                                <w:div w:id="1971592034">
                                                                                  <w:marLeft w:val="0"/>
                                                                                  <w:marRight w:val="0"/>
                                                                                  <w:marTop w:val="0"/>
                                                                                  <w:marBottom w:val="0"/>
                                                                                  <w:divBdr>
                                                                                    <w:top w:val="none" w:sz="0" w:space="0" w:color="auto"/>
                                                                                    <w:left w:val="none" w:sz="0" w:space="0" w:color="auto"/>
                                                                                    <w:bottom w:val="none" w:sz="0" w:space="0" w:color="auto"/>
                                                                                    <w:right w:val="none" w:sz="0" w:space="0" w:color="auto"/>
                                                                                  </w:divBdr>
                                                                                  <w:divsChild>
                                                                                    <w:div w:id="342898732">
                                                                                      <w:marLeft w:val="0"/>
                                                                                      <w:marRight w:val="0"/>
                                                                                      <w:marTop w:val="0"/>
                                                                                      <w:marBottom w:val="0"/>
                                                                                      <w:divBdr>
                                                                                        <w:top w:val="none" w:sz="0" w:space="0" w:color="auto"/>
                                                                                        <w:left w:val="none" w:sz="0" w:space="0" w:color="auto"/>
                                                                                        <w:bottom w:val="none" w:sz="0" w:space="0" w:color="auto"/>
                                                                                        <w:right w:val="none" w:sz="0" w:space="0" w:color="auto"/>
                                                                                      </w:divBdr>
                                                                                      <w:divsChild>
                                                                                        <w:div w:id="223565504">
                                                                                          <w:marLeft w:val="0"/>
                                                                                          <w:marRight w:val="0"/>
                                                                                          <w:marTop w:val="0"/>
                                                                                          <w:marBottom w:val="0"/>
                                                                                          <w:divBdr>
                                                                                            <w:top w:val="none" w:sz="0" w:space="0" w:color="auto"/>
                                                                                            <w:left w:val="none" w:sz="0" w:space="0" w:color="auto"/>
                                                                                            <w:bottom w:val="none" w:sz="0" w:space="0" w:color="auto"/>
                                                                                            <w:right w:val="none" w:sz="0" w:space="0" w:color="auto"/>
                                                                                          </w:divBdr>
                                                                                          <w:divsChild>
                                                                                            <w:div w:id="27113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2159972">
                                                                                                  <w:marLeft w:val="0"/>
                                                                                                  <w:marRight w:val="0"/>
                                                                                                  <w:marTop w:val="0"/>
                                                                                                  <w:marBottom w:val="0"/>
                                                                                                  <w:divBdr>
                                                                                                    <w:top w:val="none" w:sz="0" w:space="0" w:color="auto"/>
                                                                                                    <w:left w:val="none" w:sz="0" w:space="0" w:color="auto"/>
                                                                                                    <w:bottom w:val="none" w:sz="0" w:space="0" w:color="auto"/>
                                                                                                    <w:right w:val="none" w:sz="0" w:space="0" w:color="auto"/>
                                                                                                  </w:divBdr>
                                                                                                  <w:divsChild>
                                                                                                    <w:div w:id="294916861">
                                                                                                      <w:marLeft w:val="0"/>
                                                                                                      <w:marRight w:val="0"/>
                                                                                                      <w:marTop w:val="0"/>
                                                                                                      <w:marBottom w:val="0"/>
                                                                                                      <w:divBdr>
                                                                                                        <w:top w:val="none" w:sz="0" w:space="0" w:color="auto"/>
                                                                                                        <w:left w:val="none" w:sz="0" w:space="0" w:color="auto"/>
                                                                                                        <w:bottom w:val="none" w:sz="0" w:space="0" w:color="auto"/>
                                                                                                        <w:right w:val="none" w:sz="0" w:space="0" w:color="auto"/>
                                                                                                      </w:divBdr>
                                                                                                      <w:divsChild>
                                                                                                        <w:div w:id="1026249711">
                                                                                                          <w:marLeft w:val="0"/>
                                                                                                          <w:marRight w:val="0"/>
                                                                                                          <w:marTop w:val="0"/>
                                                                                                          <w:marBottom w:val="0"/>
                                                                                                          <w:divBdr>
                                                                                                            <w:top w:val="none" w:sz="0" w:space="0" w:color="auto"/>
                                                                                                            <w:left w:val="none" w:sz="0" w:space="0" w:color="auto"/>
                                                                                                            <w:bottom w:val="none" w:sz="0" w:space="0" w:color="auto"/>
                                                                                                            <w:right w:val="none" w:sz="0" w:space="0" w:color="auto"/>
                                                                                                          </w:divBdr>
                                                                                                          <w:divsChild>
                                                                                                            <w:div w:id="1850676894">
                                                                                                              <w:marLeft w:val="0"/>
                                                                                                              <w:marRight w:val="0"/>
                                                                                                              <w:marTop w:val="0"/>
                                                                                                              <w:marBottom w:val="0"/>
                                                                                                              <w:divBdr>
                                                                                                                <w:top w:val="none" w:sz="0" w:space="0" w:color="auto"/>
                                                                                                                <w:left w:val="none" w:sz="0" w:space="0" w:color="auto"/>
                                                                                                                <w:bottom w:val="none" w:sz="0" w:space="0" w:color="auto"/>
                                                                                                                <w:right w:val="none" w:sz="0" w:space="0" w:color="auto"/>
                                                                                                              </w:divBdr>
                                                                                                              <w:divsChild>
                                                                                                                <w:div w:id="1749300244">
                                                                                                                  <w:marLeft w:val="-570"/>
                                                                                                                  <w:marRight w:val="0"/>
                                                                                                                  <w:marTop w:val="150"/>
                                                                                                                  <w:marBottom w:val="225"/>
                                                                                                                  <w:divBdr>
                                                                                                                    <w:top w:val="single" w:sz="6" w:space="2" w:color="D0D0D0"/>
                                                                                                                    <w:left w:val="single" w:sz="6" w:space="2" w:color="D0D0D0"/>
                                                                                                                    <w:bottom w:val="single" w:sz="6" w:space="2" w:color="D0D0D0"/>
                                                                                                                    <w:right w:val="single" w:sz="6" w:space="2" w:color="D0D0D0"/>
                                                                                                                  </w:divBdr>
                                                                                                                  <w:divsChild>
                                                                                                                    <w:div w:id="937446708">
                                                                                                                      <w:marLeft w:val="225"/>
                                                                                                                      <w:marRight w:val="225"/>
                                                                                                                      <w:marTop w:val="75"/>
                                                                                                                      <w:marBottom w:val="75"/>
                                                                                                                      <w:divBdr>
                                                                                                                        <w:top w:val="none" w:sz="0" w:space="0" w:color="auto"/>
                                                                                                                        <w:left w:val="none" w:sz="0" w:space="0" w:color="auto"/>
                                                                                                                        <w:bottom w:val="none" w:sz="0" w:space="0" w:color="auto"/>
                                                                                                                        <w:right w:val="none" w:sz="0" w:space="0" w:color="auto"/>
                                                                                                                      </w:divBdr>
                                                                                                                      <w:divsChild>
                                                                                                                        <w:div w:id="1625891030">
                                                                                                                          <w:marLeft w:val="0"/>
                                                                                                                          <w:marRight w:val="0"/>
                                                                                                                          <w:marTop w:val="0"/>
                                                                                                                          <w:marBottom w:val="0"/>
                                                                                                                          <w:divBdr>
                                                                                                                            <w:top w:val="single" w:sz="6" w:space="0" w:color="auto"/>
                                                                                                                            <w:left w:val="single" w:sz="6" w:space="0" w:color="auto"/>
                                                                                                                            <w:bottom w:val="single" w:sz="6" w:space="0" w:color="auto"/>
                                                                                                                            <w:right w:val="single" w:sz="6" w:space="0" w:color="auto"/>
                                                                                                                          </w:divBdr>
                                                                                                                          <w:divsChild>
                                                                                                                            <w:div w:id="495263705">
                                                                                                                              <w:marLeft w:val="0"/>
                                                                                                                              <w:marRight w:val="0"/>
                                                                                                                              <w:marTop w:val="0"/>
                                                                                                                              <w:marBottom w:val="0"/>
                                                                                                                              <w:divBdr>
                                                                                                                                <w:top w:val="none" w:sz="0" w:space="0" w:color="auto"/>
                                                                                                                                <w:left w:val="none" w:sz="0" w:space="0" w:color="auto"/>
                                                                                                                                <w:bottom w:val="none" w:sz="0" w:space="0" w:color="auto"/>
                                                                                                                                <w:right w:val="none" w:sz="0" w:space="0" w:color="auto"/>
                                                                                                                              </w:divBdr>
                                                                                                                              <w:divsChild>
                                                                                                                                <w:div w:id="1520506792">
                                                                                                                                  <w:marLeft w:val="0"/>
                                                                                                                                  <w:marRight w:val="0"/>
                                                                                                                                  <w:marTop w:val="0"/>
                                                                                                                                  <w:marBottom w:val="0"/>
                                                                                                                                  <w:divBdr>
                                                                                                                                    <w:top w:val="none" w:sz="0" w:space="0" w:color="auto"/>
                                                                                                                                    <w:left w:val="none" w:sz="0" w:space="0" w:color="auto"/>
                                                                                                                                    <w:bottom w:val="none" w:sz="0" w:space="0" w:color="auto"/>
                                                                                                                                    <w:right w:val="none" w:sz="0" w:space="0" w:color="auto"/>
                                                                                                                                  </w:divBdr>
                                                                                                                                  <w:divsChild>
                                                                                                                                    <w:div w:id="2101870884">
                                                                                                                                      <w:marLeft w:val="0"/>
                                                                                                                                      <w:marRight w:val="0"/>
                                                                                                                                      <w:marTop w:val="0"/>
                                                                                                                                      <w:marBottom w:val="0"/>
                                                                                                                                      <w:divBdr>
                                                                                                                                        <w:top w:val="none" w:sz="0" w:space="0" w:color="auto"/>
                                                                                                                                        <w:left w:val="none" w:sz="0" w:space="0" w:color="auto"/>
                                                                                                                                        <w:bottom w:val="none" w:sz="0" w:space="0" w:color="auto"/>
                                                                                                                                        <w:right w:val="none" w:sz="0" w:space="0" w:color="auto"/>
                                                                                                                                      </w:divBdr>
                                                                                                                                      <w:divsChild>
                                                                                                                                        <w:div w:id="860625828">
                                                                                                                                          <w:marLeft w:val="0"/>
                                                                                                                                          <w:marRight w:val="0"/>
                                                                                                                                          <w:marTop w:val="0"/>
                                                                                                                                          <w:marBottom w:val="0"/>
                                                                                                                                          <w:divBdr>
                                                                                                                                            <w:top w:val="none" w:sz="0" w:space="0" w:color="auto"/>
                                                                                                                                            <w:left w:val="none" w:sz="0" w:space="0" w:color="auto"/>
                                                                                                                                            <w:bottom w:val="none" w:sz="0" w:space="0" w:color="auto"/>
                                                                                                                                            <w:right w:val="none" w:sz="0" w:space="0" w:color="auto"/>
                                                                                                                                          </w:divBdr>
                                                                                                                                          <w:divsChild>
                                                                                                                                            <w:div w:id="1256330229">
                                                                                                                                              <w:marLeft w:val="0"/>
                                                                                                                                              <w:marRight w:val="0"/>
                                                                                                                                              <w:marTop w:val="0"/>
                                                                                                                                              <w:marBottom w:val="0"/>
                                                                                                                                              <w:divBdr>
                                                                                                                                                <w:top w:val="none" w:sz="0" w:space="0" w:color="auto"/>
                                                                                                                                                <w:left w:val="none" w:sz="0" w:space="0" w:color="auto"/>
                                                                                                                                                <w:bottom w:val="none" w:sz="0" w:space="0" w:color="auto"/>
                                                                                                                                                <w:right w:val="none" w:sz="0" w:space="0" w:color="auto"/>
                                                                                                                                              </w:divBdr>
                                                                                                                                              <w:divsChild>
                                                                                                                                                <w:div w:id="394469250">
                                                                                                                                                  <w:marLeft w:val="0"/>
                                                                                                                                                  <w:marRight w:val="0"/>
                                                                                                                                                  <w:marTop w:val="0"/>
                                                                                                                                                  <w:marBottom w:val="0"/>
                                                                                                                                                  <w:divBdr>
                                                                                                                                                    <w:top w:val="none" w:sz="0" w:space="0" w:color="auto"/>
                                                                                                                                                    <w:left w:val="none" w:sz="0" w:space="0" w:color="auto"/>
                                                                                                                                                    <w:bottom w:val="none" w:sz="0" w:space="0" w:color="auto"/>
                                                                                                                                                    <w:right w:val="none" w:sz="0" w:space="0" w:color="auto"/>
                                                                                                                                                  </w:divBdr>
                                                                                                                                                  <w:divsChild>
                                                                                                                                                    <w:div w:id="338580884">
                                                                                                                                                      <w:marLeft w:val="0"/>
                                                                                                                                                      <w:marRight w:val="0"/>
                                                                                                                                                      <w:marTop w:val="0"/>
                                                                                                                                                      <w:marBottom w:val="0"/>
                                                                                                                                                      <w:divBdr>
                                                                                                                                                        <w:top w:val="none" w:sz="0" w:space="0" w:color="auto"/>
                                                                                                                                                        <w:left w:val="none" w:sz="0" w:space="0" w:color="auto"/>
                                                                                                                                                        <w:bottom w:val="none" w:sz="0" w:space="0" w:color="auto"/>
                                                                                                                                                        <w:right w:val="none" w:sz="0" w:space="0" w:color="auto"/>
                                                                                                                                                      </w:divBdr>
                                                                                                                                                    </w:div>
                                                                                                                                                    <w:div w:id="7119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420927">
      <w:bodyDiv w:val="1"/>
      <w:marLeft w:val="0"/>
      <w:marRight w:val="0"/>
      <w:marTop w:val="0"/>
      <w:marBottom w:val="0"/>
      <w:divBdr>
        <w:top w:val="none" w:sz="0" w:space="0" w:color="auto"/>
        <w:left w:val="none" w:sz="0" w:space="0" w:color="auto"/>
        <w:bottom w:val="none" w:sz="0" w:space="0" w:color="auto"/>
        <w:right w:val="none" w:sz="0" w:space="0" w:color="auto"/>
      </w:divBdr>
      <w:divsChild>
        <w:div w:id="87624778">
          <w:marLeft w:val="0"/>
          <w:marRight w:val="0"/>
          <w:marTop w:val="0"/>
          <w:marBottom w:val="0"/>
          <w:divBdr>
            <w:top w:val="none" w:sz="0" w:space="0" w:color="auto"/>
            <w:left w:val="none" w:sz="0" w:space="0" w:color="auto"/>
            <w:bottom w:val="none" w:sz="0" w:space="0" w:color="auto"/>
            <w:right w:val="none" w:sz="0" w:space="0" w:color="auto"/>
          </w:divBdr>
          <w:divsChild>
            <w:div w:id="1341082422">
              <w:marLeft w:val="0"/>
              <w:marRight w:val="0"/>
              <w:marTop w:val="0"/>
              <w:marBottom w:val="0"/>
              <w:divBdr>
                <w:top w:val="none" w:sz="0" w:space="0" w:color="auto"/>
                <w:left w:val="none" w:sz="0" w:space="0" w:color="auto"/>
                <w:bottom w:val="none" w:sz="0" w:space="0" w:color="auto"/>
                <w:right w:val="none" w:sz="0" w:space="0" w:color="auto"/>
              </w:divBdr>
              <w:divsChild>
                <w:div w:id="402417307">
                  <w:marLeft w:val="0"/>
                  <w:marRight w:val="0"/>
                  <w:marTop w:val="0"/>
                  <w:marBottom w:val="0"/>
                  <w:divBdr>
                    <w:top w:val="none" w:sz="0" w:space="0" w:color="auto"/>
                    <w:left w:val="none" w:sz="0" w:space="0" w:color="auto"/>
                    <w:bottom w:val="none" w:sz="0" w:space="0" w:color="auto"/>
                    <w:right w:val="none" w:sz="0" w:space="0" w:color="auto"/>
                  </w:divBdr>
                </w:div>
                <w:div w:id="20597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2969">
          <w:marLeft w:val="0"/>
          <w:marRight w:val="0"/>
          <w:marTop w:val="0"/>
          <w:marBottom w:val="0"/>
          <w:divBdr>
            <w:top w:val="none" w:sz="0" w:space="0" w:color="auto"/>
            <w:left w:val="none" w:sz="0" w:space="0" w:color="auto"/>
            <w:bottom w:val="none" w:sz="0" w:space="0" w:color="auto"/>
            <w:right w:val="none" w:sz="0" w:space="0" w:color="auto"/>
          </w:divBdr>
          <w:divsChild>
            <w:div w:id="1455637125">
              <w:marLeft w:val="0"/>
              <w:marRight w:val="0"/>
              <w:marTop w:val="0"/>
              <w:marBottom w:val="0"/>
              <w:divBdr>
                <w:top w:val="none" w:sz="0" w:space="0" w:color="auto"/>
                <w:left w:val="none" w:sz="0" w:space="0" w:color="auto"/>
                <w:bottom w:val="none" w:sz="0" w:space="0" w:color="auto"/>
                <w:right w:val="none" w:sz="0" w:space="0" w:color="auto"/>
              </w:divBdr>
              <w:divsChild>
                <w:div w:id="7241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80313">
      <w:bodyDiv w:val="1"/>
      <w:marLeft w:val="0"/>
      <w:marRight w:val="0"/>
      <w:marTop w:val="0"/>
      <w:marBottom w:val="0"/>
      <w:divBdr>
        <w:top w:val="none" w:sz="0" w:space="0" w:color="auto"/>
        <w:left w:val="none" w:sz="0" w:space="0" w:color="auto"/>
        <w:bottom w:val="none" w:sz="0" w:space="0" w:color="auto"/>
        <w:right w:val="none" w:sz="0" w:space="0" w:color="auto"/>
      </w:divBdr>
    </w:div>
    <w:div w:id="1301888280">
      <w:bodyDiv w:val="1"/>
      <w:marLeft w:val="0"/>
      <w:marRight w:val="0"/>
      <w:marTop w:val="0"/>
      <w:marBottom w:val="0"/>
      <w:divBdr>
        <w:top w:val="none" w:sz="0" w:space="0" w:color="auto"/>
        <w:left w:val="none" w:sz="0" w:space="0" w:color="auto"/>
        <w:bottom w:val="none" w:sz="0" w:space="0" w:color="auto"/>
        <w:right w:val="none" w:sz="0" w:space="0" w:color="auto"/>
      </w:divBdr>
    </w:div>
    <w:div w:id="1304700274">
      <w:bodyDiv w:val="1"/>
      <w:marLeft w:val="0"/>
      <w:marRight w:val="0"/>
      <w:marTop w:val="0"/>
      <w:marBottom w:val="0"/>
      <w:divBdr>
        <w:top w:val="none" w:sz="0" w:space="0" w:color="auto"/>
        <w:left w:val="none" w:sz="0" w:space="0" w:color="auto"/>
        <w:bottom w:val="none" w:sz="0" w:space="0" w:color="auto"/>
        <w:right w:val="none" w:sz="0" w:space="0" w:color="auto"/>
      </w:divBdr>
    </w:div>
    <w:div w:id="1308585565">
      <w:bodyDiv w:val="1"/>
      <w:marLeft w:val="0"/>
      <w:marRight w:val="0"/>
      <w:marTop w:val="0"/>
      <w:marBottom w:val="0"/>
      <w:divBdr>
        <w:top w:val="none" w:sz="0" w:space="0" w:color="auto"/>
        <w:left w:val="none" w:sz="0" w:space="0" w:color="auto"/>
        <w:bottom w:val="none" w:sz="0" w:space="0" w:color="auto"/>
        <w:right w:val="none" w:sz="0" w:space="0" w:color="auto"/>
      </w:divBdr>
    </w:div>
    <w:div w:id="1327396068">
      <w:bodyDiv w:val="1"/>
      <w:marLeft w:val="0"/>
      <w:marRight w:val="0"/>
      <w:marTop w:val="0"/>
      <w:marBottom w:val="0"/>
      <w:divBdr>
        <w:top w:val="none" w:sz="0" w:space="0" w:color="auto"/>
        <w:left w:val="none" w:sz="0" w:space="0" w:color="auto"/>
        <w:bottom w:val="none" w:sz="0" w:space="0" w:color="auto"/>
        <w:right w:val="none" w:sz="0" w:space="0" w:color="auto"/>
      </w:divBdr>
    </w:div>
    <w:div w:id="1349065157">
      <w:bodyDiv w:val="1"/>
      <w:marLeft w:val="0"/>
      <w:marRight w:val="0"/>
      <w:marTop w:val="0"/>
      <w:marBottom w:val="0"/>
      <w:divBdr>
        <w:top w:val="none" w:sz="0" w:space="0" w:color="auto"/>
        <w:left w:val="none" w:sz="0" w:space="0" w:color="auto"/>
        <w:bottom w:val="none" w:sz="0" w:space="0" w:color="auto"/>
        <w:right w:val="none" w:sz="0" w:space="0" w:color="auto"/>
      </w:divBdr>
    </w:div>
    <w:div w:id="1352996587">
      <w:bodyDiv w:val="1"/>
      <w:marLeft w:val="0"/>
      <w:marRight w:val="0"/>
      <w:marTop w:val="0"/>
      <w:marBottom w:val="0"/>
      <w:divBdr>
        <w:top w:val="none" w:sz="0" w:space="0" w:color="auto"/>
        <w:left w:val="none" w:sz="0" w:space="0" w:color="auto"/>
        <w:bottom w:val="none" w:sz="0" w:space="0" w:color="auto"/>
        <w:right w:val="none" w:sz="0" w:space="0" w:color="auto"/>
      </w:divBdr>
    </w:div>
    <w:div w:id="1378235816">
      <w:bodyDiv w:val="1"/>
      <w:marLeft w:val="0"/>
      <w:marRight w:val="0"/>
      <w:marTop w:val="0"/>
      <w:marBottom w:val="0"/>
      <w:divBdr>
        <w:top w:val="none" w:sz="0" w:space="0" w:color="auto"/>
        <w:left w:val="none" w:sz="0" w:space="0" w:color="auto"/>
        <w:bottom w:val="none" w:sz="0" w:space="0" w:color="auto"/>
        <w:right w:val="none" w:sz="0" w:space="0" w:color="auto"/>
      </w:divBdr>
    </w:div>
    <w:div w:id="1381711732">
      <w:bodyDiv w:val="1"/>
      <w:marLeft w:val="0"/>
      <w:marRight w:val="0"/>
      <w:marTop w:val="0"/>
      <w:marBottom w:val="0"/>
      <w:divBdr>
        <w:top w:val="none" w:sz="0" w:space="0" w:color="auto"/>
        <w:left w:val="none" w:sz="0" w:space="0" w:color="auto"/>
        <w:bottom w:val="none" w:sz="0" w:space="0" w:color="auto"/>
        <w:right w:val="none" w:sz="0" w:space="0" w:color="auto"/>
      </w:divBdr>
    </w:div>
    <w:div w:id="1394347594">
      <w:bodyDiv w:val="1"/>
      <w:marLeft w:val="0"/>
      <w:marRight w:val="0"/>
      <w:marTop w:val="0"/>
      <w:marBottom w:val="0"/>
      <w:divBdr>
        <w:top w:val="none" w:sz="0" w:space="0" w:color="auto"/>
        <w:left w:val="none" w:sz="0" w:space="0" w:color="auto"/>
        <w:bottom w:val="none" w:sz="0" w:space="0" w:color="auto"/>
        <w:right w:val="none" w:sz="0" w:space="0" w:color="auto"/>
      </w:divBdr>
      <w:divsChild>
        <w:div w:id="516308521">
          <w:marLeft w:val="0"/>
          <w:marRight w:val="0"/>
          <w:marTop w:val="0"/>
          <w:marBottom w:val="0"/>
          <w:divBdr>
            <w:top w:val="none" w:sz="0" w:space="0" w:color="auto"/>
            <w:left w:val="none" w:sz="0" w:space="0" w:color="auto"/>
            <w:bottom w:val="none" w:sz="0" w:space="0" w:color="auto"/>
            <w:right w:val="none" w:sz="0" w:space="0" w:color="auto"/>
          </w:divBdr>
          <w:divsChild>
            <w:div w:id="1560241136">
              <w:marLeft w:val="0"/>
              <w:marRight w:val="0"/>
              <w:marTop w:val="0"/>
              <w:marBottom w:val="0"/>
              <w:divBdr>
                <w:top w:val="none" w:sz="0" w:space="0" w:color="auto"/>
                <w:left w:val="none" w:sz="0" w:space="0" w:color="auto"/>
                <w:bottom w:val="none" w:sz="0" w:space="0" w:color="auto"/>
                <w:right w:val="none" w:sz="0" w:space="0" w:color="auto"/>
              </w:divBdr>
              <w:divsChild>
                <w:div w:id="6147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0374">
          <w:marLeft w:val="0"/>
          <w:marRight w:val="0"/>
          <w:marTop w:val="0"/>
          <w:marBottom w:val="0"/>
          <w:divBdr>
            <w:top w:val="none" w:sz="0" w:space="0" w:color="auto"/>
            <w:left w:val="none" w:sz="0" w:space="0" w:color="auto"/>
            <w:bottom w:val="none" w:sz="0" w:space="0" w:color="auto"/>
            <w:right w:val="none" w:sz="0" w:space="0" w:color="auto"/>
          </w:divBdr>
        </w:div>
        <w:div w:id="1266765160">
          <w:marLeft w:val="0"/>
          <w:marRight w:val="0"/>
          <w:marTop w:val="0"/>
          <w:marBottom w:val="0"/>
          <w:divBdr>
            <w:top w:val="none" w:sz="0" w:space="0" w:color="auto"/>
            <w:left w:val="none" w:sz="0" w:space="0" w:color="auto"/>
            <w:bottom w:val="none" w:sz="0" w:space="0" w:color="auto"/>
            <w:right w:val="none" w:sz="0" w:space="0" w:color="auto"/>
          </w:divBdr>
        </w:div>
      </w:divsChild>
    </w:div>
    <w:div w:id="1404258569">
      <w:bodyDiv w:val="1"/>
      <w:marLeft w:val="0"/>
      <w:marRight w:val="0"/>
      <w:marTop w:val="0"/>
      <w:marBottom w:val="0"/>
      <w:divBdr>
        <w:top w:val="none" w:sz="0" w:space="0" w:color="auto"/>
        <w:left w:val="none" w:sz="0" w:space="0" w:color="auto"/>
        <w:bottom w:val="none" w:sz="0" w:space="0" w:color="auto"/>
        <w:right w:val="none" w:sz="0" w:space="0" w:color="auto"/>
      </w:divBdr>
    </w:div>
    <w:div w:id="1421679690">
      <w:bodyDiv w:val="1"/>
      <w:marLeft w:val="0"/>
      <w:marRight w:val="0"/>
      <w:marTop w:val="0"/>
      <w:marBottom w:val="0"/>
      <w:divBdr>
        <w:top w:val="none" w:sz="0" w:space="0" w:color="auto"/>
        <w:left w:val="none" w:sz="0" w:space="0" w:color="auto"/>
        <w:bottom w:val="none" w:sz="0" w:space="0" w:color="auto"/>
        <w:right w:val="none" w:sz="0" w:space="0" w:color="auto"/>
      </w:divBdr>
    </w:div>
    <w:div w:id="1446074544">
      <w:bodyDiv w:val="1"/>
      <w:marLeft w:val="0"/>
      <w:marRight w:val="0"/>
      <w:marTop w:val="0"/>
      <w:marBottom w:val="0"/>
      <w:divBdr>
        <w:top w:val="none" w:sz="0" w:space="0" w:color="auto"/>
        <w:left w:val="none" w:sz="0" w:space="0" w:color="auto"/>
        <w:bottom w:val="none" w:sz="0" w:space="0" w:color="auto"/>
        <w:right w:val="none" w:sz="0" w:space="0" w:color="auto"/>
      </w:divBdr>
    </w:div>
    <w:div w:id="1454322610">
      <w:bodyDiv w:val="1"/>
      <w:marLeft w:val="0"/>
      <w:marRight w:val="0"/>
      <w:marTop w:val="0"/>
      <w:marBottom w:val="0"/>
      <w:divBdr>
        <w:top w:val="none" w:sz="0" w:space="0" w:color="auto"/>
        <w:left w:val="none" w:sz="0" w:space="0" w:color="auto"/>
        <w:bottom w:val="none" w:sz="0" w:space="0" w:color="auto"/>
        <w:right w:val="none" w:sz="0" w:space="0" w:color="auto"/>
      </w:divBdr>
    </w:div>
    <w:div w:id="1479104611">
      <w:bodyDiv w:val="1"/>
      <w:marLeft w:val="0"/>
      <w:marRight w:val="0"/>
      <w:marTop w:val="0"/>
      <w:marBottom w:val="0"/>
      <w:divBdr>
        <w:top w:val="none" w:sz="0" w:space="0" w:color="auto"/>
        <w:left w:val="none" w:sz="0" w:space="0" w:color="auto"/>
        <w:bottom w:val="none" w:sz="0" w:space="0" w:color="auto"/>
        <w:right w:val="none" w:sz="0" w:space="0" w:color="auto"/>
      </w:divBdr>
    </w:div>
    <w:div w:id="1494293789">
      <w:bodyDiv w:val="1"/>
      <w:marLeft w:val="0"/>
      <w:marRight w:val="0"/>
      <w:marTop w:val="0"/>
      <w:marBottom w:val="0"/>
      <w:divBdr>
        <w:top w:val="none" w:sz="0" w:space="0" w:color="auto"/>
        <w:left w:val="none" w:sz="0" w:space="0" w:color="auto"/>
        <w:bottom w:val="none" w:sz="0" w:space="0" w:color="auto"/>
        <w:right w:val="none" w:sz="0" w:space="0" w:color="auto"/>
      </w:divBdr>
    </w:div>
    <w:div w:id="1499424081">
      <w:bodyDiv w:val="1"/>
      <w:marLeft w:val="0"/>
      <w:marRight w:val="0"/>
      <w:marTop w:val="0"/>
      <w:marBottom w:val="0"/>
      <w:divBdr>
        <w:top w:val="none" w:sz="0" w:space="0" w:color="auto"/>
        <w:left w:val="none" w:sz="0" w:space="0" w:color="auto"/>
        <w:bottom w:val="none" w:sz="0" w:space="0" w:color="auto"/>
        <w:right w:val="none" w:sz="0" w:space="0" w:color="auto"/>
      </w:divBdr>
    </w:div>
    <w:div w:id="1523788101">
      <w:bodyDiv w:val="1"/>
      <w:marLeft w:val="0"/>
      <w:marRight w:val="0"/>
      <w:marTop w:val="0"/>
      <w:marBottom w:val="0"/>
      <w:divBdr>
        <w:top w:val="none" w:sz="0" w:space="0" w:color="auto"/>
        <w:left w:val="none" w:sz="0" w:space="0" w:color="auto"/>
        <w:bottom w:val="none" w:sz="0" w:space="0" w:color="auto"/>
        <w:right w:val="none" w:sz="0" w:space="0" w:color="auto"/>
      </w:divBdr>
    </w:div>
    <w:div w:id="1525052697">
      <w:bodyDiv w:val="1"/>
      <w:marLeft w:val="0"/>
      <w:marRight w:val="0"/>
      <w:marTop w:val="0"/>
      <w:marBottom w:val="0"/>
      <w:divBdr>
        <w:top w:val="none" w:sz="0" w:space="0" w:color="auto"/>
        <w:left w:val="none" w:sz="0" w:space="0" w:color="auto"/>
        <w:bottom w:val="none" w:sz="0" w:space="0" w:color="auto"/>
        <w:right w:val="none" w:sz="0" w:space="0" w:color="auto"/>
      </w:divBdr>
    </w:div>
    <w:div w:id="1530945535">
      <w:bodyDiv w:val="1"/>
      <w:marLeft w:val="0"/>
      <w:marRight w:val="0"/>
      <w:marTop w:val="0"/>
      <w:marBottom w:val="0"/>
      <w:divBdr>
        <w:top w:val="none" w:sz="0" w:space="0" w:color="auto"/>
        <w:left w:val="none" w:sz="0" w:space="0" w:color="auto"/>
        <w:bottom w:val="none" w:sz="0" w:space="0" w:color="auto"/>
        <w:right w:val="none" w:sz="0" w:space="0" w:color="auto"/>
      </w:divBdr>
    </w:div>
    <w:div w:id="1543591459">
      <w:bodyDiv w:val="1"/>
      <w:marLeft w:val="0"/>
      <w:marRight w:val="0"/>
      <w:marTop w:val="0"/>
      <w:marBottom w:val="0"/>
      <w:divBdr>
        <w:top w:val="none" w:sz="0" w:space="0" w:color="auto"/>
        <w:left w:val="none" w:sz="0" w:space="0" w:color="auto"/>
        <w:bottom w:val="none" w:sz="0" w:space="0" w:color="auto"/>
        <w:right w:val="none" w:sz="0" w:space="0" w:color="auto"/>
      </w:divBdr>
    </w:div>
    <w:div w:id="1547714905">
      <w:bodyDiv w:val="1"/>
      <w:marLeft w:val="0"/>
      <w:marRight w:val="0"/>
      <w:marTop w:val="0"/>
      <w:marBottom w:val="0"/>
      <w:divBdr>
        <w:top w:val="none" w:sz="0" w:space="0" w:color="auto"/>
        <w:left w:val="none" w:sz="0" w:space="0" w:color="auto"/>
        <w:bottom w:val="none" w:sz="0" w:space="0" w:color="auto"/>
        <w:right w:val="none" w:sz="0" w:space="0" w:color="auto"/>
      </w:divBdr>
    </w:div>
    <w:div w:id="1591766885">
      <w:bodyDiv w:val="1"/>
      <w:marLeft w:val="0"/>
      <w:marRight w:val="0"/>
      <w:marTop w:val="0"/>
      <w:marBottom w:val="0"/>
      <w:divBdr>
        <w:top w:val="none" w:sz="0" w:space="0" w:color="auto"/>
        <w:left w:val="none" w:sz="0" w:space="0" w:color="auto"/>
        <w:bottom w:val="none" w:sz="0" w:space="0" w:color="auto"/>
        <w:right w:val="none" w:sz="0" w:space="0" w:color="auto"/>
      </w:divBdr>
    </w:div>
    <w:div w:id="1628468863">
      <w:bodyDiv w:val="1"/>
      <w:marLeft w:val="0"/>
      <w:marRight w:val="0"/>
      <w:marTop w:val="0"/>
      <w:marBottom w:val="0"/>
      <w:divBdr>
        <w:top w:val="none" w:sz="0" w:space="0" w:color="auto"/>
        <w:left w:val="none" w:sz="0" w:space="0" w:color="auto"/>
        <w:bottom w:val="none" w:sz="0" w:space="0" w:color="auto"/>
        <w:right w:val="none" w:sz="0" w:space="0" w:color="auto"/>
      </w:divBdr>
    </w:div>
    <w:div w:id="1647978771">
      <w:bodyDiv w:val="1"/>
      <w:marLeft w:val="0"/>
      <w:marRight w:val="0"/>
      <w:marTop w:val="0"/>
      <w:marBottom w:val="0"/>
      <w:divBdr>
        <w:top w:val="none" w:sz="0" w:space="0" w:color="auto"/>
        <w:left w:val="none" w:sz="0" w:space="0" w:color="auto"/>
        <w:bottom w:val="none" w:sz="0" w:space="0" w:color="auto"/>
        <w:right w:val="none" w:sz="0" w:space="0" w:color="auto"/>
      </w:divBdr>
    </w:div>
    <w:div w:id="1650095063">
      <w:bodyDiv w:val="1"/>
      <w:marLeft w:val="0"/>
      <w:marRight w:val="0"/>
      <w:marTop w:val="0"/>
      <w:marBottom w:val="0"/>
      <w:divBdr>
        <w:top w:val="none" w:sz="0" w:space="0" w:color="auto"/>
        <w:left w:val="none" w:sz="0" w:space="0" w:color="auto"/>
        <w:bottom w:val="none" w:sz="0" w:space="0" w:color="auto"/>
        <w:right w:val="none" w:sz="0" w:space="0" w:color="auto"/>
      </w:divBdr>
      <w:divsChild>
        <w:div w:id="729429288">
          <w:marLeft w:val="0"/>
          <w:marRight w:val="0"/>
          <w:marTop w:val="0"/>
          <w:marBottom w:val="0"/>
          <w:divBdr>
            <w:top w:val="none" w:sz="0" w:space="0" w:color="auto"/>
            <w:left w:val="none" w:sz="0" w:space="0" w:color="auto"/>
            <w:bottom w:val="none" w:sz="0" w:space="0" w:color="auto"/>
            <w:right w:val="none" w:sz="0" w:space="0" w:color="auto"/>
          </w:divBdr>
        </w:div>
      </w:divsChild>
    </w:div>
    <w:div w:id="1653099888">
      <w:bodyDiv w:val="1"/>
      <w:marLeft w:val="0"/>
      <w:marRight w:val="0"/>
      <w:marTop w:val="0"/>
      <w:marBottom w:val="0"/>
      <w:divBdr>
        <w:top w:val="none" w:sz="0" w:space="0" w:color="auto"/>
        <w:left w:val="none" w:sz="0" w:space="0" w:color="auto"/>
        <w:bottom w:val="none" w:sz="0" w:space="0" w:color="auto"/>
        <w:right w:val="none" w:sz="0" w:space="0" w:color="auto"/>
      </w:divBdr>
    </w:div>
    <w:div w:id="1687247066">
      <w:bodyDiv w:val="1"/>
      <w:marLeft w:val="0"/>
      <w:marRight w:val="0"/>
      <w:marTop w:val="0"/>
      <w:marBottom w:val="0"/>
      <w:divBdr>
        <w:top w:val="none" w:sz="0" w:space="0" w:color="auto"/>
        <w:left w:val="none" w:sz="0" w:space="0" w:color="auto"/>
        <w:bottom w:val="none" w:sz="0" w:space="0" w:color="auto"/>
        <w:right w:val="none" w:sz="0" w:space="0" w:color="auto"/>
      </w:divBdr>
    </w:div>
    <w:div w:id="1689062246">
      <w:bodyDiv w:val="1"/>
      <w:marLeft w:val="0"/>
      <w:marRight w:val="0"/>
      <w:marTop w:val="0"/>
      <w:marBottom w:val="0"/>
      <w:divBdr>
        <w:top w:val="none" w:sz="0" w:space="0" w:color="auto"/>
        <w:left w:val="none" w:sz="0" w:space="0" w:color="auto"/>
        <w:bottom w:val="none" w:sz="0" w:space="0" w:color="auto"/>
        <w:right w:val="none" w:sz="0" w:space="0" w:color="auto"/>
      </w:divBdr>
    </w:div>
    <w:div w:id="1710060918">
      <w:bodyDiv w:val="1"/>
      <w:marLeft w:val="0"/>
      <w:marRight w:val="0"/>
      <w:marTop w:val="0"/>
      <w:marBottom w:val="0"/>
      <w:divBdr>
        <w:top w:val="none" w:sz="0" w:space="0" w:color="auto"/>
        <w:left w:val="none" w:sz="0" w:space="0" w:color="auto"/>
        <w:bottom w:val="none" w:sz="0" w:space="0" w:color="auto"/>
        <w:right w:val="none" w:sz="0" w:space="0" w:color="auto"/>
      </w:divBdr>
    </w:div>
    <w:div w:id="1717898783">
      <w:bodyDiv w:val="1"/>
      <w:marLeft w:val="0"/>
      <w:marRight w:val="0"/>
      <w:marTop w:val="0"/>
      <w:marBottom w:val="0"/>
      <w:divBdr>
        <w:top w:val="none" w:sz="0" w:space="0" w:color="auto"/>
        <w:left w:val="none" w:sz="0" w:space="0" w:color="auto"/>
        <w:bottom w:val="none" w:sz="0" w:space="0" w:color="auto"/>
        <w:right w:val="none" w:sz="0" w:space="0" w:color="auto"/>
      </w:divBdr>
      <w:divsChild>
        <w:div w:id="207229389">
          <w:marLeft w:val="0"/>
          <w:marRight w:val="0"/>
          <w:marTop w:val="0"/>
          <w:marBottom w:val="0"/>
          <w:divBdr>
            <w:top w:val="none" w:sz="0" w:space="0" w:color="auto"/>
            <w:left w:val="none" w:sz="0" w:space="0" w:color="auto"/>
            <w:bottom w:val="none" w:sz="0" w:space="0" w:color="auto"/>
            <w:right w:val="none" w:sz="0" w:space="0" w:color="auto"/>
          </w:divBdr>
        </w:div>
      </w:divsChild>
    </w:div>
    <w:div w:id="1756440598">
      <w:bodyDiv w:val="1"/>
      <w:marLeft w:val="0"/>
      <w:marRight w:val="0"/>
      <w:marTop w:val="0"/>
      <w:marBottom w:val="0"/>
      <w:divBdr>
        <w:top w:val="none" w:sz="0" w:space="0" w:color="auto"/>
        <w:left w:val="none" w:sz="0" w:space="0" w:color="auto"/>
        <w:bottom w:val="none" w:sz="0" w:space="0" w:color="auto"/>
        <w:right w:val="none" w:sz="0" w:space="0" w:color="auto"/>
      </w:divBdr>
    </w:div>
    <w:div w:id="1772117377">
      <w:bodyDiv w:val="1"/>
      <w:marLeft w:val="0"/>
      <w:marRight w:val="0"/>
      <w:marTop w:val="0"/>
      <w:marBottom w:val="0"/>
      <w:divBdr>
        <w:top w:val="none" w:sz="0" w:space="0" w:color="auto"/>
        <w:left w:val="none" w:sz="0" w:space="0" w:color="auto"/>
        <w:bottom w:val="none" w:sz="0" w:space="0" w:color="auto"/>
        <w:right w:val="none" w:sz="0" w:space="0" w:color="auto"/>
      </w:divBdr>
      <w:divsChild>
        <w:div w:id="648511001">
          <w:marLeft w:val="0"/>
          <w:marRight w:val="0"/>
          <w:marTop w:val="0"/>
          <w:marBottom w:val="0"/>
          <w:divBdr>
            <w:top w:val="none" w:sz="0" w:space="0" w:color="auto"/>
            <w:left w:val="none" w:sz="0" w:space="0" w:color="auto"/>
            <w:bottom w:val="none" w:sz="0" w:space="0" w:color="auto"/>
            <w:right w:val="none" w:sz="0" w:space="0" w:color="auto"/>
          </w:divBdr>
        </w:div>
      </w:divsChild>
    </w:div>
    <w:div w:id="1776368524">
      <w:bodyDiv w:val="1"/>
      <w:marLeft w:val="0"/>
      <w:marRight w:val="0"/>
      <w:marTop w:val="0"/>
      <w:marBottom w:val="0"/>
      <w:divBdr>
        <w:top w:val="none" w:sz="0" w:space="0" w:color="auto"/>
        <w:left w:val="none" w:sz="0" w:space="0" w:color="auto"/>
        <w:bottom w:val="none" w:sz="0" w:space="0" w:color="auto"/>
        <w:right w:val="none" w:sz="0" w:space="0" w:color="auto"/>
      </w:divBdr>
    </w:div>
    <w:div w:id="1777869602">
      <w:bodyDiv w:val="1"/>
      <w:marLeft w:val="0"/>
      <w:marRight w:val="0"/>
      <w:marTop w:val="0"/>
      <w:marBottom w:val="0"/>
      <w:divBdr>
        <w:top w:val="none" w:sz="0" w:space="0" w:color="auto"/>
        <w:left w:val="none" w:sz="0" w:space="0" w:color="auto"/>
        <w:bottom w:val="none" w:sz="0" w:space="0" w:color="auto"/>
        <w:right w:val="none" w:sz="0" w:space="0" w:color="auto"/>
      </w:divBdr>
    </w:div>
    <w:div w:id="1814712766">
      <w:bodyDiv w:val="1"/>
      <w:marLeft w:val="0"/>
      <w:marRight w:val="0"/>
      <w:marTop w:val="0"/>
      <w:marBottom w:val="0"/>
      <w:divBdr>
        <w:top w:val="none" w:sz="0" w:space="0" w:color="auto"/>
        <w:left w:val="none" w:sz="0" w:space="0" w:color="auto"/>
        <w:bottom w:val="none" w:sz="0" w:space="0" w:color="auto"/>
        <w:right w:val="none" w:sz="0" w:space="0" w:color="auto"/>
      </w:divBdr>
    </w:div>
    <w:div w:id="1819033452">
      <w:bodyDiv w:val="1"/>
      <w:marLeft w:val="0"/>
      <w:marRight w:val="0"/>
      <w:marTop w:val="0"/>
      <w:marBottom w:val="0"/>
      <w:divBdr>
        <w:top w:val="none" w:sz="0" w:space="0" w:color="auto"/>
        <w:left w:val="none" w:sz="0" w:space="0" w:color="auto"/>
        <w:bottom w:val="none" w:sz="0" w:space="0" w:color="auto"/>
        <w:right w:val="none" w:sz="0" w:space="0" w:color="auto"/>
      </w:divBdr>
    </w:div>
    <w:div w:id="1832134637">
      <w:bodyDiv w:val="1"/>
      <w:marLeft w:val="0"/>
      <w:marRight w:val="0"/>
      <w:marTop w:val="0"/>
      <w:marBottom w:val="0"/>
      <w:divBdr>
        <w:top w:val="none" w:sz="0" w:space="0" w:color="auto"/>
        <w:left w:val="none" w:sz="0" w:space="0" w:color="auto"/>
        <w:bottom w:val="none" w:sz="0" w:space="0" w:color="auto"/>
        <w:right w:val="none" w:sz="0" w:space="0" w:color="auto"/>
      </w:divBdr>
    </w:div>
    <w:div w:id="1861964723">
      <w:bodyDiv w:val="1"/>
      <w:marLeft w:val="0"/>
      <w:marRight w:val="0"/>
      <w:marTop w:val="0"/>
      <w:marBottom w:val="0"/>
      <w:divBdr>
        <w:top w:val="none" w:sz="0" w:space="0" w:color="auto"/>
        <w:left w:val="none" w:sz="0" w:space="0" w:color="auto"/>
        <w:bottom w:val="none" w:sz="0" w:space="0" w:color="auto"/>
        <w:right w:val="none" w:sz="0" w:space="0" w:color="auto"/>
      </w:divBdr>
    </w:div>
    <w:div w:id="1872917752">
      <w:bodyDiv w:val="1"/>
      <w:marLeft w:val="0"/>
      <w:marRight w:val="0"/>
      <w:marTop w:val="0"/>
      <w:marBottom w:val="0"/>
      <w:divBdr>
        <w:top w:val="none" w:sz="0" w:space="0" w:color="auto"/>
        <w:left w:val="none" w:sz="0" w:space="0" w:color="auto"/>
        <w:bottom w:val="none" w:sz="0" w:space="0" w:color="auto"/>
        <w:right w:val="none" w:sz="0" w:space="0" w:color="auto"/>
      </w:divBdr>
      <w:divsChild>
        <w:div w:id="316765192">
          <w:marLeft w:val="0"/>
          <w:marRight w:val="0"/>
          <w:marTop w:val="0"/>
          <w:marBottom w:val="0"/>
          <w:divBdr>
            <w:top w:val="none" w:sz="0" w:space="0" w:color="auto"/>
            <w:left w:val="none" w:sz="0" w:space="0" w:color="auto"/>
            <w:bottom w:val="none" w:sz="0" w:space="0" w:color="auto"/>
            <w:right w:val="none" w:sz="0" w:space="0" w:color="auto"/>
          </w:divBdr>
          <w:divsChild>
            <w:div w:id="15781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3282">
      <w:bodyDiv w:val="1"/>
      <w:marLeft w:val="0"/>
      <w:marRight w:val="0"/>
      <w:marTop w:val="0"/>
      <w:marBottom w:val="0"/>
      <w:divBdr>
        <w:top w:val="none" w:sz="0" w:space="0" w:color="auto"/>
        <w:left w:val="none" w:sz="0" w:space="0" w:color="auto"/>
        <w:bottom w:val="none" w:sz="0" w:space="0" w:color="auto"/>
        <w:right w:val="none" w:sz="0" w:space="0" w:color="auto"/>
      </w:divBdr>
      <w:divsChild>
        <w:div w:id="2121215897">
          <w:marLeft w:val="0"/>
          <w:marRight w:val="0"/>
          <w:marTop w:val="0"/>
          <w:marBottom w:val="0"/>
          <w:divBdr>
            <w:top w:val="none" w:sz="0" w:space="0" w:color="auto"/>
            <w:left w:val="none" w:sz="0" w:space="0" w:color="auto"/>
            <w:bottom w:val="none" w:sz="0" w:space="0" w:color="auto"/>
            <w:right w:val="none" w:sz="0" w:space="0" w:color="auto"/>
          </w:divBdr>
        </w:div>
        <w:div w:id="493759261">
          <w:marLeft w:val="0"/>
          <w:marRight w:val="0"/>
          <w:marTop w:val="0"/>
          <w:marBottom w:val="0"/>
          <w:divBdr>
            <w:top w:val="none" w:sz="0" w:space="0" w:color="auto"/>
            <w:left w:val="none" w:sz="0" w:space="0" w:color="auto"/>
            <w:bottom w:val="none" w:sz="0" w:space="0" w:color="auto"/>
            <w:right w:val="none" w:sz="0" w:space="0" w:color="auto"/>
          </w:divBdr>
        </w:div>
        <w:div w:id="2076733973">
          <w:marLeft w:val="0"/>
          <w:marRight w:val="0"/>
          <w:marTop w:val="0"/>
          <w:marBottom w:val="0"/>
          <w:divBdr>
            <w:top w:val="none" w:sz="0" w:space="0" w:color="auto"/>
            <w:left w:val="none" w:sz="0" w:space="0" w:color="auto"/>
            <w:bottom w:val="none" w:sz="0" w:space="0" w:color="auto"/>
            <w:right w:val="none" w:sz="0" w:space="0" w:color="auto"/>
          </w:divBdr>
        </w:div>
        <w:div w:id="1257903856">
          <w:marLeft w:val="0"/>
          <w:marRight w:val="0"/>
          <w:marTop w:val="0"/>
          <w:marBottom w:val="0"/>
          <w:divBdr>
            <w:top w:val="none" w:sz="0" w:space="0" w:color="auto"/>
            <w:left w:val="none" w:sz="0" w:space="0" w:color="auto"/>
            <w:bottom w:val="none" w:sz="0" w:space="0" w:color="auto"/>
            <w:right w:val="none" w:sz="0" w:space="0" w:color="auto"/>
          </w:divBdr>
        </w:div>
        <w:div w:id="276447359">
          <w:marLeft w:val="0"/>
          <w:marRight w:val="0"/>
          <w:marTop w:val="0"/>
          <w:marBottom w:val="0"/>
          <w:divBdr>
            <w:top w:val="none" w:sz="0" w:space="0" w:color="auto"/>
            <w:left w:val="none" w:sz="0" w:space="0" w:color="auto"/>
            <w:bottom w:val="none" w:sz="0" w:space="0" w:color="auto"/>
            <w:right w:val="none" w:sz="0" w:space="0" w:color="auto"/>
          </w:divBdr>
        </w:div>
      </w:divsChild>
    </w:div>
    <w:div w:id="1903246526">
      <w:bodyDiv w:val="1"/>
      <w:marLeft w:val="0"/>
      <w:marRight w:val="0"/>
      <w:marTop w:val="0"/>
      <w:marBottom w:val="0"/>
      <w:divBdr>
        <w:top w:val="none" w:sz="0" w:space="0" w:color="auto"/>
        <w:left w:val="none" w:sz="0" w:space="0" w:color="auto"/>
        <w:bottom w:val="none" w:sz="0" w:space="0" w:color="auto"/>
        <w:right w:val="none" w:sz="0" w:space="0" w:color="auto"/>
      </w:divBdr>
    </w:div>
    <w:div w:id="1912503699">
      <w:bodyDiv w:val="1"/>
      <w:marLeft w:val="0"/>
      <w:marRight w:val="0"/>
      <w:marTop w:val="0"/>
      <w:marBottom w:val="0"/>
      <w:divBdr>
        <w:top w:val="none" w:sz="0" w:space="0" w:color="auto"/>
        <w:left w:val="none" w:sz="0" w:space="0" w:color="auto"/>
        <w:bottom w:val="none" w:sz="0" w:space="0" w:color="auto"/>
        <w:right w:val="none" w:sz="0" w:space="0" w:color="auto"/>
      </w:divBdr>
    </w:div>
    <w:div w:id="1939369388">
      <w:bodyDiv w:val="1"/>
      <w:marLeft w:val="0"/>
      <w:marRight w:val="0"/>
      <w:marTop w:val="0"/>
      <w:marBottom w:val="0"/>
      <w:divBdr>
        <w:top w:val="none" w:sz="0" w:space="0" w:color="auto"/>
        <w:left w:val="none" w:sz="0" w:space="0" w:color="auto"/>
        <w:bottom w:val="none" w:sz="0" w:space="0" w:color="auto"/>
        <w:right w:val="none" w:sz="0" w:space="0" w:color="auto"/>
      </w:divBdr>
    </w:div>
    <w:div w:id="1942102784">
      <w:bodyDiv w:val="1"/>
      <w:marLeft w:val="0"/>
      <w:marRight w:val="0"/>
      <w:marTop w:val="0"/>
      <w:marBottom w:val="0"/>
      <w:divBdr>
        <w:top w:val="none" w:sz="0" w:space="0" w:color="auto"/>
        <w:left w:val="none" w:sz="0" w:space="0" w:color="auto"/>
        <w:bottom w:val="none" w:sz="0" w:space="0" w:color="auto"/>
        <w:right w:val="none" w:sz="0" w:space="0" w:color="auto"/>
      </w:divBdr>
    </w:div>
    <w:div w:id="1955943548">
      <w:bodyDiv w:val="1"/>
      <w:marLeft w:val="0"/>
      <w:marRight w:val="0"/>
      <w:marTop w:val="0"/>
      <w:marBottom w:val="0"/>
      <w:divBdr>
        <w:top w:val="none" w:sz="0" w:space="0" w:color="auto"/>
        <w:left w:val="none" w:sz="0" w:space="0" w:color="auto"/>
        <w:bottom w:val="none" w:sz="0" w:space="0" w:color="auto"/>
        <w:right w:val="none" w:sz="0" w:space="0" w:color="auto"/>
      </w:divBdr>
    </w:div>
    <w:div w:id="1971394911">
      <w:bodyDiv w:val="1"/>
      <w:marLeft w:val="0"/>
      <w:marRight w:val="0"/>
      <w:marTop w:val="0"/>
      <w:marBottom w:val="0"/>
      <w:divBdr>
        <w:top w:val="none" w:sz="0" w:space="0" w:color="auto"/>
        <w:left w:val="none" w:sz="0" w:space="0" w:color="auto"/>
        <w:bottom w:val="none" w:sz="0" w:space="0" w:color="auto"/>
        <w:right w:val="none" w:sz="0" w:space="0" w:color="auto"/>
      </w:divBdr>
    </w:div>
    <w:div w:id="1978876140">
      <w:bodyDiv w:val="1"/>
      <w:marLeft w:val="0"/>
      <w:marRight w:val="0"/>
      <w:marTop w:val="0"/>
      <w:marBottom w:val="0"/>
      <w:divBdr>
        <w:top w:val="none" w:sz="0" w:space="0" w:color="auto"/>
        <w:left w:val="none" w:sz="0" w:space="0" w:color="auto"/>
        <w:bottom w:val="none" w:sz="0" w:space="0" w:color="auto"/>
        <w:right w:val="none" w:sz="0" w:space="0" w:color="auto"/>
      </w:divBdr>
    </w:div>
    <w:div w:id="1983149518">
      <w:bodyDiv w:val="1"/>
      <w:marLeft w:val="0"/>
      <w:marRight w:val="0"/>
      <w:marTop w:val="0"/>
      <w:marBottom w:val="0"/>
      <w:divBdr>
        <w:top w:val="none" w:sz="0" w:space="0" w:color="auto"/>
        <w:left w:val="none" w:sz="0" w:space="0" w:color="auto"/>
        <w:bottom w:val="none" w:sz="0" w:space="0" w:color="auto"/>
        <w:right w:val="none" w:sz="0" w:space="0" w:color="auto"/>
      </w:divBdr>
    </w:div>
    <w:div w:id="2046055608">
      <w:bodyDiv w:val="1"/>
      <w:marLeft w:val="0"/>
      <w:marRight w:val="0"/>
      <w:marTop w:val="0"/>
      <w:marBottom w:val="0"/>
      <w:divBdr>
        <w:top w:val="none" w:sz="0" w:space="0" w:color="auto"/>
        <w:left w:val="none" w:sz="0" w:space="0" w:color="auto"/>
        <w:bottom w:val="none" w:sz="0" w:space="0" w:color="auto"/>
        <w:right w:val="none" w:sz="0" w:space="0" w:color="auto"/>
      </w:divBdr>
    </w:div>
    <w:div w:id="2053915499">
      <w:bodyDiv w:val="1"/>
      <w:marLeft w:val="0"/>
      <w:marRight w:val="0"/>
      <w:marTop w:val="0"/>
      <w:marBottom w:val="0"/>
      <w:divBdr>
        <w:top w:val="none" w:sz="0" w:space="0" w:color="auto"/>
        <w:left w:val="none" w:sz="0" w:space="0" w:color="auto"/>
        <w:bottom w:val="none" w:sz="0" w:space="0" w:color="auto"/>
        <w:right w:val="none" w:sz="0" w:space="0" w:color="auto"/>
      </w:divBdr>
    </w:div>
    <w:div w:id="2074693470">
      <w:bodyDiv w:val="1"/>
      <w:marLeft w:val="0"/>
      <w:marRight w:val="0"/>
      <w:marTop w:val="0"/>
      <w:marBottom w:val="0"/>
      <w:divBdr>
        <w:top w:val="none" w:sz="0" w:space="0" w:color="auto"/>
        <w:left w:val="none" w:sz="0" w:space="0" w:color="auto"/>
        <w:bottom w:val="none" w:sz="0" w:space="0" w:color="auto"/>
        <w:right w:val="none" w:sz="0" w:space="0" w:color="auto"/>
      </w:divBdr>
    </w:div>
    <w:div w:id="2090612127">
      <w:bodyDiv w:val="1"/>
      <w:marLeft w:val="0"/>
      <w:marRight w:val="0"/>
      <w:marTop w:val="0"/>
      <w:marBottom w:val="0"/>
      <w:divBdr>
        <w:top w:val="none" w:sz="0" w:space="0" w:color="auto"/>
        <w:left w:val="none" w:sz="0" w:space="0" w:color="auto"/>
        <w:bottom w:val="none" w:sz="0" w:space="0" w:color="auto"/>
        <w:right w:val="none" w:sz="0" w:space="0" w:color="auto"/>
      </w:divBdr>
      <w:divsChild>
        <w:div w:id="207499340">
          <w:marLeft w:val="0"/>
          <w:marRight w:val="0"/>
          <w:marTop w:val="0"/>
          <w:marBottom w:val="0"/>
          <w:divBdr>
            <w:top w:val="none" w:sz="0" w:space="0" w:color="auto"/>
            <w:left w:val="none" w:sz="0" w:space="0" w:color="auto"/>
            <w:bottom w:val="none" w:sz="0" w:space="0" w:color="auto"/>
            <w:right w:val="none" w:sz="0" w:space="0" w:color="auto"/>
          </w:divBdr>
        </w:div>
        <w:div w:id="926036787">
          <w:marLeft w:val="0"/>
          <w:marRight w:val="0"/>
          <w:marTop w:val="0"/>
          <w:marBottom w:val="0"/>
          <w:divBdr>
            <w:top w:val="none" w:sz="0" w:space="0" w:color="auto"/>
            <w:left w:val="none" w:sz="0" w:space="0" w:color="auto"/>
            <w:bottom w:val="none" w:sz="0" w:space="0" w:color="auto"/>
            <w:right w:val="none" w:sz="0" w:space="0" w:color="auto"/>
          </w:divBdr>
        </w:div>
        <w:div w:id="1959095547">
          <w:marLeft w:val="0"/>
          <w:marRight w:val="0"/>
          <w:marTop w:val="0"/>
          <w:marBottom w:val="0"/>
          <w:divBdr>
            <w:top w:val="none" w:sz="0" w:space="0" w:color="auto"/>
            <w:left w:val="none" w:sz="0" w:space="0" w:color="auto"/>
            <w:bottom w:val="none" w:sz="0" w:space="0" w:color="auto"/>
            <w:right w:val="none" w:sz="0" w:space="0" w:color="auto"/>
          </w:divBdr>
        </w:div>
        <w:div w:id="2146970175">
          <w:marLeft w:val="0"/>
          <w:marRight w:val="0"/>
          <w:marTop w:val="0"/>
          <w:marBottom w:val="0"/>
          <w:divBdr>
            <w:top w:val="none" w:sz="0" w:space="0" w:color="auto"/>
            <w:left w:val="none" w:sz="0" w:space="0" w:color="auto"/>
            <w:bottom w:val="none" w:sz="0" w:space="0" w:color="auto"/>
            <w:right w:val="none" w:sz="0" w:space="0" w:color="auto"/>
          </w:divBdr>
        </w:div>
      </w:divsChild>
    </w:div>
    <w:div w:id="2114127474">
      <w:bodyDiv w:val="1"/>
      <w:marLeft w:val="0"/>
      <w:marRight w:val="0"/>
      <w:marTop w:val="0"/>
      <w:marBottom w:val="0"/>
      <w:divBdr>
        <w:top w:val="none" w:sz="0" w:space="0" w:color="auto"/>
        <w:left w:val="none" w:sz="0" w:space="0" w:color="auto"/>
        <w:bottom w:val="none" w:sz="0" w:space="0" w:color="auto"/>
        <w:right w:val="none" w:sz="0" w:space="0" w:color="auto"/>
      </w:divBdr>
    </w:div>
    <w:div w:id="2121027848">
      <w:bodyDiv w:val="1"/>
      <w:marLeft w:val="0"/>
      <w:marRight w:val="0"/>
      <w:marTop w:val="0"/>
      <w:marBottom w:val="0"/>
      <w:divBdr>
        <w:top w:val="none" w:sz="0" w:space="0" w:color="auto"/>
        <w:left w:val="none" w:sz="0" w:space="0" w:color="auto"/>
        <w:bottom w:val="none" w:sz="0" w:space="0" w:color="auto"/>
        <w:right w:val="none" w:sz="0" w:space="0" w:color="auto"/>
      </w:divBdr>
    </w:div>
    <w:div w:id="2141338270">
      <w:bodyDiv w:val="1"/>
      <w:marLeft w:val="0"/>
      <w:marRight w:val="0"/>
      <w:marTop w:val="0"/>
      <w:marBottom w:val="0"/>
      <w:divBdr>
        <w:top w:val="none" w:sz="0" w:space="0" w:color="auto"/>
        <w:left w:val="none" w:sz="0" w:space="0" w:color="auto"/>
        <w:bottom w:val="none" w:sz="0" w:space="0" w:color="auto"/>
        <w:right w:val="none" w:sz="0" w:space="0" w:color="auto"/>
      </w:divBdr>
    </w:div>
    <w:div w:id="2144807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pgcps.org/mattaponi/" TargetMode="External"/><Relationship Id="rId13" Type="http://schemas.openxmlformats.org/officeDocument/2006/relationships/hyperlink" Target="https://lnks.gd/l/eyJhbGciOiJIUzI1NiJ9.eyJidWxsZXRpbl9saW5rX2lkIjoxMDMsInVyaSI6ImJwMjpjbGljayIsImJ1bGxldGluX2lkIjoiMjAyMTAyMDguMzQ4NTM0MTEiLCJ1cmwiOiJodHRwczovL3d3dy5wZ2NvbW11bml0eXBlZGlhdHJpY3MuY29tLyJ9.02DA904U3zPCIZeo1SpMsCwjECFDSxnJtcqVu0oe86o/s/68718308/br/9722685067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nks.gd/l/eyJhbGciOiJIUzI1NiJ9.eyJidWxsZXRpbl9saW5rX2lkIjoxMDIsInVyaSI6ImJwMjpjbGljayIsImJ1bGxldGluX2lkIjoiMjAyMTAyMDguMzQ4NTM0MTEiLCJ1cmwiOiJodHRwczovL3d3dy5tYXJ5c2NlbnRlci5vcmcvIn0.FfGA3wRaj6Z1tllGnxdl35jOOSfXdPBRqv4Qm5719ZQ/s/68718308/br/9722685067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nks.gd/l/eyJhbGciOiJIUzI1NiJ9.eyJidWxsZXRpbl9saW5rX2lkIjoxMDYsInVyaSI6ImJwMjpjbGljayIsImJ1bGxldGluX2lkIjoiMjAyMTAyMDguMzQ4NTM0MTEiLCJ1cmwiOiJodHRwczovL3d3dy5wZ2Nwcy5vcmcvaW1tdW5pemF0aW9ucyJ9.Kq6EY13DJ2_lcBzFEV0RkVrY_uw0uwa78lC6BVGeBZs/s/68718308/br/9722685067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nks.gd/l/eyJhbGciOiJIUzI1NiJ9.eyJidWxsZXRpbl9saW5rX2lkIjoxMDIsInVyaSI6ImJwMjpjbGljayIsImJ1bGxldGluX2lkIjoiMjAyMTAyMjUuMzU5NDM3NzEiLCJ1cmwiOiJodHRwczovL3d3dy5wZ2Nwcy5vcmcvcmVvcGVuLXBnY3BzL2Rpc3RhbmNlLWxlYXJuaW5nL3BhcmVudC1jZW50ZXJzIn0.NtuzvOYjOPpHtWuKtdTXjlX8nGjhBxc2kG1kSozKro0/s/68718308/br/98354622417-l" TargetMode="External"/><Relationship Id="rId5" Type="http://schemas.openxmlformats.org/officeDocument/2006/relationships/webSettings" Target="webSettings.xml"/><Relationship Id="rId15" Type="http://schemas.openxmlformats.org/officeDocument/2006/relationships/hyperlink" Target="https://lnks.gd/l/eyJhbGciOiJIUzI1NiJ9.eyJidWxsZXRpbl9saW5rX2lkIjoxMDUsInVyaSI6ImJwMjpjbGljayIsImJ1bGxldGluX2lkIjoiMjAyMTAyMDguMzQ4NTM0MTEiLCJ1cmwiOiJodHRwczovL3d3dy5sY2RwLm9yZy8ifQ.lpjdmUfoNxKRizLPsRYmuUsoIGHkDBMpJs9Juj5qf5A/s/68718308/br/97226850671-l" TargetMode="External"/><Relationship Id="rId10" Type="http://schemas.openxmlformats.org/officeDocument/2006/relationships/hyperlink" Target="https://pgcpsmdc.scriborder.com/" TargetMode="External"/><Relationship Id="rId4" Type="http://schemas.openxmlformats.org/officeDocument/2006/relationships/settings" Target="settings.xml"/><Relationship Id="rId9" Type="http://schemas.openxmlformats.org/officeDocument/2006/relationships/hyperlink" Target="https://lnks.gd/l/eyJhbGciOiJIUzI1NiJ9.eyJidWxsZXRpbl9saW5rX2lkIjoxMDIsInVyaSI6ImJwMjpjbGljayIsImJ1bGxldGluX2lkIjoiMjAyMTAzMjMuMzc1NzQ4NjEiLCJ1cmwiOiJodHRwczovL3d3dy5wZ2Nwcy5vcmcvcmVvcGVuLXBnY3BzL2Rpc3RhbmNlLWxlYXJuaW5nL21lYWxzIn0.H5aioxi3U3cvmhE7mvnejOtl8ZeUHwsXwj2fJ77j6H4/s/68718308/br/100529260150-l" TargetMode="External"/><Relationship Id="rId14" Type="http://schemas.openxmlformats.org/officeDocument/2006/relationships/hyperlink" Target="https://lnks.gd/l/eyJhbGciOiJIUzI1NiJ9.eyJidWxsZXRpbl9saW5rX2lkIjoxMDQsInVyaSI6ImJwMjpjbGljayIsImJ1bGxldGluX2lkIjoiMjAyMTAyMDguMzQ4NTM0MTEiLCJ1cmwiOiJodHRwczovL2NjaXdlYi5vcmcvIn0.gV99o1m1O7GNSbSfC3GVguLRbGyYZN6vpgavSnMijII/s/68718308/br/9722685067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31A75-EF45-4103-A830-1463BF25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Worley</dc:creator>
  <cp:keywords/>
  <dc:description/>
  <cp:lastModifiedBy>Sheila Madison</cp:lastModifiedBy>
  <cp:revision>2</cp:revision>
  <cp:lastPrinted>2019-05-03T12:33:00Z</cp:lastPrinted>
  <dcterms:created xsi:type="dcterms:W3CDTF">2021-03-26T18:47:00Z</dcterms:created>
  <dcterms:modified xsi:type="dcterms:W3CDTF">2021-03-26T18:47:00Z</dcterms:modified>
</cp:coreProperties>
</file>